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E6" w:rsidRDefault="00CE44E6" w:rsidP="0041193C">
      <w:pPr>
        <w:spacing w:after="0" w:line="240" w:lineRule="auto"/>
        <w:jc w:val="right"/>
        <w:rPr>
          <w:rFonts w:ascii="Times New Roman" w:eastAsia="Times New Roman" w:hAnsi="Times New Roman" w:cs="Times New Roman"/>
          <w:b/>
          <w:noProof/>
          <w:sz w:val="24"/>
          <w:szCs w:val="24"/>
        </w:rPr>
      </w:pPr>
      <w:bookmarkStart w:id="0" w:name="_GoBack"/>
      <w:bookmarkEnd w:id="0"/>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sidR="0041193C">
        <w:rPr>
          <w:rFonts w:ascii="Times New Roman" w:eastAsia="Times New Roman" w:hAnsi="Times New Roman" w:cs="Times New Roman"/>
          <w:b/>
          <w:noProof/>
          <w:sz w:val="24"/>
          <w:szCs w:val="24"/>
        </w:rPr>
        <w:t>Projektas</w:t>
      </w:r>
    </w:p>
    <w:p w:rsidR="00CE44E6" w:rsidRPr="00934915" w:rsidRDefault="00CE44E6" w:rsidP="0041193C">
      <w:pPr>
        <w:spacing w:after="0" w:line="240" w:lineRule="auto"/>
        <w:jc w:val="center"/>
        <w:rPr>
          <w:rFonts w:ascii="Times New Roman" w:eastAsia="Times New Roman" w:hAnsi="Times New Roman" w:cs="Times New Roman"/>
          <w:b/>
          <w:noProof/>
          <w:sz w:val="24"/>
          <w:szCs w:val="24"/>
        </w:rPr>
      </w:pPr>
    </w:p>
    <w:p w:rsidR="00CE44E6" w:rsidRPr="00934915" w:rsidRDefault="00CE44E6" w:rsidP="0041193C">
      <w:pPr>
        <w:spacing w:after="0" w:line="240" w:lineRule="auto"/>
        <w:jc w:val="center"/>
        <w:rPr>
          <w:rFonts w:ascii="Times New Roman" w:eastAsia="Times New Roman" w:hAnsi="Times New Roman" w:cs="Times New Roman"/>
          <w:b/>
          <w:sz w:val="28"/>
          <w:szCs w:val="20"/>
          <w:lang w:val="lt-LT"/>
        </w:rPr>
      </w:pPr>
      <w:r w:rsidRPr="00934915">
        <w:rPr>
          <w:rFonts w:ascii="Times New Roman" w:eastAsia="Times New Roman" w:hAnsi="Times New Roman" w:cs="Times New Roman"/>
          <w:b/>
          <w:sz w:val="28"/>
          <w:szCs w:val="20"/>
          <w:lang w:val="lt-LT"/>
        </w:rPr>
        <w:t>PANEVĖŽIO MIESTO SAVIVALDYBĖS TARYBA</w:t>
      </w:r>
    </w:p>
    <w:p w:rsidR="00CE44E6" w:rsidRPr="00934915" w:rsidRDefault="00CE44E6" w:rsidP="0041193C">
      <w:pPr>
        <w:spacing w:after="0" w:line="240" w:lineRule="auto"/>
        <w:jc w:val="center"/>
        <w:rPr>
          <w:rFonts w:ascii="Times New Roman" w:eastAsia="Times New Roman" w:hAnsi="Times New Roman" w:cs="Times New Roman"/>
          <w:sz w:val="24"/>
          <w:szCs w:val="20"/>
          <w:lang w:val="lt-LT"/>
        </w:rPr>
      </w:pPr>
    </w:p>
    <w:p w:rsidR="00CE44E6" w:rsidRPr="00934915" w:rsidRDefault="00CE44E6" w:rsidP="0041193C">
      <w:pPr>
        <w:keepNext/>
        <w:spacing w:after="0" w:line="240" w:lineRule="auto"/>
        <w:jc w:val="center"/>
        <w:outlineLvl w:val="1"/>
        <w:rPr>
          <w:rFonts w:ascii="Times New Roman" w:eastAsia="Times New Roman" w:hAnsi="Times New Roman" w:cs="Times New Roman"/>
          <w:b/>
          <w:sz w:val="24"/>
          <w:szCs w:val="20"/>
          <w:lang w:val="lt-LT"/>
        </w:rPr>
      </w:pPr>
      <w:r w:rsidRPr="00934915">
        <w:rPr>
          <w:rFonts w:ascii="Times New Roman" w:eastAsia="Times New Roman" w:hAnsi="Times New Roman" w:cs="Times New Roman"/>
          <w:b/>
          <w:sz w:val="24"/>
          <w:szCs w:val="20"/>
          <w:lang w:val="lt-LT"/>
        </w:rPr>
        <w:t>SPRENDIMAS</w:t>
      </w: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0"/>
          <w:lang w:val="lt-LT"/>
        </w:rPr>
        <w:t>DĖL PINIGINĖS SOCIALINĖS PARAMOS</w:t>
      </w:r>
      <w:r w:rsidRPr="00934915">
        <w:rPr>
          <w:rFonts w:ascii="Times New Roman" w:eastAsia="Times New Roman" w:hAnsi="Times New Roman" w:cs="Times New Roman"/>
          <w:b/>
          <w:sz w:val="24"/>
          <w:szCs w:val="24"/>
          <w:lang w:val="lt-LT"/>
        </w:rPr>
        <w:t xml:space="preserve"> NEPASITURINTIEMS PANEVĖŽIO MIESTO GYVENTOJAMS TEIKIMO TVARKOS APRAŠ</w:t>
      </w:r>
      <w:r>
        <w:rPr>
          <w:rFonts w:ascii="Times New Roman" w:eastAsia="Times New Roman" w:hAnsi="Times New Roman" w:cs="Times New Roman"/>
          <w:b/>
          <w:sz w:val="24"/>
          <w:szCs w:val="24"/>
          <w:lang w:val="lt-LT"/>
        </w:rPr>
        <w:t xml:space="preserve">O </w:t>
      </w:r>
      <w:r w:rsidRPr="00934915">
        <w:rPr>
          <w:rFonts w:ascii="Times New Roman" w:eastAsia="Times New Roman" w:hAnsi="Times New Roman" w:cs="Times New Roman"/>
          <w:b/>
          <w:sz w:val="24"/>
          <w:szCs w:val="24"/>
          <w:lang w:val="lt-LT"/>
        </w:rPr>
        <w:t>PATVIRTINIMO</w:t>
      </w:r>
      <w:r>
        <w:rPr>
          <w:rFonts w:ascii="Times New Roman" w:eastAsia="Times New Roman" w:hAnsi="Times New Roman" w:cs="Times New Roman"/>
          <w:b/>
          <w:sz w:val="24"/>
          <w:szCs w:val="24"/>
          <w:lang w:val="lt-LT"/>
        </w:rPr>
        <w:t xml:space="preserve"> IR </w:t>
      </w:r>
      <w:r w:rsidRPr="00934915">
        <w:rPr>
          <w:rFonts w:ascii="Times New Roman" w:eastAsia="Times New Roman" w:hAnsi="Times New Roman" w:cs="Times New Roman"/>
          <w:b/>
          <w:sz w:val="24"/>
          <w:szCs w:val="24"/>
          <w:lang w:val="lt-LT"/>
        </w:rPr>
        <w:t xml:space="preserve">SAVIVALDYBĖS TARYBOS 2014 M. </w:t>
      </w:r>
      <w:r>
        <w:rPr>
          <w:rFonts w:ascii="Times New Roman" w:eastAsia="Times New Roman" w:hAnsi="Times New Roman" w:cs="Times New Roman"/>
          <w:b/>
          <w:sz w:val="24"/>
          <w:szCs w:val="24"/>
          <w:lang w:val="lt-LT"/>
        </w:rPr>
        <w:t>LAPKRIČIO 27</w:t>
      </w:r>
      <w:r w:rsidRPr="00934915">
        <w:rPr>
          <w:rFonts w:ascii="Times New Roman" w:eastAsia="Times New Roman" w:hAnsi="Times New Roman" w:cs="Times New Roman"/>
          <w:b/>
          <w:sz w:val="24"/>
          <w:szCs w:val="24"/>
          <w:lang w:val="lt-LT"/>
        </w:rPr>
        <w:t xml:space="preserve"> D. SPRENDIMO NR. 1</w:t>
      </w:r>
      <w:r>
        <w:rPr>
          <w:rFonts w:ascii="Times New Roman" w:eastAsia="Times New Roman" w:hAnsi="Times New Roman" w:cs="Times New Roman"/>
          <w:b/>
          <w:sz w:val="24"/>
          <w:szCs w:val="24"/>
          <w:lang w:val="lt-LT"/>
        </w:rPr>
        <w:t>-347 1 IR 2 PUNKTŲ</w:t>
      </w:r>
      <w:r w:rsidRPr="00934915">
        <w:rPr>
          <w:rFonts w:ascii="Times New Roman" w:eastAsia="Times New Roman" w:hAnsi="Times New Roman" w:cs="Times New Roman"/>
          <w:b/>
          <w:sz w:val="24"/>
          <w:szCs w:val="24"/>
          <w:lang w:val="lt-LT"/>
        </w:rPr>
        <w:t xml:space="preserve"> PRIPAŽINIMO NETEKUSIAIS GALIOS </w:t>
      </w:r>
    </w:p>
    <w:p w:rsidR="00CE44E6" w:rsidRPr="00934915" w:rsidRDefault="00CE44E6" w:rsidP="0041193C">
      <w:pPr>
        <w:spacing w:after="0" w:line="240" w:lineRule="auto"/>
        <w:jc w:val="center"/>
        <w:rPr>
          <w:rFonts w:ascii="Times New Roman" w:eastAsia="Times New Roman" w:hAnsi="Times New Roman" w:cs="Times New Roman"/>
          <w:b/>
          <w:sz w:val="24"/>
          <w:szCs w:val="20"/>
          <w:lang w:val="lt-LT"/>
        </w:rPr>
      </w:pPr>
    </w:p>
    <w:p w:rsidR="00CE44E6" w:rsidRPr="00934915" w:rsidRDefault="00CE44E6" w:rsidP="0041193C">
      <w:pPr>
        <w:spacing w:after="0" w:line="240" w:lineRule="auto"/>
        <w:jc w:val="center"/>
        <w:rPr>
          <w:rFonts w:ascii="Times New Roman" w:eastAsia="Times New Roman" w:hAnsi="Times New Roman" w:cs="Times New Roman"/>
          <w:sz w:val="24"/>
          <w:szCs w:val="20"/>
          <w:lang w:val="lt-LT"/>
        </w:rPr>
      </w:pPr>
      <w:r w:rsidRPr="00934915">
        <w:rPr>
          <w:rFonts w:ascii="Times New Roman" w:eastAsia="Times New Roman" w:hAnsi="Times New Roman" w:cs="Times New Roman"/>
          <w:sz w:val="24"/>
          <w:szCs w:val="20"/>
          <w:lang w:val="lt-LT"/>
        </w:rPr>
        <w:t>201</w:t>
      </w:r>
      <w:r w:rsidR="00E77D32">
        <w:rPr>
          <w:rFonts w:ascii="Times New Roman" w:eastAsia="Times New Roman" w:hAnsi="Times New Roman" w:cs="Times New Roman"/>
          <w:sz w:val="24"/>
          <w:szCs w:val="20"/>
          <w:lang w:val="lt-LT"/>
        </w:rPr>
        <w:t>5</w:t>
      </w:r>
      <w:r w:rsidRPr="00934915">
        <w:rPr>
          <w:rFonts w:ascii="Times New Roman" w:eastAsia="Times New Roman" w:hAnsi="Times New Roman" w:cs="Times New Roman"/>
          <w:sz w:val="24"/>
          <w:szCs w:val="20"/>
          <w:lang w:val="lt-LT"/>
        </w:rPr>
        <w:t xml:space="preserve"> m. </w:t>
      </w:r>
      <w:r>
        <w:rPr>
          <w:rFonts w:ascii="Times New Roman" w:eastAsia="Times New Roman" w:hAnsi="Times New Roman" w:cs="Times New Roman"/>
          <w:sz w:val="24"/>
          <w:szCs w:val="20"/>
          <w:lang w:val="lt-LT"/>
        </w:rPr>
        <w:t xml:space="preserve">                 </w:t>
      </w:r>
      <w:r w:rsidRPr="00934915">
        <w:rPr>
          <w:rFonts w:ascii="Times New Roman" w:eastAsia="Times New Roman" w:hAnsi="Times New Roman" w:cs="Times New Roman"/>
          <w:sz w:val="24"/>
          <w:szCs w:val="20"/>
          <w:lang w:val="lt-LT"/>
        </w:rPr>
        <w:t xml:space="preserve">d. Nr. </w:t>
      </w:r>
    </w:p>
    <w:p w:rsidR="00CE44E6" w:rsidRPr="00934915" w:rsidRDefault="00CE44E6" w:rsidP="0041193C">
      <w:pPr>
        <w:keepNext/>
        <w:spacing w:after="0" w:line="240" w:lineRule="auto"/>
        <w:jc w:val="center"/>
        <w:outlineLvl w:val="2"/>
        <w:rPr>
          <w:rFonts w:ascii="Times New Roman" w:eastAsia="Times New Roman" w:hAnsi="Times New Roman" w:cs="Times New Roman"/>
          <w:b/>
          <w:sz w:val="24"/>
          <w:szCs w:val="20"/>
          <w:lang w:val="lt-LT"/>
        </w:rPr>
      </w:pPr>
      <w:r w:rsidRPr="00934915">
        <w:rPr>
          <w:rFonts w:ascii="Times New Roman" w:eastAsia="Times New Roman" w:hAnsi="Times New Roman" w:cs="Times New Roman"/>
          <w:sz w:val="24"/>
          <w:szCs w:val="20"/>
          <w:lang w:val="lt-LT"/>
        </w:rPr>
        <w:t>Panevėžys</w:t>
      </w:r>
    </w:p>
    <w:p w:rsidR="00CE44E6" w:rsidRPr="00934915" w:rsidRDefault="00CE44E6" w:rsidP="0041193C">
      <w:pPr>
        <w:spacing w:after="0" w:line="240" w:lineRule="auto"/>
        <w:jc w:val="center"/>
        <w:rPr>
          <w:rFonts w:ascii="Times New Roman" w:eastAsia="Times New Roman" w:hAnsi="Times New Roman" w:cs="Times New Roman"/>
          <w:sz w:val="24"/>
          <w:szCs w:val="24"/>
          <w:lang w:val="lt-LT"/>
        </w:rPr>
      </w:pPr>
    </w:p>
    <w:p w:rsidR="00CE44E6" w:rsidRPr="00934915" w:rsidRDefault="00CE44E6" w:rsidP="00CB3F0B">
      <w:pPr>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Vadovaudamasi Lietuvos Respublikos vietos savivaldos įstatymo 7 straipsnio 9 punktu, 18 straipsnio 1 dalimi ir Lietuvos Respublikos piniginės socialinės paramos nepas</w:t>
      </w:r>
      <w:r>
        <w:rPr>
          <w:rFonts w:ascii="Times New Roman" w:eastAsia="Times New Roman" w:hAnsi="Times New Roman" w:cs="Times New Roman"/>
          <w:sz w:val="24"/>
          <w:szCs w:val="24"/>
          <w:lang w:val="lt-LT"/>
        </w:rPr>
        <w:t>iturintiems gyventojams įstatymu</w:t>
      </w:r>
      <w:r w:rsidR="00CB3F0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Panevėžio miesto savivaldybės taryba n u s p r e n d ž i a:</w:t>
      </w:r>
    </w:p>
    <w:p w:rsidR="00CE44E6" w:rsidRPr="00934915" w:rsidRDefault="00CE44E6" w:rsidP="00CB3F0B">
      <w:pPr>
        <w:spacing w:after="0" w:line="240" w:lineRule="auto"/>
        <w:ind w:firstLine="851"/>
        <w:jc w:val="both"/>
        <w:rPr>
          <w:rFonts w:ascii="Times New Roman" w:eastAsia="Times New Roman" w:hAnsi="Times New Roman" w:cs="Times New Roman"/>
          <w:b/>
          <w:sz w:val="24"/>
          <w:szCs w:val="24"/>
          <w:lang w:val="lt-LT"/>
        </w:rPr>
      </w:pPr>
      <w:r w:rsidRPr="00934915">
        <w:rPr>
          <w:rFonts w:ascii="Times New Roman" w:eastAsia="Times New Roman" w:hAnsi="Times New Roman" w:cs="Times New Roman"/>
          <w:sz w:val="24"/>
          <w:szCs w:val="24"/>
          <w:lang w:val="lt-LT"/>
        </w:rPr>
        <w:t xml:space="preserve">1. Patvirtinti </w:t>
      </w:r>
      <w:r>
        <w:rPr>
          <w:rFonts w:ascii="Times New Roman" w:eastAsia="Times New Roman" w:hAnsi="Times New Roman" w:cs="Times New Roman"/>
          <w:sz w:val="24"/>
          <w:szCs w:val="24"/>
          <w:lang w:val="lt-LT"/>
        </w:rPr>
        <w:t xml:space="preserve">Piniginės socialinės paramos </w:t>
      </w:r>
      <w:r w:rsidRPr="00934915">
        <w:rPr>
          <w:rFonts w:ascii="Times New Roman" w:eastAsia="Times New Roman" w:hAnsi="Times New Roman" w:cs="Times New Roman"/>
          <w:sz w:val="24"/>
          <w:szCs w:val="24"/>
          <w:lang w:val="lt-LT"/>
        </w:rPr>
        <w:t xml:space="preserve">nepasiturintiems </w:t>
      </w:r>
      <w:r>
        <w:rPr>
          <w:rFonts w:ascii="Times New Roman" w:eastAsia="Times New Roman" w:hAnsi="Times New Roman" w:cs="Times New Roman"/>
          <w:sz w:val="24"/>
          <w:szCs w:val="24"/>
          <w:lang w:val="lt-LT"/>
        </w:rPr>
        <w:t>P</w:t>
      </w:r>
      <w:r w:rsidRPr="00934915">
        <w:rPr>
          <w:rFonts w:ascii="Times New Roman" w:eastAsia="Times New Roman" w:hAnsi="Times New Roman" w:cs="Times New Roman"/>
          <w:sz w:val="24"/>
          <w:szCs w:val="24"/>
          <w:lang w:val="lt-LT"/>
        </w:rPr>
        <w:t>anevėžio miesto gyventojams teikimo tvarkos aprašą (pridedama).</w:t>
      </w:r>
    </w:p>
    <w:p w:rsidR="00CE44E6" w:rsidRDefault="00CE44E6" w:rsidP="00CB3F0B">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 Neskirti socialinės paramos kitais </w:t>
      </w:r>
      <w:r w:rsidRPr="00934915">
        <w:rPr>
          <w:rFonts w:ascii="Times New Roman" w:eastAsia="Times New Roman" w:hAnsi="Times New Roman" w:cs="Times New Roman"/>
          <w:sz w:val="24"/>
          <w:szCs w:val="24"/>
          <w:lang w:val="lt-LT"/>
        </w:rPr>
        <w:t>Lietuvos Respublikos piniginės socialinės paramos nepas</w:t>
      </w:r>
      <w:r>
        <w:rPr>
          <w:rFonts w:ascii="Times New Roman" w:eastAsia="Times New Roman" w:hAnsi="Times New Roman" w:cs="Times New Roman"/>
          <w:sz w:val="24"/>
          <w:szCs w:val="24"/>
          <w:lang w:val="lt-LT"/>
        </w:rPr>
        <w:t>iturintiems gyventojams įstatyme nenumatytais atvejais: neapmokėti skolų už būstą, nekompensuoti išlaidų už didesnį karšto ar geriamojo vandens kiekį, negu nustatytas šiame įstatyme normatyvas, nekompensuoti šiame įstatyme nenurodytų būsto išlaikymo išlaidų ir kita.</w:t>
      </w:r>
    </w:p>
    <w:p w:rsidR="00CE44E6" w:rsidRPr="00934915" w:rsidRDefault="00CE44E6" w:rsidP="00CB3F0B">
      <w:pPr>
        <w:spacing w:after="0" w:line="240" w:lineRule="auto"/>
        <w:ind w:firstLine="851"/>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4"/>
          <w:lang w:val="lt-LT"/>
        </w:rPr>
        <w:t xml:space="preserve">3. </w:t>
      </w:r>
      <w:r w:rsidRPr="00934915">
        <w:rPr>
          <w:rFonts w:ascii="Times New Roman" w:eastAsia="Times New Roman" w:hAnsi="Times New Roman" w:cs="Times New Roman"/>
          <w:sz w:val="24"/>
          <w:szCs w:val="24"/>
          <w:lang w:val="lt-LT"/>
        </w:rPr>
        <w:t>Pripažinti netekusiu galios Panevėžio miesto savivaldybės tarybos 2014 m.</w:t>
      </w:r>
      <w:r>
        <w:rPr>
          <w:rFonts w:ascii="Times New Roman" w:eastAsia="Times New Roman" w:hAnsi="Times New Roman" w:cs="Times New Roman"/>
          <w:sz w:val="24"/>
          <w:szCs w:val="24"/>
          <w:lang w:val="lt-LT"/>
        </w:rPr>
        <w:t xml:space="preserve"> lapkričio 27</w:t>
      </w:r>
      <w:r w:rsidRPr="0093491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d. sprendimo Nr. 1-347</w:t>
      </w:r>
      <w:r w:rsidRPr="00934915">
        <w:rPr>
          <w:rFonts w:ascii="Times New Roman" w:eastAsia="Times New Roman" w:hAnsi="Times New Roman" w:cs="Times New Roman"/>
          <w:b/>
          <w:sz w:val="24"/>
          <w:szCs w:val="20"/>
          <w:lang w:val="lt-LT"/>
        </w:rPr>
        <w:t xml:space="preserve"> </w:t>
      </w:r>
      <w:r w:rsidR="00CB3F0B">
        <w:rPr>
          <w:rFonts w:ascii="Times New Roman" w:eastAsia="Times New Roman" w:hAnsi="Times New Roman" w:cs="Times New Roman"/>
          <w:sz w:val="24"/>
          <w:szCs w:val="20"/>
          <w:lang w:val="lt-LT"/>
        </w:rPr>
        <w:t>„</w:t>
      </w:r>
      <w:r w:rsidRPr="00934915">
        <w:rPr>
          <w:rFonts w:ascii="Times New Roman" w:eastAsia="Times New Roman" w:hAnsi="Times New Roman" w:cs="Times New Roman"/>
          <w:sz w:val="24"/>
          <w:szCs w:val="20"/>
          <w:lang w:val="lt-LT"/>
        </w:rPr>
        <w:t xml:space="preserve">Dėl </w:t>
      </w:r>
      <w:r w:rsidR="00CB3F0B">
        <w:rPr>
          <w:rFonts w:ascii="Times New Roman" w:eastAsia="Times New Roman" w:hAnsi="Times New Roman" w:cs="Times New Roman"/>
          <w:sz w:val="24"/>
          <w:szCs w:val="24"/>
          <w:lang w:val="lt-LT"/>
        </w:rPr>
        <w:t>S</w:t>
      </w:r>
      <w:r w:rsidRPr="00934915">
        <w:rPr>
          <w:rFonts w:ascii="Times New Roman" w:eastAsia="Times New Roman" w:hAnsi="Times New Roman" w:cs="Times New Roman"/>
          <w:sz w:val="24"/>
          <w:szCs w:val="24"/>
          <w:lang w:val="lt-LT"/>
        </w:rPr>
        <w:t>ocialinės pašalpos Panevėžio miesto nepasiturintiems gyventojams tvarkos aprašo ir Būsto šildymo, geriamojo vandens ir karšto vandens išlaidų kompensacijų teikimo Panevėžio miesto nepasiturintiems gyventoja</w:t>
      </w:r>
      <w:r>
        <w:rPr>
          <w:rFonts w:ascii="Times New Roman" w:eastAsia="Times New Roman" w:hAnsi="Times New Roman" w:cs="Times New Roman"/>
          <w:sz w:val="24"/>
          <w:szCs w:val="24"/>
          <w:lang w:val="lt-LT"/>
        </w:rPr>
        <w:t>ms tvarkos aprašo patvirtinimo,</w:t>
      </w:r>
      <w:r w:rsidRPr="00564067">
        <w:rPr>
          <w:rFonts w:ascii="Times New Roman" w:hAnsi="Times New Roman" w:cs="Times New Roman"/>
          <w:sz w:val="24"/>
          <w:szCs w:val="24"/>
          <w:lang w:val="lt-LT"/>
        </w:rPr>
        <w:t xml:space="preserve"> Savivaldybės tarybos 2014 m. s</w:t>
      </w:r>
      <w:r w:rsidR="00CB3F0B">
        <w:rPr>
          <w:rFonts w:ascii="Times New Roman" w:hAnsi="Times New Roman" w:cs="Times New Roman"/>
          <w:sz w:val="24"/>
          <w:szCs w:val="24"/>
          <w:lang w:val="lt-LT"/>
        </w:rPr>
        <w:t xml:space="preserve">ausio 30 d. sprendimo Nr. 1-24 </w:t>
      </w:r>
      <w:r w:rsidRPr="00564067">
        <w:rPr>
          <w:rFonts w:ascii="Times New Roman" w:hAnsi="Times New Roman" w:cs="Times New Roman"/>
          <w:sz w:val="24"/>
          <w:szCs w:val="24"/>
          <w:lang w:val="lt-LT"/>
        </w:rPr>
        <w:t>1.1 ir 1.2 papunkčių pripažinimo netekusiais galios</w:t>
      </w:r>
      <w:r w:rsidR="00CB3F0B">
        <w:rPr>
          <w:rFonts w:ascii="Times New Roman" w:hAnsi="Times New Roman" w:cs="Times New Roman"/>
          <w:sz w:val="24"/>
          <w:szCs w:val="24"/>
          <w:lang w:val="lt-LT"/>
        </w:rPr>
        <w:t>“ 1 ir 2 punktus</w:t>
      </w:r>
      <w:r w:rsidRPr="00564067">
        <w:rPr>
          <w:rFonts w:ascii="Times New Roman" w:hAnsi="Times New Roman" w:cs="Times New Roman"/>
          <w:sz w:val="24"/>
          <w:szCs w:val="24"/>
          <w:lang w:val="lt-LT"/>
        </w:rPr>
        <w:t>.</w:t>
      </w:r>
    </w:p>
    <w:p w:rsidR="00CE44E6" w:rsidRPr="00934915" w:rsidRDefault="00CE44E6" w:rsidP="0041193C">
      <w:pPr>
        <w:tabs>
          <w:tab w:val="left" w:pos="7371"/>
        </w:tabs>
        <w:spacing w:after="0" w:line="240" w:lineRule="auto"/>
        <w:jc w:val="both"/>
        <w:rPr>
          <w:rFonts w:ascii="Times New Roman" w:eastAsia="Times New Roman" w:hAnsi="Times New Roman" w:cs="Times New Roman"/>
          <w:sz w:val="24"/>
          <w:szCs w:val="20"/>
          <w:lang w:val="lt-LT"/>
        </w:rPr>
      </w:pPr>
    </w:p>
    <w:p w:rsidR="00CE44E6" w:rsidRDefault="00CE44E6" w:rsidP="0041193C">
      <w:pPr>
        <w:tabs>
          <w:tab w:val="left" w:pos="7371"/>
        </w:tabs>
        <w:spacing w:after="0" w:line="240" w:lineRule="auto"/>
        <w:jc w:val="both"/>
        <w:rPr>
          <w:rFonts w:ascii="Times New Roman" w:eastAsia="Times New Roman" w:hAnsi="Times New Roman" w:cs="Times New Roman"/>
          <w:sz w:val="24"/>
          <w:szCs w:val="20"/>
          <w:lang w:val="lt-LT"/>
        </w:rPr>
      </w:pPr>
      <w:r w:rsidRPr="00934915">
        <w:rPr>
          <w:rFonts w:ascii="Times New Roman" w:eastAsia="Times New Roman" w:hAnsi="Times New Roman" w:cs="Times New Roman"/>
          <w:sz w:val="24"/>
          <w:szCs w:val="20"/>
          <w:lang w:val="lt-LT"/>
        </w:rPr>
        <w:t>Savivaldybės meras</w:t>
      </w:r>
      <w:r w:rsidRPr="00934915">
        <w:rPr>
          <w:rFonts w:ascii="Times New Roman" w:eastAsia="Times New Roman" w:hAnsi="Times New Roman" w:cs="Times New Roman"/>
          <w:sz w:val="24"/>
          <w:szCs w:val="20"/>
          <w:lang w:val="lt-LT"/>
        </w:rPr>
        <w:tab/>
        <w:t>Vitalijus Satkevičius</w:t>
      </w:r>
    </w:p>
    <w:p w:rsidR="00CE44E6" w:rsidRPr="00934915" w:rsidRDefault="00CE44E6" w:rsidP="0041193C">
      <w:pPr>
        <w:tabs>
          <w:tab w:val="left" w:pos="7371"/>
        </w:tabs>
        <w:spacing w:after="0" w:line="240" w:lineRule="auto"/>
        <w:jc w:val="both"/>
        <w:rPr>
          <w:rFonts w:ascii="Times New Roman" w:eastAsia="Times New Roman" w:hAnsi="Times New Roman" w:cs="Times New Roman"/>
          <w:sz w:val="24"/>
          <w:szCs w:val="20"/>
          <w:lang w:val="lt-LT"/>
        </w:rPr>
      </w:pPr>
    </w:p>
    <w:p w:rsidR="00CE44E6" w:rsidRPr="00564067" w:rsidRDefault="00CE44E6" w:rsidP="0041193C">
      <w:pPr>
        <w:spacing w:line="240" w:lineRule="auto"/>
        <w:jc w:val="both"/>
        <w:rPr>
          <w:rFonts w:ascii="Times New Roman" w:hAnsi="Times New Roman" w:cs="Times New Roman"/>
          <w:sz w:val="24"/>
          <w:szCs w:val="24"/>
        </w:rPr>
      </w:pPr>
      <w:r w:rsidRPr="00564067">
        <w:rPr>
          <w:rFonts w:ascii="Times New Roman" w:hAnsi="Times New Roman" w:cs="Times New Roman"/>
          <w:sz w:val="24"/>
          <w:szCs w:val="24"/>
        </w:rPr>
        <w:t>RENGĖ</w:t>
      </w:r>
    </w:p>
    <w:p w:rsidR="00CE44E6" w:rsidRPr="00564067" w:rsidRDefault="00CE44E6" w:rsidP="0041193C">
      <w:pPr>
        <w:spacing w:line="24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Socialinės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paramos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skyriaus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vedėjo</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pavaduotoja</w:t>
      </w:r>
      <w:proofErr w:type="spellEnd"/>
      <w:r w:rsidRPr="00564067">
        <w:rPr>
          <w:rFonts w:ascii="Times New Roman" w:hAnsi="Times New Roman" w:cs="Times New Roman"/>
          <w:sz w:val="24"/>
          <w:szCs w:val="24"/>
        </w:rPr>
        <w:tab/>
      </w:r>
      <w:r w:rsidRPr="00564067">
        <w:rPr>
          <w:rFonts w:ascii="Times New Roman" w:hAnsi="Times New Roman" w:cs="Times New Roman"/>
          <w:sz w:val="24"/>
          <w:szCs w:val="24"/>
        </w:rPr>
        <w:tab/>
        <w:t xml:space="preserve">Zita </w:t>
      </w:r>
      <w:proofErr w:type="spellStart"/>
      <w:r w:rsidRPr="00564067">
        <w:rPr>
          <w:rFonts w:ascii="Times New Roman" w:hAnsi="Times New Roman" w:cs="Times New Roman"/>
          <w:sz w:val="24"/>
          <w:szCs w:val="24"/>
        </w:rPr>
        <w:t>Ragėnienė</w:t>
      </w:r>
      <w:proofErr w:type="spellEnd"/>
    </w:p>
    <w:p w:rsidR="00CE44E6" w:rsidRPr="00564067" w:rsidRDefault="00CE44E6" w:rsidP="0041193C">
      <w:pPr>
        <w:spacing w:line="240" w:lineRule="auto"/>
        <w:jc w:val="both"/>
        <w:rPr>
          <w:rFonts w:ascii="Times New Roman" w:hAnsi="Times New Roman" w:cs="Times New Roman"/>
          <w:sz w:val="24"/>
          <w:szCs w:val="24"/>
        </w:rPr>
      </w:pPr>
    </w:p>
    <w:p w:rsidR="00CE44E6" w:rsidRPr="00564067" w:rsidRDefault="00CE44E6" w:rsidP="0041193C">
      <w:pPr>
        <w:spacing w:line="240" w:lineRule="auto"/>
        <w:jc w:val="both"/>
        <w:rPr>
          <w:rFonts w:ascii="Times New Roman" w:hAnsi="Times New Roman" w:cs="Times New Roman"/>
          <w:sz w:val="24"/>
          <w:szCs w:val="24"/>
        </w:rPr>
      </w:pPr>
      <w:r w:rsidRPr="00564067">
        <w:rPr>
          <w:rFonts w:ascii="Times New Roman" w:hAnsi="Times New Roman" w:cs="Times New Roman"/>
          <w:sz w:val="24"/>
          <w:szCs w:val="24"/>
        </w:rPr>
        <w:t>SUDERINTA</w:t>
      </w:r>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Tarybos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sekretorė</w:t>
      </w:r>
      <w:proofErr w:type="spellEnd"/>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t>Ingrida Mazaliauskienė</w:t>
      </w:r>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Savivaldybės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mero</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pavaduotoja</w:t>
      </w:r>
      <w:proofErr w:type="spellEnd"/>
      <w:r w:rsidRPr="00564067">
        <w:rPr>
          <w:rFonts w:ascii="Times New Roman" w:hAnsi="Times New Roman" w:cs="Times New Roman"/>
          <w:sz w:val="24"/>
          <w:szCs w:val="24"/>
        </w:rPr>
        <w:t xml:space="preserve"> </w:t>
      </w:r>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t xml:space="preserve">Regina </w:t>
      </w:r>
      <w:proofErr w:type="spellStart"/>
      <w:r w:rsidRPr="00564067">
        <w:rPr>
          <w:rFonts w:ascii="Times New Roman" w:hAnsi="Times New Roman" w:cs="Times New Roman"/>
          <w:sz w:val="24"/>
          <w:szCs w:val="24"/>
        </w:rPr>
        <w:t>Eitmonė</w:t>
      </w:r>
      <w:proofErr w:type="spellEnd"/>
    </w:p>
    <w:p w:rsidR="00CE44E6" w:rsidRDefault="00CE44E6" w:rsidP="0041193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Administracijos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direktorė</w:t>
      </w:r>
      <w:proofErr w:type="spellEnd"/>
      <w:r w:rsidRPr="0056406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Kristina </w:t>
      </w:r>
      <w:proofErr w:type="spellStart"/>
      <w:r>
        <w:rPr>
          <w:rFonts w:ascii="Times New Roman" w:hAnsi="Times New Roman" w:cs="Times New Roman"/>
          <w:sz w:val="24"/>
          <w:szCs w:val="24"/>
        </w:rPr>
        <w:t>Nakutytė</w:t>
      </w:r>
      <w:proofErr w:type="spellEnd"/>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Administr</w:t>
      </w:r>
      <w:r>
        <w:rPr>
          <w:rFonts w:ascii="Times New Roman" w:hAnsi="Times New Roman" w:cs="Times New Roman"/>
          <w:sz w:val="24"/>
          <w:szCs w:val="24"/>
        </w:rPr>
        <w:t>acijos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pavaduotoja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564067">
        <w:rPr>
          <w:rFonts w:ascii="Times New Roman" w:hAnsi="Times New Roman" w:cs="Times New Roman"/>
          <w:sz w:val="24"/>
          <w:szCs w:val="24"/>
        </w:rPr>
        <w:t xml:space="preserve">Janina Gaidžiūnaitė </w:t>
      </w:r>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Teisės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skyriaus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vyr</w:t>
      </w:r>
      <w:proofErr w:type="spellEnd"/>
      <w:r w:rsidRPr="00564067">
        <w:rPr>
          <w:rFonts w:ascii="Times New Roman" w:hAnsi="Times New Roman" w:cs="Times New Roman"/>
          <w:sz w:val="24"/>
          <w:szCs w:val="24"/>
        </w:rPr>
        <w:t xml:space="preserve">. </w:t>
      </w:r>
      <w:proofErr w:type="spellStart"/>
      <w:proofErr w:type="gramStart"/>
      <w:r w:rsidRPr="00564067">
        <w:rPr>
          <w:rFonts w:ascii="Times New Roman" w:hAnsi="Times New Roman" w:cs="Times New Roman"/>
          <w:sz w:val="24"/>
          <w:szCs w:val="24"/>
        </w:rPr>
        <w:t>specialistas</w:t>
      </w:r>
      <w:proofErr w:type="spellEnd"/>
      <w:proofErr w:type="gramEnd"/>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t>Aušrys Valkūnas</w:t>
      </w:r>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Finansų</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skyriaus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vedėja</w:t>
      </w:r>
      <w:proofErr w:type="spellEnd"/>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t xml:space="preserve">Ona </w:t>
      </w:r>
      <w:proofErr w:type="spellStart"/>
      <w:r w:rsidRPr="00564067">
        <w:rPr>
          <w:rFonts w:ascii="Times New Roman" w:hAnsi="Times New Roman" w:cs="Times New Roman"/>
          <w:sz w:val="24"/>
          <w:szCs w:val="24"/>
        </w:rPr>
        <w:t>Chomentauskienė</w:t>
      </w:r>
      <w:proofErr w:type="spellEnd"/>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Socialinės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paramos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skyriaus</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vedėjas</w:t>
      </w:r>
      <w:proofErr w:type="spellEnd"/>
      <w:r w:rsidRPr="00564067">
        <w:rPr>
          <w:rFonts w:ascii="Times New Roman" w:hAnsi="Times New Roman" w:cs="Times New Roman"/>
          <w:sz w:val="24"/>
          <w:szCs w:val="24"/>
        </w:rPr>
        <w:tab/>
      </w:r>
      <w:r w:rsidRPr="00564067">
        <w:rPr>
          <w:rFonts w:ascii="Times New Roman" w:hAnsi="Times New Roman" w:cs="Times New Roman"/>
          <w:sz w:val="24"/>
          <w:szCs w:val="24"/>
        </w:rPr>
        <w:tab/>
      </w:r>
      <w:r w:rsidRPr="00564067">
        <w:rPr>
          <w:rFonts w:ascii="Times New Roman" w:hAnsi="Times New Roman" w:cs="Times New Roman"/>
          <w:sz w:val="24"/>
          <w:szCs w:val="24"/>
        </w:rPr>
        <w:tab/>
        <w:t>Viktoras Michailovas</w:t>
      </w:r>
    </w:p>
    <w:p w:rsidR="00CE44E6" w:rsidRPr="00564067" w:rsidRDefault="00CE44E6" w:rsidP="0041193C">
      <w:pPr>
        <w:spacing w:line="360" w:lineRule="auto"/>
        <w:jc w:val="both"/>
        <w:rPr>
          <w:rFonts w:ascii="Times New Roman" w:hAnsi="Times New Roman" w:cs="Times New Roman"/>
          <w:sz w:val="24"/>
          <w:szCs w:val="24"/>
        </w:rPr>
      </w:pPr>
      <w:proofErr w:type="spellStart"/>
      <w:r w:rsidRPr="00564067">
        <w:rPr>
          <w:rFonts w:ascii="Times New Roman" w:hAnsi="Times New Roman" w:cs="Times New Roman"/>
          <w:sz w:val="24"/>
          <w:szCs w:val="24"/>
        </w:rPr>
        <w:t>Vyr</w:t>
      </w:r>
      <w:proofErr w:type="spellEnd"/>
      <w:r w:rsidRPr="00564067">
        <w:rPr>
          <w:rFonts w:ascii="Times New Roman" w:hAnsi="Times New Roman" w:cs="Times New Roman"/>
          <w:sz w:val="24"/>
          <w:szCs w:val="24"/>
        </w:rPr>
        <w:t xml:space="preserve">. </w:t>
      </w:r>
      <w:proofErr w:type="spellStart"/>
      <w:proofErr w:type="gramStart"/>
      <w:r w:rsidRPr="00564067">
        <w:rPr>
          <w:rFonts w:ascii="Times New Roman" w:hAnsi="Times New Roman" w:cs="Times New Roman"/>
          <w:sz w:val="24"/>
          <w:szCs w:val="24"/>
        </w:rPr>
        <w:t>specialistė</w:t>
      </w:r>
      <w:proofErr w:type="spellEnd"/>
      <w:proofErr w:type="gram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Agnė</w:t>
      </w:r>
      <w:proofErr w:type="spellEnd"/>
      <w:r w:rsidRPr="00564067">
        <w:rPr>
          <w:rFonts w:ascii="Times New Roman" w:hAnsi="Times New Roman" w:cs="Times New Roman"/>
          <w:sz w:val="24"/>
          <w:szCs w:val="24"/>
        </w:rPr>
        <w:t xml:space="preserve"> </w:t>
      </w:r>
      <w:proofErr w:type="spellStart"/>
      <w:r w:rsidRPr="00564067">
        <w:rPr>
          <w:rFonts w:ascii="Times New Roman" w:hAnsi="Times New Roman" w:cs="Times New Roman"/>
          <w:sz w:val="24"/>
          <w:szCs w:val="24"/>
        </w:rPr>
        <w:t>Valužytė</w:t>
      </w:r>
      <w:proofErr w:type="spellEnd"/>
    </w:p>
    <w:p w:rsidR="00CE44E6" w:rsidRPr="00934915" w:rsidRDefault="00CE44E6" w:rsidP="0041193C">
      <w:pPr>
        <w:spacing w:after="0" w:line="240" w:lineRule="auto"/>
        <w:ind w:left="5040"/>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0"/>
          <w:lang w:val="lt-LT"/>
        </w:rPr>
        <w:br w:type="page"/>
      </w:r>
      <w:r w:rsidRPr="00934915">
        <w:rPr>
          <w:rFonts w:ascii="Times New Roman" w:eastAsia="Times New Roman" w:hAnsi="Times New Roman" w:cs="Times New Roman"/>
          <w:sz w:val="24"/>
          <w:szCs w:val="24"/>
          <w:lang w:val="lt-LT"/>
        </w:rPr>
        <w:lastRenderedPageBreak/>
        <w:t>PATVIRTINTA</w:t>
      </w:r>
    </w:p>
    <w:p w:rsidR="00CE44E6" w:rsidRPr="00934915" w:rsidRDefault="00CE44E6" w:rsidP="0041193C">
      <w:pPr>
        <w:spacing w:after="0" w:line="240" w:lineRule="auto"/>
        <w:ind w:left="5040"/>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Panevėžio miesto savivaldybės tarybos</w:t>
      </w:r>
    </w:p>
    <w:p w:rsidR="00CE44E6" w:rsidRPr="00934915" w:rsidRDefault="00CE44E6" w:rsidP="0041193C">
      <w:pPr>
        <w:spacing w:after="0" w:line="240" w:lineRule="auto"/>
        <w:ind w:left="50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201</w:t>
      </w:r>
      <w:r w:rsidR="00E77D32">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 m.                  </w:t>
      </w:r>
      <w:r w:rsidRPr="00934915">
        <w:rPr>
          <w:rFonts w:ascii="Times New Roman" w:eastAsia="Times New Roman" w:hAnsi="Times New Roman" w:cs="Times New Roman"/>
          <w:sz w:val="24"/>
          <w:szCs w:val="24"/>
          <w:lang w:val="lt-LT"/>
        </w:rPr>
        <w:t xml:space="preserve"> sprendimu Nr. </w:t>
      </w:r>
    </w:p>
    <w:p w:rsidR="00CE44E6" w:rsidRPr="00934915" w:rsidRDefault="00CE44E6" w:rsidP="0041193C">
      <w:pPr>
        <w:spacing w:after="0" w:line="240" w:lineRule="auto"/>
        <w:ind w:left="5040"/>
        <w:jc w:val="both"/>
        <w:rPr>
          <w:rFonts w:ascii="Times New Roman" w:eastAsia="Times New Roman" w:hAnsi="Times New Roman" w:cs="Times New Roman"/>
          <w:sz w:val="24"/>
          <w:szCs w:val="24"/>
          <w:lang w:val="lt-LT"/>
        </w:rPr>
      </w:pP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0"/>
          <w:lang w:val="lt-LT"/>
        </w:rPr>
        <w:t xml:space="preserve">PINIGINĖS SOCIALINĖS PARAMOS </w:t>
      </w:r>
      <w:r w:rsidRPr="00934915">
        <w:rPr>
          <w:rFonts w:ascii="Times New Roman" w:eastAsia="Times New Roman" w:hAnsi="Times New Roman" w:cs="Times New Roman"/>
          <w:b/>
          <w:sz w:val="24"/>
          <w:szCs w:val="24"/>
          <w:lang w:val="lt-LT"/>
        </w:rPr>
        <w:t>NEPASITURINTIEMS PANEVĖŽIO MIESTO GYVENTOJAMS TEIKIMO TVARKOS APRAŠ</w:t>
      </w:r>
      <w:r>
        <w:rPr>
          <w:rFonts w:ascii="Times New Roman" w:eastAsia="Times New Roman" w:hAnsi="Times New Roman" w:cs="Times New Roman"/>
          <w:b/>
          <w:sz w:val="24"/>
          <w:szCs w:val="24"/>
          <w:lang w:val="lt-LT"/>
        </w:rPr>
        <w:t>AS</w:t>
      </w: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p>
    <w:p w:rsidR="00CE44E6" w:rsidRPr="00934915" w:rsidRDefault="00CE44E6" w:rsidP="0041193C">
      <w:pPr>
        <w:keepNext/>
        <w:tabs>
          <w:tab w:val="left" w:pos="567"/>
        </w:tabs>
        <w:spacing w:after="0" w:line="240" w:lineRule="auto"/>
        <w:jc w:val="center"/>
        <w:outlineLvl w:val="1"/>
        <w:rPr>
          <w:rFonts w:ascii="Times New Roman" w:eastAsia="Times New Roman" w:hAnsi="Times New Roman" w:cs="Times New Roman"/>
          <w:b/>
          <w:sz w:val="24"/>
          <w:szCs w:val="24"/>
          <w:lang w:val="lt-LT"/>
        </w:rPr>
      </w:pPr>
      <w:r w:rsidRPr="00934915">
        <w:rPr>
          <w:rFonts w:ascii="Times New Roman" w:eastAsia="Times New Roman" w:hAnsi="Times New Roman" w:cs="Times New Roman"/>
          <w:b/>
          <w:sz w:val="24"/>
          <w:szCs w:val="24"/>
          <w:lang w:val="lt-LT"/>
        </w:rPr>
        <w:t>I. BENDROSIOS NUOSTATOS</w:t>
      </w:r>
    </w:p>
    <w:p w:rsidR="00CE44E6" w:rsidRPr="00934915" w:rsidRDefault="00CE44E6" w:rsidP="0041193C">
      <w:pPr>
        <w:keepNext/>
        <w:tabs>
          <w:tab w:val="left" w:pos="567"/>
        </w:tabs>
        <w:spacing w:after="0" w:line="240" w:lineRule="auto"/>
        <w:jc w:val="center"/>
        <w:outlineLvl w:val="1"/>
        <w:rPr>
          <w:rFonts w:ascii="Times New Roman" w:eastAsia="Times New Roman" w:hAnsi="Times New Roman" w:cs="Times New Roman"/>
          <w:b/>
          <w:sz w:val="24"/>
          <w:szCs w:val="24"/>
          <w:lang w:val="lt-LT"/>
        </w:rPr>
      </w:pP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Piniginės socialinės paramos nepasiturintiems</w:t>
      </w:r>
      <w:r w:rsidRPr="00934915">
        <w:rPr>
          <w:rFonts w:ascii="Times New Roman" w:eastAsia="Times New Roman" w:hAnsi="Times New Roman" w:cs="Times New Roman"/>
          <w:sz w:val="24"/>
          <w:szCs w:val="24"/>
          <w:lang w:val="lt-LT"/>
        </w:rPr>
        <w:t xml:space="preserve"> Panevėžio miesto gyventojams teikimo tvarkos apraše (toliau – </w:t>
      </w:r>
      <w:r w:rsidRPr="00F02CB3">
        <w:rPr>
          <w:rFonts w:ascii="Times New Roman" w:eastAsia="Times New Roman" w:hAnsi="Times New Roman" w:cs="Times New Roman"/>
          <w:sz w:val="24"/>
          <w:szCs w:val="24"/>
          <w:lang w:val="lt-LT"/>
        </w:rPr>
        <w:t>Aprašas</w:t>
      </w:r>
      <w:r w:rsidRPr="00934915">
        <w:rPr>
          <w:rFonts w:ascii="Times New Roman" w:eastAsia="Times New Roman" w:hAnsi="Times New Roman" w:cs="Times New Roman"/>
          <w:sz w:val="24"/>
          <w:szCs w:val="24"/>
          <w:lang w:val="lt-LT"/>
        </w:rPr>
        <w:t>) nustatyta socialinės pašalpos skyrimo ir mokėjimo tvarka</w:t>
      </w:r>
      <w:r>
        <w:rPr>
          <w:rFonts w:ascii="Times New Roman" w:eastAsia="Times New Roman" w:hAnsi="Times New Roman" w:cs="Times New Roman"/>
          <w:sz w:val="24"/>
          <w:szCs w:val="24"/>
          <w:lang w:val="lt-LT"/>
        </w:rPr>
        <w:t xml:space="preserve"> bei</w:t>
      </w:r>
      <w:r w:rsidR="004D2652">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 xml:space="preserve">būsto šildymo, geriamojo vandens ir karšto vandens išlaidų kompensacijų </w:t>
      </w:r>
      <w:r>
        <w:rPr>
          <w:rFonts w:ascii="Times New Roman" w:eastAsia="Times New Roman" w:hAnsi="Times New Roman" w:cs="Times New Roman"/>
          <w:sz w:val="24"/>
          <w:szCs w:val="24"/>
          <w:lang w:val="lt-LT"/>
        </w:rPr>
        <w:t xml:space="preserve">(toliau – </w:t>
      </w:r>
      <w:r w:rsidRPr="00F02CB3">
        <w:rPr>
          <w:rFonts w:ascii="Times New Roman" w:eastAsia="Times New Roman" w:hAnsi="Times New Roman" w:cs="Times New Roman"/>
          <w:sz w:val="24"/>
          <w:szCs w:val="24"/>
          <w:lang w:val="lt-LT"/>
        </w:rPr>
        <w:t>kompensacijos</w:t>
      </w:r>
      <w:r>
        <w:rPr>
          <w:rFonts w:ascii="Times New Roman" w:eastAsia="Times New Roman" w:hAnsi="Times New Roman" w:cs="Times New Roman"/>
          <w:sz w:val="24"/>
          <w:szCs w:val="24"/>
          <w:lang w:val="lt-LT"/>
        </w:rPr>
        <w:t>) teikimo tvarka</w:t>
      </w:r>
      <w:r w:rsidRPr="00934915">
        <w:rPr>
          <w:rFonts w:ascii="Times New Roman" w:eastAsia="Times New Roman" w:hAnsi="Times New Roman" w:cs="Times New Roman"/>
          <w:sz w:val="24"/>
          <w:szCs w:val="24"/>
          <w:lang w:val="lt-LT"/>
        </w:rPr>
        <w:t>:</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1.1. prašymų-paraiškų priėmimas;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1.2. trūkstamų dokumentų pateikimas;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1.3. duomenų apie turtą pateikimas;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1.4. </w:t>
      </w:r>
      <w:r>
        <w:rPr>
          <w:rFonts w:ascii="Times New Roman" w:eastAsia="Times New Roman" w:hAnsi="Times New Roman" w:cs="Times New Roman"/>
          <w:sz w:val="24"/>
          <w:szCs w:val="24"/>
          <w:lang w:val="lt-LT"/>
        </w:rPr>
        <w:t xml:space="preserve">piniginės socialinės paramos </w:t>
      </w:r>
      <w:r w:rsidRPr="00934915">
        <w:rPr>
          <w:rFonts w:ascii="Times New Roman" w:eastAsia="Times New Roman" w:hAnsi="Times New Roman" w:cs="Times New Roman"/>
          <w:sz w:val="24"/>
          <w:szCs w:val="24"/>
          <w:lang w:val="lt-LT"/>
        </w:rPr>
        <w:t>skyrimas ir mokėjimas;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1.5. prašymus-paraiškas pateikusių asmenų informavimas </w:t>
      </w:r>
      <w:r>
        <w:rPr>
          <w:rFonts w:ascii="Times New Roman" w:eastAsia="Times New Roman" w:hAnsi="Times New Roman" w:cs="Times New Roman"/>
          <w:sz w:val="24"/>
          <w:szCs w:val="24"/>
          <w:lang w:val="lt-LT"/>
        </w:rPr>
        <w:t>apie piniginės socialinės paramos skyrimą</w:t>
      </w:r>
      <w:r w:rsidRPr="00934915">
        <w:rPr>
          <w:rFonts w:ascii="Times New Roman" w:eastAsia="Times New Roman" w:hAnsi="Times New Roman" w:cs="Times New Roman"/>
          <w:sz w:val="24"/>
          <w:szCs w:val="24"/>
          <w:lang w:val="lt-LT"/>
        </w:rPr>
        <w:t xml:space="preserve"> ar neskyrim</w:t>
      </w:r>
      <w:r>
        <w:rPr>
          <w:rFonts w:ascii="Times New Roman" w:eastAsia="Times New Roman" w:hAnsi="Times New Roman" w:cs="Times New Roman"/>
          <w:sz w:val="24"/>
          <w:szCs w:val="24"/>
          <w:lang w:val="lt-LT"/>
        </w:rPr>
        <w:t>ą</w:t>
      </w:r>
      <w:r w:rsidRPr="00934915">
        <w:rPr>
          <w:rFonts w:ascii="Times New Roman" w:eastAsia="Times New Roman" w:hAnsi="Times New Roman" w:cs="Times New Roman"/>
          <w:sz w:val="24"/>
          <w:szCs w:val="24"/>
          <w:lang w:val="lt-LT"/>
        </w:rPr>
        <w:t>;</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1.6.</w:t>
      </w:r>
      <w:r>
        <w:rPr>
          <w:rFonts w:ascii="Times New Roman" w:eastAsia="Times New Roman" w:hAnsi="Times New Roman" w:cs="Times New Roman"/>
          <w:sz w:val="24"/>
          <w:szCs w:val="24"/>
          <w:lang w:val="lt-LT"/>
        </w:rPr>
        <w:t xml:space="preserve"> neteisėtai gautos ar išmokėtos piniginės socialinės paramos</w:t>
      </w:r>
      <w:r w:rsidRPr="00934915">
        <w:rPr>
          <w:rFonts w:ascii="Times New Roman" w:eastAsia="Times New Roman" w:hAnsi="Times New Roman" w:cs="Times New Roman"/>
          <w:sz w:val="24"/>
          <w:szCs w:val="24"/>
          <w:lang w:val="lt-LT"/>
        </w:rPr>
        <w:t xml:space="preserve"> išskaičiavimas</w:t>
      </w:r>
      <w:r>
        <w:rPr>
          <w:rFonts w:ascii="Times New Roman" w:eastAsia="Times New Roman" w:hAnsi="Times New Roman" w:cs="Times New Roman"/>
          <w:sz w:val="24"/>
          <w:szCs w:val="24"/>
          <w:lang w:val="lt-LT"/>
        </w:rPr>
        <w:t xml:space="preserve"> ir grąžinimas</w:t>
      </w:r>
      <w:r w:rsidRPr="00934915">
        <w:rPr>
          <w:rFonts w:ascii="Times New Roman" w:eastAsia="Times New Roman" w:hAnsi="Times New Roman" w:cs="Times New Roman"/>
          <w:sz w:val="24"/>
          <w:szCs w:val="24"/>
          <w:lang w:val="lt-LT"/>
        </w:rPr>
        <w:t xml:space="preserve">;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1.7. paskirtos, bet laiku neatsiimtos</w:t>
      </w:r>
      <w:r>
        <w:rPr>
          <w:rFonts w:ascii="Times New Roman" w:eastAsia="Times New Roman" w:hAnsi="Times New Roman" w:cs="Times New Roman"/>
          <w:sz w:val="24"/>
          <w:szCs w:val="24"/>
          <w:lang w:val="lt-LT"/>
        </w:rPr>
        <w:t xml:space="preserve"> piniginės socialinės paramos,</w:t>
      </w:r>
      <w:r w:rsidRPr="00934915">
        <w:rPr>
          <w:rFonts w:ascii="Times New Roman" w:eastAsia="Times New Roman" w:hAnsi="Times New Roman" w:cs="Times New Roman"/>
          <w:sz w:val="24"/>
          <w:szCs w:val="24"/>
          <w:lang w:val="lt-LT"/>
        </w:rPr>
        <w:t xml:space="preserve"> taip pat mirus asmeniui, kurio vardu bendrai gyvenantiems asmenims mokama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arba mi</w:t>
      </w:r>
      <w:r>
        <w:rPr>
          <w:rFonts w:ascii="Times New Roman" w:eastAsia="Times New Roman" w:hAnsi="Times New Roman" w:cs="Times New Roman"/>
          <w:sz w:val="24"/>
          <w:szCs w:val="24"/>
          <w:lang w:val="lt-LT"/>
        </w:rPr>
        <w:t xml:space="preserve">rus vienam gyvenančiam asmeniui </w:t>
      </w:r>
      <w:r w:rsidRPr="00934915">
        <w:rPr>
          <w:rFonts w:ascii="Times New Roman" w:eastAsia="Times New Roman" w:hAnsi="Times New Roman" w:cs="Times New Roman"/>
          <w:sz w:val="24"/>
          <w:szCs w:val="24"/>
          <w:lang w:val="lt-LT"/>
        </w:rPr>
        <w:t xml:space="preserve">paskirtos ir iki kito mėnesio po jo mirties neišmokėtos </w:t>
      </w:r>
      <w:r>
        <w:rPr>
          <w:rFonts w:ascii="Times New Roman" w:eastAsia="Times New Roman" w:hAnsi="Times New Roman" w:cs="Times New Roman"/>
          <w:sz w:val="24"/>
          <w:szCs w:val="24"/>
          <w:lang w:val="lt-LT"/>
        </w:rPr>
        <w:t>piniginės socialinės paramos</w:t>
      </w:r>
      <w:r w:rsidRPr="00934915">
        <w:rPr>
          <w:rFonts w:ascii="Times New Roman" w:eastAsia="Times New Roman" w:hAnsi="Times New Roman" w:cs="Times New Roman"/>
          <w:sz w:val="24"/>
          <w:szCs w:val="24"/>
          <w:lang w:val="lt-LT"/>
        </w:rPr>
        <w:t xml:space="preserve"> išmokėjimas;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1.8. pagrind</w:t>
      </w:r>
      <w:r>
        <w:rPr>
          <w:rFonts w:ascii="Times New Roman" w:eastAsia="Times New Roman" w:hAnsi="Times New Roman" w:cs="Times New Roman"/>
          <w:sz w:val="24"/>
          <w:szCs w:val="24"/>
          <w:lang w:val="lt-LT"/>
        </w:rPr>
        <w:t xml:space="preserve">ai, kuriems esant socialinė pašalpa </w:t>
      </w:r>
      <w:r w:rsidRPr="00934915">
        <w:rPr>
          <w:rFonts w:ascii="Times New Roman" w:eastAsia="Times New Roman" w:hAnsi="Times New Roman" w:cs="Times New Roman"/>
          <w:sz w:val="24"/>
          <w:szCs w:val="24"/>
          <w:lang w:val="lt-LT"/>
        </w:rPr>
        <w:t xml:space="preserve">didinama, mažinama, </w:t>
      </w:r>
      <w:r>
        <w:rPr>
          <w:rFonts w:ascii="Times New Roman" w:eastAsia="Times New Roman" w:hAnsi="Times New Roman" w:cs="Times New Roman"/>
          <w:sz w:val="24"/>
          <w:szCs w:val="24"/>
          <w:lang w:val="lt-LT"/>
        </w:rPr>
        <w:t xml:space="preserve">skiriama ne visiems bendrai gyvenantiems asmenims, sustabdoma, </w:t>
      </w:r>
      <w:r w:rsidRPr="00934915">
        <w:rPr>
          <w:rFonts w:ascii="Times New Roman" w:eastAsia="Times New Roman" w:hAnsi="Times New Roman" w:cs="Times New Roman"/>
          <w:sz w:val="24"/>
          <w:szCs w:val="24"/>
          <w:lang w:val="lt-LT"/>
        </w:rPr>
        <w:t>nutraukiama</w:t>
      </w:r>
      <w:r>
        <w:rPr>
          <w:rFonts w:ascii="Times New Roman" w:eastAsia="Times New Roman" w:hAnsi="Times New Roman" w:cs="Times New Roman"/>
          <w:sz w:val="24"/>
          <w:szCs w:val="24"/>
          <w:lang w:val="lt-LT"/>
        </w:rPr>
        <w:t>s ar atnaujinamas jos mokėjimas;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Pr="00934915">
        <w:rPr>
          <w:rFonts w:ascii="Times New Roman" w:eastAsia="Times New Roman" w:hAnsi="Times New Roman" w:cs="Times New Roman"/>
          <w:sz w:val="24"/>
          <w:szCs w:val="24"/>
          <w:lang w:val="lt-LT"/>
        </w:rPr>
        <w:t xml:space="preserve">. bendruomeninių organizacijų ir (ar) kitų nevyriausybinių organizacijų atstovų, ir (ar) gyvenamosios vietovės bendruomenės narių, ir (ar) </w:t>
      </w:r>
      <w:proofErr w:type="spellStart"/>
      <w:r w:rsidRPr="00934915">
        <w:rPr>
          <w:rFonts w:ascii="Times New Roman" w:eastAsia="Times New Roman" w:hAnsi="Times New Roman" w:cs="Times New Roman"/>
          <w:sz w:val="24"/>
          <w:szCs w:val="24"/>
          <w:lang w:val="lt-LT"/>
        </w:rPr>
        <w:t>seniūnaičių</w:t>
      </w:r>
      <w:proofErr w:type="spellEnd"/>
      <w:r w:rsidRPr="00934915">
        <w:rPr>
          <w:rFonts w:ascii="Times New Roman" w:eastAsia="Times New Roman" w:hAnsi="Times New Roman" w:cs="Times New Roman"/>
          <w:sz w:val="24"/>
          <w:szCs w:val="24"/>
          <w:lang w:val="lt-LT"/>
        </w:rPr>
        <w:t xml:space="preserve">, ir (ar) kitų suinteresuotų asmenų </w:t>
      </w:r>
      <w:r>
        <w:rPr>
          <w:rFonts w:ascii="Times New Roman" w:eastAsia="Times New Roman" w:hAnsi="Times New Roman" w:cs="Times New Roman"/>
          <w:sz w:val="24"/>
          <w:szCs w:val="24"/>
          <w:lang w:val="lt-LT"/>
        </w:rPr>
        <w:t>pasitelkimo svarstant klausimus dėl piniginės socialinės paramos skyrimo tvark</w:t>
      </w:r>
      <w:r w:rsidR="00C31238">
        <w:rPr>
          <w:rFonts w:ascii="Times New Roman" w:eastAsia="Times New Roman" w:hAnsi="Times New Roman" w:cs="Times New Roman"/>
          <w:sz w:val="24"/>
          <w:szCs w:val="24"/>
          <w:lang w:val="lt-LT"/>
        </w:rPr>
        <w:t>os,</w:t>
      </w:r>
      <w:r>
        <w:rPr>
          <w:rFonts w:ascii="Times New Roman" w:eastAsia="Times New Roman" w:hAnsi="Times New Roman" w:cs="Times New Roman"/>
          <w:sz w:val="24"/>
          <w:szCs w:val="24"/>
          <w:lang w:val="lt-LT"/>
        </w:rPr>
        <w:t xml:space="preserve"> jų </w:t>
      </w:r>
      <w:r w:rsidRPr="00934915">
        <w:rPr>
          <w:rFonts w:ascii="Times New Roman" w:eastAsia="Times New Roman" w:hAnsi="Times New Roman" w:cs="Times New Roman"/>
          <w:sz w:val="24"/>
          <w:szCs w:val="24"/>
          <w:lang w:val="lt-LT"/>
        </w:rPr>
        <w:t>teisės ir pareigos</w:t>
      </w:r>
      <w:r>
        <w:rPr>
          <w:rFonts w:ascii="Times New Roman" w:eastAsia="Times New Roman" w:hAnsi="Times New Roman" w:cs="Times New Roman"/>
          <w:sz w:val="24"/>
          <w:szCs w:val="24"/>
          <w:lang w:val="lt-LT"/>
        </w:rPr>
        <w:t>.</w:t>
      </w:r>
    </w:p>
    <w:p w:rsidR="00CE44E6" w:rsidRPr="00934915" w:rsidRDefault="00CE44E6" w:rsidP="0041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val="lt-LT"/>
        </w:rPr>
      </w:pPr>
      <w:r w:rsidRPr="00934915">
        <w:rPr>
          <w:rFonts w:ascii="Times New Roman" w:eastAsia="Calibri" w:hAnsi="Times New Roman" w:cs="Times New Roman"/>
          <w:sz w:val="24"/>
          <w:szCs w:val="24"/>
          <w:lang w:val="lt-LT"/>
        </w:rPr>
        <w:t xml:space="preserve">2. Aprašas parengtas vadovaujantis Lietuvos Respublikos piniginės socialinės paramos nepasiturintiems gyventojams įstatymu (toliau – </w:t>
      </w:r>
      <w:r w:rsidRPr="00F02CB3">
        <w:rPr>
          <w:rFonts w:ascii="Times New Roman" w:eastAsia="Calibri" w:hAnsi="Times New Roman" w:cs="Times New Roman"/>
          <w:sz w:val="24"/>
          <w:szCs w:val="24"/>
          <w:lang w:val="lt-LT"/>
        </w:rPr>
        <w:t>Įstatymas</w:t>
      </w:r>
      <w:r w:rsidRPr="00934915">
        <w:rPr>
          <w:rFonts w:ascii="Times New Roman" w:eastAsia="Calibri" w:hAnsi="Times New Roman" w:cs="Times New Roman"/>
          <w:sz w:val="24"/>
          <w:szCs w:val="24"/>
          <w:lang w:val="lt-LT"/>
        </w:rPr>
        <w:t>). Apraše vartojamos sąvokos apibrėžtos Įstatyme.</w:t>
      </w:r>
      <w:r w:rsidRPr="00934915">
        <w:rPr>
          <w:rFonts w:ascii="Courier New" w:eastAsia="Calibri" w:hAnsi="Courier New" w:cs="Times New Roman"/>
          <w:sz w:val="24"/>
          <w:szCs w:val="24"/>
          <w:lang w:val="lt-LT"/>
        </w:rPr>
        <w:t xml:space="preserve"> </w:t>
      </w:r>
      <w:r w:rsidRPr="00934915">
        <w:rPr>
          <w:rFonts w:ascii="Times New Roman" w:eastAsia="Calibri" w:hAnsi="Times New Roman" w:cs="Times New Roman"/>
          <w:sz w:val="24"/>
          <w:szCs w:val="24"/>
          <w:lang w:val="lt-LT"/>
        </w:rPr>
        <w:t xml:space="preserve"> </w:t>
      </w:r>
    </w:p>
    <w:p w:rsidR="00CE44E6" w:rsidRPr="00934915" w:rsidRDefault="00CE44E6" w:rsidP="0041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val="lt-LT"/>
        </w:rPr>
      </w:pPr>
      <w:r w:rsidRPr="00934915">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Socialinė pašalpa</w:t>
      </w:r>
      <w:r w:rsidRPr="00934915">
        <w:rPr>
          <w:rFonts w:ascii="Times New Roman" w:eastAsia="Calibri" w:hAnsi="Times New Roman" w:cs="Times New Roman"/>
          <w:sz w:val="24"/>
          <w:szCs w:val="24"/>
          <w:lang w:val="lt-LT"/>
        </w:rPr>
        <w:t xml:space="preserve"> asmenims, patyrusiems socialinę riziką, skiriama ir teikiama pagal </w:t>
      </w:r>
      <w:r w:rsidR="00C31238">
        <w:rPr>
          <w:rFonts w:ascii="Times New Roman" w:eastAsia="Calibri" w:hAnsi="Times New Roman" w:cs="Times New Roman"/>
          <w:sz w:val="24"/>
          <w:szCs w:val="24"/>
          <w:lang w:val="lt-LT"/>
        </w:rPr>
        <w:t>Panevėžio miesto s</w:t>
      </w:r>
      <w:r w:rsidRPr="00934915">
        <w:rPr>
          <w:rFonts w:ascii="Times New Roman" w:eastAsia="Calibri" w:hAnsi="Times New Roman" w:cs="Times New Roman"/>
          <w:sz w:val="24"/>
          <w:szCs w:val="24"/>
          <w:lang w:val="lt-LT"/>
        </w:rPr>
        <w:t xml:space="preserve">avivaldybės </w:t>
      </w:r>
      <w:r w:rsidR="00C31238">
        <w:rPr>
          <w:rFonts w:ascii="Times New Roman" w:eastAsia="Calibri" w:hAnsi="Times New Roman" w:cs="Times New Roman"/>
          <w:sz w:val="24"/>
          <w:szCs w:val="24"/>
          <w:lang w:val="lt-LT"/>
        </w:rPr>
        <w:t xml:space="preserve">(toliau – </w:t>
      </w:r>
      <w:r w:rsidR="00C31238" w:rsidRPr="00F02CB3">
        <w:rPr>
          <w:rFonts w:ascii="Times New Roman" w:eastAsia="Calibri" w:hAnsi="Times New Roman" w:cs="Times New Roman"/>
          <w:sz w:val="24"/>
          <w:szCs w:val="24"/>
          <w:lang w:val="lt-LT"/>
        </w:rPr>
        <w:t>Savivaldybė</w:t>
      </w:r>
      <w:r w:rsidR="00C31238">
        <w:rPr>
          <w:rFonts w:ascii="Times New Roman" w:eastAsia="Calibri" w:hAnsi="Times New Roman" w:cs="Times New Roman"/>
          <w:sz w:val="24"/>
          <w:szCs w:val="24"/>
          <w:lang w:val="lt-LT"/>
        </w:rPr>
        <w:t xml:space="preserve">) </w:t>
      </w:r>
      <w:r w:rsidRPr="00934915">
        <w:rPr>
          <w:rFonts w:ascii="Times New Roman" w:eastAsia="Calibri" w:hAnsi="Times New Roman" w:cs="Times New Roman"/>
          <w:sz w:val="24"/>
          <w:szCs w:val="24"/>
          <w:lang w:val="lt-LT"/>
        </w:rPr>
        <w:t>tarybos sprendimu patvirtintą Socialinės paramos teikimo patyrusiems socialinę riziką asmenims tvarkos aprašą.</w:t>
      </w:r>
    </w:p>
    <w:p w:rsidR="00CE44E6" w:rsidRPr="00934915" w:rsidRDefault="00CE44E6" w:rsidP="0041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sz w:val="24"/>
          <w:szCs w:val="24"/>
          <w:lang w:val="lt-LT"/>
        </w:rPr>
      </w:pP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r w:rsidRPr="00934915">
        <w:rPr>
          <w:rFonts w:ascii="Times New Roman" w:eastAsia="Times New Roman" w:hAnsi="Times New Roman" w:cs="Times New Roman"/>
          <w:b/>
          <w:sz w:val="24"/>
          <w:szCs w:val="24"/>
          <w:lang w:val="lt-LT"/>
        </w:rPr>
        <w:t xml:space="preserve">II. KREIPIMASIS DĖL </w:t>
      </w:r>
      <w:r>
        <w:rPr>
          <w:rFonts w:ascii="Times New Roman" w:eastAsia="Times New Roman" w:hAnsi="Times New Roman" w:cs="Times New Roman"/>
          <w:b/>
          <w:sz w:val="24"/>
          <w:szCs w:val="24"/>
          <w:lang w:val="lt-LT"/>
        </w:rPr>
        <w:t xml:space="preserve">PINIGINĖS SOCIALINĖS PARAMOS </w:t>
      </w: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4. Dėl </w:t>
      </w:r>
      <w:r>
        <w:rPr>
          <w:rFonts w:ascii="Times New Roman" w:eastAsia="Times New Roman" w:hAnsi="Times New Roman" w:cs="Times New Roman"/>
          <w:sz w:val="24"/>
          <w:szCs w:val="24"/>
          <w:lang w:val="lt-LT"/>
        </w:rPr>
        <w:t>piniginės socialinės paramos</w:t>
      </w:r>
      <w:r w:rsidRPr="00934915">
        <w:rPr>
          <w:rFonts w:ascii="Times New Roman" w:eastAsia="Times New Roman" w:hAnsi="Times New Roman" w:cs="Times New Roman"/>
          <w:sz w:val="24"/>
          <w:szCs w:val="24"/>
          <w:lang w:val="lt-LT"/>
        </w:rPr>
        <w:t xml:space="preserve">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w:t>
      </w:r>
      <w:r w:rsidR="00A80536">
        <w:rPr>
          <w:rFonts w:ascii="Times New Roman" w:eastAsia="Times New Roman" w:hAnsi="Times New Roman" w:cs="Times New Roman"/>
          <w:sz w:val="24"/>
          <w:szCs w:val="24"/>
          <w:lang w:val="lt-LT"/>
        </w:rPr>
        <w:t>S</w:t>
      </w:r>
      <w:r w:rsidRPr="00934915">
        <w:rPr>
          <w:rFonts w:ascii="Times New Roman" w:eastAsia="Times New Roman" w:hAnsi="Times New Roman" w:cs="Times New Roman"/>
          <w:sz w:val="24"/>
          <w:szCs w:val="24"/>
          <w:lang w:val="lt-LT"/>
        </w:rPr>
        <w:t xml:space="preserve">avivaldybėje, kreipiasi į Savivaldybės administracijos Socialinės paramos skyrių (toliau – </w:t>
      </w:r>
      <w:r w:rsidRPr="00F02CB3">
        <w:rPr>
          <w:rFonts w:ascii="Times New Roman" w:eastAsia="Times New Roman" w:hAnsi="Times New Roman" w:cs="Times New Roman"/>
          <w:sz w:val="24"/>
          <w:szCs w:val="24"/>
          <w:lang w:val="lt-LT"/>
        </w:rPr>
        <w:t>Socialinės paramos skyrius</w:t>
      </w:r>
      <w:r w:rsidRPr="00934915">
        <w:rPr>
          <w:rFonts w:ascii="Times New Roman" w:eastAsia="Times New Roman" w:hAnsi="Times New Roman" w:cs="Times New Roman"/>
          <w:sz w:val="24"/>
          <w:szCs w:val="24"/>
          <w:lang w:val="lt-LT"/>
        </w:rPr>
        <w:t xml:space="preserve">).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5. Kreipdamasis dėl </w:t>
      </w:r>
      <w:r>
        <w:rPr>
          <w:rFonts w:ascii="Times New Roman" w:eastAsia="Calibri" w:hAnsi="Times New Roman" w:cs="Times New Roman"/>
          <w:sz w:val="24"/>
          <w:szCs w:val="24"/>
          <w:lang w:val="lt-LT" w:eastAsia="lt-LT"/>
        </w:rPr>
        <w:t xml:space="preserve">piniginės socialinės paramos, </w:t>
      </w:r>
      <w:r w:rsidRPr="00934915">
        <w:rPr>
          <w:rFonts w:ascii="Times New Roman" w:eastAsia="Calibri" w:hAnsi="Times New Roman" w:cs="Times New Roman"/>
          <w:sz w:val="24"/>
          <w:szCs w:val="24"/>
          <w:lang w:val="lt-LT" w:eastAsia="lt-LT"/>
        </w:rPr>
        <w:t xml:space="preserve">asmuo pateikia asmens tapatybę patvirtinantį dokumentą, </w:t>
      </w:r>
      <w:r w:rsidR="00034F23">
        <w:rPr>
          <w:rFonts w:ascii="Times New Roman" w:eastAsia="Calibri" w:hAnsi="Times New Roman" w:cs="Times New Roman"/>
          <w:sz w:val="24"/>
          <w:szCs w:val="24"/>
          <w:lang w:val="lt-LT" w:eastAsia="lt-LT"/>
        </w:rPr>
        <w:t xml:space="preserve">Lietuvos Respublikos </w:t>
      </w:r>
      <w:r w:rsidRPr="00934915">
        <w:rPr>
          <w:rFonts w:ascii="Times New Roman" w:eastAsia="Calibri" w:hAnsi="Times New Roman" w:cs="Times New Roman"/>
          <w:sz w:val="24"/>
          <w:szCs w:val="24"/>
          <w:lang w:val="lt-LT" w:eastAsia="lt-LT"/>
        </w:rPr>
        <w:t xml:space="preserve">Vyriausybės ar jos įgaliotos institucijos patvirtintos formos prašymą-paraišką ir jos priedus (toliau – </w:t>
      </w:r>
      <w:r w:rsidRPr="00F02CB3">
        <w:rPr>
          <w:rFonts w:ascii="Times New Roman" w:eastAsia="Calibri" w:hAnsi="Times New Roman" w:cs="Times New Roman"/>
          <w:sz w:val="24"/>
          <w:szCs w:val="24"/>
          <w:lang w:val="lt-LT" w:eastAsia="lt-LT"/>
        </w:rPr>
        <w:t>prašymas-paraiška</w:t>
      </w:r>
      <w:r w:rsidRPr="00934915">
        <w:rPr>
          <w:rFonts w:ascii="Times New Roman" w:eastAsia="Calibri" w:hAnsi="Times New Roman" w:cs="Times New Roman"/>
          <w:sz w:val="24"/>
          <w:szCs w:val="24"/>
          <w:lang w:val="lt-LT" w:eastAsia="lt-LT"/>
        </w:rPr>
        <w:t>)</w:t>
      </w:r>
      <w:r w:rsidR="007050BB">
        <w:rPr>
          <w:rFonts w:ascii="Times New Roman" w:eastAsia="Calibri" w:hAnsi="Times New Roman" w:cs="Times New Roman"/>
          <w:sz w:val="24"/>
          <w:szCs w:val="24"/>
          <w:lang w:val="lt-LT" w:eastAsia="lt-LT"/>
        </w:rPr>
        <w:t>;</w:t>
      </w:r>
      <w:r w:rsidRPr="00934915">
        <w:rPr>
          <w:rFonts w:ascii="Times New Roman" w:eastAsia="Calibri" w:hAnsi="Times New Roman" w:cs="Times New Roman"/>
          <w:sz w:val="24"/>
          <w:szCs w:val="24"/>
          <w:lang w:val="lt-LT" w:eastAsia="lt-LT"/>
        </w:rPr>
        <w:t xml:space="preserve"> prašyme-paraiškoje nurodo </w:t>
      </w:r>
      <w:r>
        <w:rPr>
          <w:rFonts w:ascii="Times New Roman" w:eastAsia="Calibri" w:hAnsi="Times New Roman" w:cs="Times New Roman"/>
          <w:sz w:val="24"/>
          <w:szCs w:val="24"/>
          <w:lang w:val="lt-LT" w:eastAsia="lt-LT"/>
        </w:rPr>
        <w:t>pinigin</w:t>
      </w:r>
      <w:r w:rsidR="007050BB">
        <w:rPr>
          <w:rFonts w:ascii="Times New Roman" w:eastAsia="Calibri" w:hAnsi="Times New Roman" w:cs="Times New Roman"/>
          <w:sz w:val="24"/>
          <w:szCs w:val="24"/>
          <w:lang w:val="lt-LT" w:eastAsia="lt-LT"/>
        </w:rPr>
        <w:t>ei</w:t>
      </w:r>
      <w:r>
        <w:rPr>
          <w:rFonts w:ascii="Times New Roman" w:eastAsia="Calibri" w:hAnsi="Times New Roman" w:cs="Times New Roman"/>
          <w:sz w:val="24"/>
          <w:szCs w:val="24"/>
          <w:lang w:val="lt-LT" w:eastAsia="lt-LT"/>
        </w:rPr>
        <w:t xml:space="preserve"> socialin</w:t>
      </w:r>
      <w:r w:rsidR="007050BB">
        <w:rPr>
          <w:rFonts w:ascii="Times New Roman" w:eastAsia="Calibri" w:hAnsi="Times New Roman" w:cs="Times New Roman"/>
          <w:sz w:val="24"/>
          <w:szCs w:val="24"/>
          <w:lang w:val="lt-LT" w:eastAsia="lt-LT"/>
        </w:rPr>
        <w:t>ei</w:t>
      </w:r>
      <w:r>
        <w:rPr>
          <w:rFonts w:ascii="Times New Roman" w:eastAsia="Calibri" w:hAnsi="Times New Roman" w:cs="Times New Roman"/>
          <w:sz w:val="24"/>
          <w:szCs w:val="24"/>
          <w:lang w:val="lt-LT" w:eastAsia="lt-LT"/>
        </w:rPr>
        <w:t xml:space="preserve"> param</w:t>
      </w:r>
      <w:r w:rsidR="007050BB">
        <w:rPr>
          <w:rFonts w:ascii="Times New Roman" w:eastAsia="Calibri" w:hAnsi="Times New Roman" w:cs="Times New Roman"/>
          <w:sz w:val="24"/>
          <w:szCs w:val="24"/>
          <w:lang w:val="lt-LT" w:eastAsia="lt-LT"/>
        </w:rPr>
        <w:t>ai</w:t>
      </w:r>
      <w:r>
        <w:rPr>
          <w:rFonts w:ascii="Times New Roman" w:eastAsia="Calibri" w:hAnsi="Times New Roman" w:cs="Times New Roman"/>
          <w:sz w:val="24"/>
          <w:szCs w:val="24"/>
          <w:lang w:val="lt-LT" w:eastAsia="lt-LT"/>
        </w:rPr>
        <w:t xml:space="preserve"> </w:t>
      </w:r>
      <w:r w:rsidR="007050BB">
        <w:rPr>
          <w:rFonts w:ascii="Times New Roman" w:eastAsia="Calibri" w:hAnsi="Times New Roman" w:cs="Times New Roman"/>
          <w:sz w:val="24"/>
          <w:szCs w:val="24"/>
          <w:lang w:val="lt-LT" w:eastAsia="lt-LT"/>
        </w:rPr>
        <w:t>skirti</w:t>
      </w:r>
      <w:r w:rsidRPr="00934915">
        <w:rPr>
          <w:rFonts w:ascii="Times New Roman" w:eastAsia="Calibri" w:hAnsi="Times New Roman" w:cs="Times New Roman"/>
          <w:sz w:val="24"/>
          <w:szCs w:val="24"/>
          <w:lang w:val="lt-LT" w:eastAsia="lt-LT"/>
        </w:rPr>
        <w:t xml:space="preserve"> ir</w:t>
      </w:r>
      <w:r>
        <w:rPr>
          <w:rFonts w:ascii="Times New Roman" w:eastAsia="Calibri" w:hAnsi="Times New Roman" w:cs="Times New Roman"/>
          <w:sz w:val="24"/>
          <w:szCs w:val="24"/>
          <w:lang w:val="lt-LT" w:eastAsia="lt-LT"/>
        </w:rPr>
        <w:t xml:space="preserve"> mokė</w:t>
      </w:r>
      <w:r w:rsidR="007050BB">
        <w:rPr>
          <w:rFonts w:ascii="Times New Roman" w:eastAsia="Calibri" w:hAnsi="Times New Roman" w:cs="Times New Roman"/>
          <w:sz w:val="24"/>
          <w:szCs w:val="24"/>
          <w:lang w:val="lt-LT" w:eastAsia="lt-LT"/>
        </w:rPr>
        <w:t>t</w:t>
      </w:r>
      <w:r>
        <w:rPr>
          <w:rFonts w:ascii="Times New Roman" w:eastAsia="Calibri" w:hAnsi="Times New Roman" w:cs="Times New Roman"/>
          <w:sz w:val="24"/>
          <w:szCs w:val="24"/>
          <w:lang w:val="lt-LT" w:eastAsia="lt-LT"/>
        </w:rPr>
        <w:t>i</w:t>
      </w:r>
      <w:r w:rsidRPr="00934915">
        <w:rPr>
          <w:rFonts w:ascii="Times New Roman" w:eastAsia="Calibri" w:hAnsi="Times New Roman" w:cs="Times New Roman"/>
          <w:sz w:val="24"/>
          <w:szCs w:val="24"/>
          <w:lang w:val="lt-LT" w:eastAsia="lt-LT"/>
        </w:rPr>
        <w:t xml:space="preserve"> būtinus duomenis apie:</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5.1. save ir bendrai gyvenančius asmenis;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5.2. veiklos pobūdį;</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5.3. turimą turtą;</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5.4. gaunamas pajamas;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5.5. kitą </w:t>
      </w:r>
      <w:r>
        <w:rPr>
          <w:rFonts w:ascii="Times New Roman" w:eastAsia="Calibri" w:hAnsi="Times New Roman" w:cs="Times New Roman"/>
          <w:sz w:val="24"/>
          <w:szCs w:val="24"/>
          <w:lang w:val="lt-LT" w:eastAsia="lt-LT"/>
        </w:rPr>
        <w:t xml:space="preserve">piniginei socialinei paramai </w:t>
      </w:r>
      <w:r w:rsidRPr="00934915">
        <w:rPr>
          <w:rFonts w:ascii="Times New Roman" w:eastAsia="Calibri" w:hAnsi="Times New Roman" w:cs="Times New Roman"/>
          <w:sz w:val="24"/>
          <w:szCs w:val="24"/>
          <w:lang w:val="lt-LT" w:eastAsia="lt-LT"/>
        </w:rPr>
        <w:t xml:space="preserve">gauti būtiną informaciją.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lastRenderedPageBreak/>
        <w:t xml:space="preserve">6. Kreipiantis dėl </w:t>
      </w:r>
      <w:r>
        <w:rPr>
          <w:rFonts w:ascii="Times New Roman" w:eastAsia="Times New Roman" w:hAnsi="Times New Roman" w:cs="Times New Roman"/>
          <w:sz w:val="24"/>
          <w:szCs w:val="24"/>
          <w:lang w:val="lt-LT"/>
        </w:rPr>
        <w:t xml:space="preserve">piniginės socialinės paramos </w:t>
      </w:r>
      <w:r w:rsidRPr="00934915">
        <w:rPr>
          <w:rFonts w:ascii="Times New Roman" w:eastAsia="Times New Roman" w:hAnsi="Times New Roman" w:cs="Times New Roman"/>
          <w:sz w:val="24"/>
          <w:szCs w:val="24"/>
          <w:lang w:val="lt-LT"/>
        </w:rPr>
        <w:t xml:space="preserve">skyrimo prie prašymo-paraiškos, atsižvelgiant į aplinkybes, lemiančias bendrai gyvenančių asmenų ar vieno gyvenančio asmens teisę į </w:t>
      </w:r>
      <w:r>
        <w:rPr>
          <w:rFonts w:ascii="Times New Roman" w:eastAsia="Times New Roman" w:hAnsi="Times New Roman" w:cs="Times New Roman"/>
          <w:sz w:val="24"/>
          <w:szCs w:val="24"/>
          <w:lang w:val="lt-LT"/>
        </w:rPr>
        <w:t xml:space="preserve">piniginę </w:t>
      </w:r>
      <w:r w:rsidRPr="00934915">
        <w:rPr>
          <w:rFonts w:ascii="Times New Roman" w:eastAsia="Times New Roman" w:hAnsi="Times New Roman" w:cs="Times New Roman"/>
          <w:sz w:val="24"/>
          <w:szCs w:val="24"/>
          <w:lang w:val="lt-LT"/>
        </w:rPr>
        <w:t>socialinę pa</w:t>
      </w:r>
      <w:r>
        <w:rPr>
          <w:rFonts w:ascii="Times New Roman" w:eastAsia="Times New Roman" w:hAnsi="Times New Roman" w:cs="Times New Roman"/>
          <w:sz w:val="24"/>
          <w:szCs w:val="24"/>
          <w:lang w:val="lt-LT"/>
        </w:rPr>
        <w:t>ramą</w:t>
      </w:r>
      <w:r w:rsidRPr="00934915">
        <w:rPr>
          <w:rFonts w:ascii="Times New Roman" w:eastAsia="Times New Roman" w:hAnsi="Times New Roman" w:cs="Times New Roman"/>
          <w:sz w:val="24"/>
          <w:szCs w:val="24"/>
          <w:lang w:val="lt-LT"/>
        </w:rPr>
        <w:t>, Socialinės paramos skyriui būtina pateikti šiuos dokumentus: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 vyresnių kaip 18 metų</w:t>
      </w:r>
      <w:r>
        <w:rPr>
          <w:rFonts w:ascii="Times New Roman" w:eastAsia="Times New Roman" w:hAnsi="Times New Roman" w:cs="Times New Roman"/>
          <w:sz w:val="24"/>
          <w:szCs w:val="24"/>
          <w:lang w:val="lt-LT"/>
        </w:rPr>
        <w:t xml:space="preserve"> bendrai gyvenančių asmenų</w:t>
      </w:r>
      <w:r w:rsidR="00735924">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ar vieno gyvenančio asmens</w:t>
      </w:r>
      <w:r w:rsidR="009E44BF">
        <w:rPr>
          <w:rFonts w:ascii="Times New Roman" w:eastAsia="Times New Roman" w:hAnsi="Times New Roman" w:cs="Times New Roman"/>
          <w:sz w:val="24"/>
          <w:szCs w:val="24"/>
          <w:lang w:val="lt-LT"/>
        </w:rPr>
        <w:t>,</w:t>
      </w:r>
      <w:r w:rsidR="00735924">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ar įgalioto asmens</w:t>
      </w:r>
      <w:r w:rsidRPr="00934915">
        <w:rPr>
          <w:rFonts w:ascii="Times New Roman" w:eastAsia="Times New Roman" w:hAnsi="Times New Roman" w:cs="Times New Roman"/>
          <w:sz w:val="24"/>
          <w:szCs w:val="24"/>
          <w:lang w:val="lt-LT"/>
        </w:rPr>
        <w:t xml:space="preserve"> tapatybės dokument</w:t>
      </w:r>
      <w:r>
        <w:rPr>
          <w:rFonts w:ascii="Times New Roman" w:eastAsia="Times New Roman" w:hAnsi="Times New Roman" w:cs="Times New Roman"/>
          <w:sz w:val="24"/>
          <w:szCs w:val="24"/>
          <w:lang w:val="lt-LT"/>
        </w:rPr>
        <w:t>ą</w:t>
      </w:r>
      <w:r w:rsidRPr="00934915">
        <w:rPr>
          <w:rFonts w:ascii="Times New Roman" w:eastAsia="Times New Roman" w:hAnsi="Times New Roman" w:cs="Times New Roman"/>
          <w:sz w:val="24"/>
          <w:szCs w:val="24"/>
          <w:lang w:val="lt-LT"/>
        </w:rPr>
        <w:t xml:space="preserve"> (Lietuvos Respublikos piliečio pasą arba asmens tapatybės kortelę, arba Lietuvos Respublikos pasą, arba leidimą nuolat gyventi Lietuvos Respublikoje, arba laikiną asmens pažymėjimą, arba užsienio valstybės piliečio pilietybę patvirtinantį dokumentą);</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6.2. vaiko (vaikų) gimimo liudijimą (liudijimus);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6.4. ieškinį dėl tėvystės nustatymo ir vaiko (vaikų) išlaikymo priteisimo dokumentą arba dokumentą, patvirtinantį aplinkybę, kad teisme nagrinėjama byla dėl tėvystės nustatymo ir vaiko (vaikų) išlaikymo priteisimo;</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6.5. teismo nutartį dėl išlaikymo vaikams priteisimo arba teismo patvirtintą sutartį dėl vaiko (vaikų) išlaikymo;</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6.6. juridinių asmenų pažymą apie vaikui (vaikams) išlaikyti gaunamas (negaunamas) periodines išmokas (alimentus) arba kitų kompetentingų institucijų dokumentus, patvirtinančius išspręstą (sprendžiamą) vaiko (vaikų) materialinį išlaikymą;</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6.7. neįgaliojo, pensininko, pareigūno ir (ar) kario pažymėjimą (pažymėjimus);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6.8. teismo sprendimą ar nutartį dėl asmens pripažinimo neveiksniu;</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6.9. sveikatos priežiūros įstaigos pažymą apie nėštumą;</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6.10. valstybės ar Savivaldybės finansuojamos įstaigos pažymą (pažymas) apie teikiamą išlaikymą;</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6.11. sveikatos priežiūros įstaigos pažymą apie tai, kad vaikui rekomenduojama nelankyti ugdymo ar mokymo įstaigos;</w:t>
      </w:r>
    </w:p>
    <w:p w:rsidR="00CE44E6" w:rsidRPr="00934915" w:rsidRDefault="00CE44E6" w:rsidP="0041193C">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6.12. kompetentingos institucijos pažymą (dokumentą) apie bausmės atlikimą, administracinį areštą, sulaikymą, suėmimą, paieškos paskelbimą ar pripažinimą nežinia kur esančiu, atidavimą į specialiąją auklėjimo įstaigą;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6.13. darbo sutartį, kai nustatytas ne visas darbo laikas pagal Lietuvos Respublikos darbo kodekso (toliau – </w:t>
      </w:r>
      <w:r w:rsidRPr="00F02CB3">
        <w:rPr>
          <w:rFonts w:ascii="Times New Roman" w:eastAsia="Times New Roman" w:hAnsi="Times New Roman" w:cs="Times New Roman"/>
          <w:sz w:val="24"/>
          <w:szCs w:val="24"/>
          <w:lang w:val="lt-LT"/>
        </w:rPr>
        <w:t>Darbo kodeksas</w:t>
      </w:r>
      <w:r w:rsidRPr="00934915">
        <w:rPr>
          <w:rFonts w:ascii="Times New Roman" w:eastAsia="Times New Roman" w:hAnsi="Times New Roman" w:cs="Times New Roman"/>
          <w:sz w:val="24"/>
          <w:szCs w:val="24"/>
          <w:lang w:val="lt-LT"/>
        </w:rPr>
        <w:t>) 146 straipsnio 1 dalį;</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6.14. sveikatos priežiūros įstaigos pažymą (pažymas) apie gydymo stacionarinėje asmens sveikatos priežiūros įstaigoje trukmę ar pranešimą apie elektroninio nedarbingumo pažymėjimo išdavimą arba medicininę pažymą;</w:t>
      </w:r>
    </w:p>
    <w:p w:rsidR="00CE44E6" w:rsidRPr="00934915" w:rsidRDefault="00CE44E6" w:rsidP="0041193C">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6.15. banko atsiskaitomosios sąskaitos numerį;</w:t>
      </w:r>
    </w:p>
    <w:p w:rsidR="00CE44E6" w:rsidRPr="00934915" w:rsidRDefault="00CE44E6" w:rsidP="0041193C">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6.16. žemės ūkio paskirties žemės nuomos sutartį (sutartis), patvirtintą (patvirtintas) notaro arba įregistruotą (įregistruotas) viešame registre, ir (ar) būsto nuomos sutartį (sutartis), įregistruotą (įregistruotas) viešame registre;</w:t>
      </w:r>
    </w:p>
    <w:p w:rsidR="00CE44E6" w:rsidRPr="00934915" w:rsidRDefault="00CE44E6" w:rsidP="0041193C">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6.17. visų bendrai gyvenančių asmenų arba vieno gyvenančio asmens pažymą (pažymas) apie gaunamas pajamas; </w:t>
      </w:r>
    </w:p>
    <w:p w:rsidR="00CE44E6" w:rsidRPr="00934915" w:rsidRDefault="00CE44E6" w:rsidP="0041193C">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6.18. pažymą (pažymas) iš mokymo įstaigos, jeigu vyresnis (vyresni) nei 16 metų vaikas (vaikai) mokosi;</w:t>
      </w:r>
    </w:p>
    <w:p w:rsidR="00CE44E6" w:rsidRPr="00934915" w:rsidRDefault="00DA2F59" w:rsidP="0041193C">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6.19. turto, įskaitomo pagal Į</w:t>
      </w:r>
      <w:r w:rsidR="00CE44E6" w:rsidRPr="00934915">
        <w:rPr>
          <w:rFonts w:ascii="Times New Roman" w:eastAsia="Times New Roman" w:hAnsi="Times New Roman" w:cs="Times New Roman"/>
          <w:sz w:val="24"/>
          <w:szCs w:val="24"/>
          <w:lang w:val="lt-LT"/>
        </w:rPr>
        <w:t xml:space="preserve">statymą skiriant </w:t>
      </w:r>
      <w:r w:rsidR="00CE44E6">
        <w:rPr>
          <w:rFonts w:ascii="Times New Roman" w:eastAsia="Times New Roman" w:hAnsi="Times New Roman" w:cs="Times New Roman"/>
          <w:sz w:val="24"/>
          <w:szCs w:val="24"/>
          <w:lang w:val="lt-LT"/>
        </w:rPr>
        <w:t>piniginę socialinę paramą</w:t>
      </w:r>
      <w:r w:rsidR="00CE44E6" w:rsidRPr="00934915">
        <w:rPr>
          <w:rFonts w:ascii="Times New Roman" w:eastAsia="Times New Roman" w:hAnsi="Times New Roman" w:cs="Times New Roman"/>
          <w:sz w:val="24"/>
          <w:szCs w:val="24"/>
          <w:lang w:val="lt-LT"/>
        </w:rPr>
        <w:t>, pirkimo-pardavimo sutartį (sutartis);</w:t>
      </w:r>
    </w:p>
    <w:p w:rsidR="00CE44E6" w:rsidRPr="00934915" w:rsidRDefault="00CE44E6" w:rsidP="0041193C">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6.20. paveldėjimo teisės pagal testamentą arba pagal </w:t>
      </w:r>
      <w:r w:rsidR="00DA2F59">
        <w:rPr>
          <w:rFonts w:ascii="Times New Roman" w:eastAsia="Times New Roman" w:hAnsi="Times New Roman" w:cs="Times New Roman"/>
          <w:sz w:val="24"/>
          <w:szCs w:val="24"/>
          <w:lang w:val="lt-LT"/>
        </w:rPr>
        <w:t>Į</w:t>
      </w:r>
      <w:r w:rsidRPr="00934915">
        <w:rPr>
          <w:rFonts w:ascii="Times New Roman" w:eastAsia="Times New Roman" w:hAnsi="Times New Roman" w:cs="Times New Roman"/>
          <w:sz w:val="24"/>
          <w:szCs w:val="24"/>
          <w:lang w:val="lt-LT"/>
        </w:rPr>
        <w:t>statymą liudijimą;</w:t>
      </w:r>
    </w:p>
    <w:p w:rsidR="00CE44E6" w:rsidRPr="00934915" w:rsidRDefault="00CE44E6" w:rsidP="0041193C">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6.21. dokumentą apie asmens turimas pinigines lėšas banke;</w:t>
      </w:r>
    </w:p>
    <w:p w:rsidR="00CE44E6" w:rsidRPr="00934915" w:rsidRDefault="00CE44E6" w:rsidP="0041193C">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6.22. verslo liudijimo kopiją, individualios veiklos pažymos kopiją, nurodant veiklos vykdymo vietą;</w:t>
      </w:r>
    </w:p>
    <w:p w:rsidR="00CE44E6" w:rsidRDefault="00CE44E6" w:rsidP="0041193C">
      <w:pPr>
        <w:tabs>
          <w:tab w:val="left" w:pos="0"/>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6.23</w:t>
      </w:r>
      <w:r w:rsidRPr="00934915">
        <w:rPr>
          <w:rFonts w:ascii="Times New Roman" w:eastAsia="Times New Roman" w:hAnsi="Times New Roman" w:cs="Times New Roman"/>
          <w:sz w:val="24"/>
          <w:szCs w:val="24"/>
          <w:lang w:val="lt-LT"/>
        </w:rPr>
        <w:t xml:space="preserve">. sąskaitą už komunalines paslaugas </w:t>
      </w:r>
      <w:r w:rsidRPr="00934915">
        <w:rPr>
          <w:rFonts w:ascii="Times New Roman" w:eastAsia="Times New Roman" w:hAnsi="Times New Roman" w:cs="Times New Roman"/>
          <w:bCs/>
          <w:sz w:val="24"/>
          <w:szCs w:val="24"/>
          <w:lang w:val="lt-LT"/>
        </w:rPr>
        <w:t xml:space="preserve">ir (arba) </w:t>
      </w:r>
      <w:r w:rsidRPr="00934915">
        <w:rPr>
          <w:rFonts w:ascii="Times New Roman" w:eastAsia="Times New Roman" w:hAnsi="Times New Roman" w:cs="Times New Roman"/>
          <w:sz w:val="24"/>
          <w:szCs w:val="24"/>
          <w:lang w:val="lt-LT"/>
        </w:rPr>
        <w:t>atsiskaitomąją knygelę;</w:t>
      </w:r>
    </w:p>
    <w:p w:rsidR="00CE44E6" w:rsidRPr="00B3147B" w:rsidRDefault="00CE44E6" w:rsidP="0041193C">
      <w:pPr>
        <w:tabs>
          <w:tab w:val="left" w:pos="0"/>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6.24. asmens sąskaitos </w:t>
      </w:r>
      <w:r w:rsidRPr="00B3147B">
        <w:rPr>
          <w:rFonts w:ascii="Times New Roman" w:eastAsia="Times New Roman" w:hAnsi="Times New Roman" w:cs="Times New Roman"/>
          <w:sz w:val="24"/>
          <w:szCs w:val="24"/>
          <w:lang w:val="lt-LT"/>
        </w:rPr>
        <w:t>banke išrašą apie piniginių lėšų įplaukas;</w:t>
      </w:r>
    </w:p>
    <w:p w:rsidR="00CE44E6" w:rsidRPr="00B3147B" w:rsidRDefault="00CE44E6" w:rsidP="0041193C">
      <w:pPr>
        <w:tabs>
          <w:tab w:val="left" w:pos="0"/>
        </w:tabs>
        <w:spacing w:after="0" w:line="240" w:lineRule="auto"/>
        <w:ind w:firstLine="851"/>
        <w:jc w:val="both"/>
        <w:rPr>
          <w:rFonts w:ascii="Times New Roman" w:eastAsia="Times New Roman" w:hAnsi="Times New Roman" w:cs="Times New Roman"/>
          <w:sz w:val="24"/>
          <w:szCs w:val="24"/>
          <w:lang w:val="lt-LT"/>
        </w:rPr>
      </w:pPr>
      <w:r w:rsidRPr="00B3147B">
        <w:rPr>
          <w:rFonts w:ascii="Times New Roman" w:eastAsia="Times New Roman" w:hAnsi="Times New Roman" w:cs="Times New Roman"/>
          <w:sz w:val="24"/>
          <w:szCs w:val="24"/>
          <w:lang w:val="lt-LT"/>
        </w:rPr>
        <w:t>6.25. įgaliojimą, patvirtintą įstatymų nustatyta tvarka, kai dėl piniginės socialinės paramos kreipiasi įgaliotas asmuo</w:t>
      </w:r>
      <w:r w:rsidR="00B3147B">
        <w:rPr>
          <w:rFonts w:ascii="Times New Roman" w:eastAsia="Times New Roman" w:hAnsi="Times New Roman" w:cs="Times New Roman"/>
          <w:sz w:val="24"/>
          <w:szCs w:val="24"/>
          <w:lang w:val="lt-LT"/>
        </w:rPr>
        <w:t>;</w:t>
      </w:r>
    </w:p>
    <w:p w:rsidR="00CE44E6" w:rsidRPr="00934915" w:rsidRDefault="00CE44E6" w:rsidP="0041193C">
      <w:pPr>
        <w:tabs>
          <w:tab w:val="left" w:pos="0"/>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6</w:t>
      </w:r>
      <w:r w:rsidRPr="0093491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26.</w:t>
      </w:r>
      <w:r w:rsidRPr="00934915">
        <w:rPr>
          <w:rFonts w:ascii="Times New Roman" w:eastAsia="Times New Roman" w:hAnsi="Times New Roman" w:cs="Times New Roman"/>
          <w:sz w:val="24"/>
          <w:szCs w:val="24"/>
          <w:lang w:val="lt-LT"/>
        </w:rPr>
        <w:t xml:space="preserve"> dokumentą (dokumentus), kuriame (kuriuose) nurodyta daugiabučio namo buto savininko atsisakymo dalyvauti svarstant ir priimant sprendimą susirinkime dėl daugiabučio namo atnaujinimo (modernizavimo) projekto įgyvendinimo pagal Vyriausybės patvirtintą</w:t>
      </w:r>
      <w:r w:rsidRPr="00934915">
        <w:rPr>
          <w:rFonts w:ascii="Times New Roman" w:eastAsia="Times New Roman" w:hAnsi="Times New Roman" w:cs="Times New Roman"/>
          <w:bCs/>
          <w:sz w:val="24"/>
          <w:szCs w:val="24"/>
          <w:lang w:val="lt-LT"/>
        </w:rPr>
        <w:t xml:space="preserve"> </w:t>
      </w:r>
      <w:r w:rsidR="00B92C43">
        <w:rPr>
          <w:rFonts w:ascii="Times New Roman" w:eastAsia="Times New Roman" w:hAnsi="Times New Roman" w:cs="Times New Roman"/>
          <w:sz w:val="24"/>
          <w:szCs w:val="24"/>
          <w:lang w:val="lt-LT"/>
        </w:rPr>
        <w:t>D</w:t>
      </w:r>
      <w:r w:rsidRPr="00934915">
        <w:rPr>
          <w:rFonts w:ascii="Times New Roman" w:eastAsia="Times New Roman" w:hAnsi="Times New Roman" w:cs="Times New Roman"/>
          <w:sz w:val="24"/>
          <w:szCs w:val="24"/>
          <w:lang w:val="lt-LT"/>
        </w:rPr>
        <w:t>augiabučių namų atnaujinimo (modernizavimo) programą ar ją atitinkančią</w:t>
      </w:r>
      <w:r w:rsidR="00B92C43">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Savivaldybės tarybos patvirtintą</w:t>
      </w:r>
      <w:r w:rsidR="00B92C43">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programą, jeigu toks sprendimas svarstomas ir priimamas, priežastis ir nedalyvavimo įgyvendinant šį projektą priežastis. Dokumentas pateikiamas, jei daugiabučio namo buto savininkas prašo būsto šildymo išlaidų kompensacijos pagal Aprašo </w:t>
      </w:r>
      <w:r w:rsidR="00B92C43" w:rsidRPr="00B54F96">
        <w:rPr>
          <w:rFonts w:ascii="Times New Roman" w:eastAsia="Times New Roman" w:hAnsi="Times New Roman" w:cs="Times New Roman"/>
          <w:sz w:val="24"/>
          <w:szCs w:val="24"/>
          <w:lang w:val="lt-LT"/>
        </w:rPr>
        <w:t>39.2</w:t>
      </w:r>
      <w:r w:rsidR="00B92C43">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papunktį;</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27.</w:t>
      </w:r>
      <w:r w:rsidR="00B92C43">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 xml:space="preserve">kitus Apraše neišvardytus dokumentus, turinčius įtakos </w:t>
      </w:r>
      <w:r>
        <w:rPr>
          <w:rFonts w:ascii="Times New Roman" w:eastAsia="Times New Roman" w:hAnsi="Times New Roman" w:cs="Times New Roman"/>
          <w:sz w:val="24"/>
          <w:szCs w:val="24"/>
          <w:lang w:val="lt-LT"/>
        </w:rPr>
        <w:t>piniginės socialinės paramos</w:t>
      </w:r>
      <w:r w:rsidRPr="00934915">
        <w:rPr>
          <w:rFonts w:ascii="Times New Roman" w:eastAsia="Times New Roman" w:hAnsi="Times New Roman" w:cs="Times New Roman"/>
          <w:sz w:val="24"/>
          <w:szCs w:val="24"/>
          <w:lang w:val="lt-LT"/>
        </w:rPr>
        <w:t xml:space="preserve"> skyrimui.</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7. Prie prašymo-paraiškos pridedamos bendrai gyvenančių asmenų arba vieno gyvenančio asmens pažymos apie Įstatyme nurodytas pajamas, gautas per 3 praėjusius mėnesius, iki mėnesio, nuo kurio skiriama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arba, jeigu pajamų šaltinis yra pasikeitęs</w:t>
      </w:r>
      <w:r w:rsidR="00BD1451">
        <w:rPr>
          <w:rFonts w:ascii="Times New Roman" w:eastAsia="Calibri" w:hAnsi="Times New Roman" w:cs="Times New Roman"/>
          <w:sz w:val="24"/>
          <w:szCs w:val="24"/>
          <w:lang w:val="lt-LT" w:eastAsia="lt-LT"/>
        </w:rPr>
        <w:t>,</w:t>
      </w:r>
      <w:r w:rsidRPr="00934915">
        <w:rPr>
          <w:rFonts w:ascii="Times New Roman" w:eastAsia="Calibri" w:hAnsi="Times New Roman" w:cs="Times New Roman"/>
          <w:sz w:val="24"/>
          <w:szCs w:val="24"/>
          <w:lang w:val="lt-LT" w:eastAsia="lt-LT"/>
        </w:rPr>
        <w:t xml:space="preserve"> arba tą mėnesį, nuo kurio skiriama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yra gauta vienkartinė išmoka ar iš karto už du ir daugiau mėnesių išmokėtos kas mėnesį gaunamos pajamos, pajamas to mėnesio, nuo kurio skiriama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išskyrus atvejus, kai Savivaldybės administracija duomenis gauna iš valstybės ir žinybinių registrų bei valstybės informacinių sistemų. Visų prašyme-paraiškoje pateiktų duomenų teisingumą prašymą-paraišką pateikęs asmuo patvirtina savo parašu.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bei valstybės informacinių sistemų. Šie duomenys, jeigu nėra pasikeitimų, pateikiami kas 12 mėnesių. Šiam terminui pasibaigus, </w:t>
      </w:r>
      <w:r>
        <w:rPr>
          <w:rFonts w:ascii="Times New Roman" w:eastAsia="Calibri" w:hAnsi="Times New Roman" w:cs="Times New Roman"/>
          <w:sz w:val="24"/>
          <w:szCs w:val="24"/>
          <w:lang w:val="lt-LT" w:eastAsia="lt-LT"/>
        </w:rPr>
        <w:t>piniginės socialinės paramo</w:t>
      </w:r>
      <w:r w:rsidRPr="00934915">
        <w:rPr>
          <w:rFonts w:ascii="Times New Roman" w:eastAsia="Calibri" w:hAnsi="Times New Roman" w:cs="Times New Roman"/>
          <w:sz w:val="24"/>
          <w:szCs w:val="24"/>
          <w:lang w:val="lt-LT" w:eastAsia="lt-LT"/>
        </w:rPr>
        <w:t>s teikimo laikotarpiu iki pa</w:t>
      </w:r>
      <w:r>
        <w:rPr>
          <w:rFonts w:ascii="Times New Roman" w:eastAsia="Calibri" w:hAnsi="Times New Roman" w:cs="Times New Roman"/>
          <w:sz w:val="24"/>
          <w:szCs w:val="24"/>
          <w:lang w:val="lt-LT" w:eastAsia="lt-LT"/>
        </w:rPr>
        <w:t xml:space="preserve">ramos </w:t>
      </w:r>
      <w:r w:rsidRPr="00934915">
        <w:rPr>
          <w:rFonts w:ascii="Times New Roman" w:eastAsia="Calibri" w:hAnsi="Times New Roman" w:cs="Times New Roman"/>
          <w:sz w:val="24"/>
          <w:szCs w:val="24"/>
          <w:lang w:val="lt-LT" w:eastAsia="lt-LT"/>
        </w:rPr>
        <w:t>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w:t>
      </w:r>
      <w:r>
        <w:rPr>
          <w:rFonts w:ascii="Times New Roman" w:eastAsia="Times New Roman" w:hAnsi="Times New Roman" w:cs="Times New Roman"/>
          <w:sz w:val="24"/>
          <w:szCs w:val="24"/>
          <w:lang w:val="lt-LT"/>
        </w:rPr>
        <w:t>piniginės socialinės param</w:t>
      </w:r>
      <w:r w:rsidRPr="00934915">
        <w:rPr>
          <w:rFonts w:ascii="Times New Roman" w:eastAsia="Times New Roman" w:hAnsi="Times New Roman" w:cs="Times New Roman"/>
          <w:sz w:val="24"/>
          <w:szCs w:val="24"/>
          <w:lang w:val="lt-LT"/>
        </w:rPr>
        <w:t xml:space="preserve">os, gavimo.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10. Socialinės paramos skyrius gautą prašymą-paraišką užregistruoja prašymo-paraiškos pateikimo dieną ir prašymą-paraišką pateikusiam asmeniui įteikia informacinį lapelį. Jeigu pateikti ne visi reikiami dokumentai, informacija apie trūkstamus dokumentus įrašoma į informacinį lapelį. </w:t>
      </w:r>
      <w:r w:rsidR="001D5EE9">
        <w:rPr>
          <w:rFonts w:ascii="Times New Roman" w:eastAsia="Calibri" w:hAnsi="Times New Roman" w:cs="Times New Roman"/>
          <w:sz w:val="24"/>
          <w:szCs w:val="24"/>
          <w:lang w:val="lt-LT" w:eastAsia="lt-LT"/>
        </w:rPr>
        <w:t>T</w:t>
      </w:r>
      <w:r w:rsidR="001D5EE9" w:rsidRPr="00934915">
        <w:rPr>
          <w:rFonts w:ascii="Times New Roman" w:eastAsia="Calibri" w:hAnsi="Times New Roman" w:cs="Times New Roman"/>
          <w:sz w:val="24"/>
          <w:szCs w:val="24"/>
          <w:lang w:val="lt-LT" w:eastAsia="lt-LT"/>
        </w:rPr>
        <w:t xml:space="preserve">rūkstami dokumentai </w:t>
      </w:r>
      <w:r w:rsidR="001D5EE9">
        <w:rPr>
          <w:rFonts w:ascii="Times New Roman" w:eastAsia="Calibri" w:hAnsi="Times New Roman" w:cs="Times New Roman"/>
          <w:sz w:val="24"/>
          <w:szCs w:val="24"/>
          <w:lang w:val="lt-LT" w:eastAsia="lt-LT"/>
        </w:rPr>
        <w:t>p</w:t>
      </w:r>
      <w:r>
        <w:rPr>
          <w:rFonts w:ascii="Times New Roman" w:eastAsia="Calibri" w:hAnsi="Times New Roman" w:cs="Times New Roman"/>
          <w:sz w:val="24"/>
          <w:szCs w:val="24"/>
          <w:lang w:val="lt-LT" w:eastAsia="lt-LT"/>
        </w:rPr>
        <w:t>iniginei s</w:t>
      </w:r>
      <w:r w:rsidRPr="00934915">
        <w:rPr>
          <w:rFonts w:ascii="Times New Roman" w:eastAsia="Calibri" w:hAnsi="Times New Roman" w:cs="Times New Roman"/>
          <w:sz w:val="24"/>
          <w:szCs w:val="24"/>
          <w:lang w:val="lt-LT" w:eastAsia="lt-LT"/>
        </w:rPr>
        <w:t>ocialinei pa</w:t>
      </w:r>
      <w:r>
        <w:rPr>
          <w:rFonts w:ascii="Times New Roman" w:eastAsia="Calibri" w:hAnsi="Times New Roman" w:cs="Times New Roman"/>
          <w:sz w:val="24"/>
          <w:szCs w:val="24"/>
          <w:lang w:val="lt-LT" w:eastAsia="lt-LT"/>
        </w:rPr>
        <w:t>ramai</w:t>
      </w:r>
      <w:r w:rsidRPr="00934915">
        <w:rPr>
          <w:rFonts w:ascii="Times New Roman" w:eastAsia="Calibri" w:hAnsi="Times New Roman" w:cs="Times New Roman"/>
          <w:sz w:val="24"/>
          <w:szCs w:val="24"/>
          <w:lang w:val="lt-LT" w:eastAsia="lt-LT"/>
        </w:rPr>
        <w:t xml:space="preserve"> gauti pateikiami ne vėliau kaip per mėnesį nuo prašymo-paraiškos pateikimo dienos, išskyrus atvejus, kai pajamos </w:t>
      </w:r>
      <w:r>
        <w:rPr>
          <w:rFonts w:ascii="Times New Roman" w:eastAsia="Calibri" w:hAnsi="Times New Roman" w:cs="Times New Roman"/>
          <w:sz w:val="24"/>
          <w:szCs w:val="24"/>
          <w:lang w:val="lt-LT" w:eastAsia="lt-LT"/>
        </w:rPr>
        <w:t>piniginei socialinei param</w:t>
      </w:r>
      <w:r w:rsidRPr="00934915">
        <w:rPr>
          <w:rFonts w:ascii="Times New Roman" w:eastAsia="Calibri" w:hAnsi="Times New Roman" w:cs="Times New Roman"/>
          <w:sz w:val="24"/>
          <w:szCs w:val="24"/>
          <w:lang w:val="lt-LT" w:eastAsia="lt-LT"/>
        </w:rPr>
        <w:t xml:space="preserve">ai gauti apskaičiuojamos ne pagal vidutines 3 praėjusių mėnesių, iki mėnesio, nuo kurio skiriama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pajamas. Tokiu atveju </w:t>
      </w:r>
      <w:r>
        <w:rPr>
          <w:rFonts w:ascii="Times New Roman" w:eastAsia="Calibri" w:hAnsi="Times New Roman" w:cs="Times New Roman"/>
          <w:sz w:val="24"/>
          <w:szCs w:val="24"/>
          <w:lang w:val="lt-LT" w:eastAsia="lt-LT"/>
        </w:rPr>
        <w:t xml:space="preserve">piniginei </w:t>
      </w:r>
      <w:r w:rsidRPr="00934915">
        <w:rPr>
          <w:rFonts w:ascii="Times New Roman" w:eastAsia="Calibri" w:hAnsi="Times New Roman" w:cs="Times New Roman"/>
          <w:sz w:val="24"/>
          <w:szCs w:val="24"/>
          <w:lang w:val="lt-LT" w:eastAsia="lt-LT"/>
        </w:rPr>
        <w:t>socialinei pa</w:t>
      </w:r>
      <w:r>
        <w:rPr>
          <w:rFonts w:ascii="Times New Roman" w:eastAsia="Calibri" w:hAnsi="Times New Roman" w:cs="Times New Roman"/>
          <w:sz w:val="24"/>
          <w:szCs w:val="24"/>
          <w:lang w:val="lt-LT" w:eastAsia="lt-LT"/>
        </w:rPr>
        <w:t>ram</w:t>
      </w:r>
      <w:r w:rsidRPr="00934915">
        <w:rPr>
          <w:rFonts w:ascii="Times New Roman" w:eastAsia="Calibri" w:hAnsi="Times New Roman" w:cs="Times New Roman"/>
          <w:sz w:val="24"/>
          <w:szCs w:val="24"/>
          <w:lang w:val="lt-LT" w:eastAsia="lt-LT"/>
        </w:rPr>
        <w:t xml:space="preserve">ai gauti trūkstami dokumentai pateikiami ne vėliau kaip per 2 mėnesius nuo prašymo-paraiškos pateikimo dienos. Jeigu asmuo nustatytu laiku nepateikia trūkstamų dokumentų, Socialinės paramos skyrius per 10 darbo dienų priima sprendimą neteikti </w:t>
      </w:r>
      <w:r>
        <w:rPr>
          <w:rFonts w:ascii="Times New Roman" w:eastAsia="Calibri" w:hAnsi="Times New Roman" w:cs="Times New Roman"/>
          <w:sz w:val="24"/>
          <w:szCs w:val="24"/>
          <w:lang w:val="lt-LT" w:eastAsia="lt-LT"/>
        </w:rPr>
        <w:t>piniginės socialinės param</w:t>
      </w:r>
      <w:r w:rsidRPr="00934915">
        <w:rPr>
          <w:rFonts w:ascii="Times New Roman" w:eastAsia="Calibri" w:hAnsi="Times New Roman" w:cs="Times New Roman"/>
          <w:sz w:val="24"/>
          <w:szCs w:val="24"/>
          <w:lang w:val="lt-LT" w:eastAsia="lt-LT"/>
        </w:rPr>
        <w:t>os ir asmeniui grąžina jo pateiktus dokumentus.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11. Prašymas-paraiška gali būti pateikti asmeniškai, paštu, elektroniniu būdu, kai valstybės elektroninės valdžios sistemoje teikiama elektroninė paslauga, arba per įgaliotą atstovą.</w:t>
      </w:r>
    </w:p>
    <w:p w:rsidR="00CE44E6"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12. Buities ir gyvenimo sąlygų patikrinimo aktas yra vienas iš dokumentų teisei į </w:t>
      </w:r>
      <w:r>
        <w:rPr>
          <w:rFonts w:ascii="Times New Roman" w:eastAsia="Calibri" w:hAnsi="Times New Roman" w:cs="Times New Roman"/>
          <w:sz w:val="24"/>
          <w:szCs w:val="24"/>
          <w:lang w:val="lt-LT" w:eastAsia="lt-LT"/>
        </w:rPr>
        <w:t xml:space="preserve">piniginę </w:t>
      </w:r>
      <w:r w:rsidRPr="00934915">
        <w:rPr>
          <w:rFonts w:ascii="Times New Roman" w:eastAsia="Calibri" w:hAnsi="Times New Roman" w:cs="Times New Roman"/>
          <w:sz w:val="24"/>
          <w:szCs w:val="24"/>
          <w:lang w:val="lt-LT" w:eastAsia="lt-LT"/>
        </w:rPr>
        <w:t>socialinę pa</w:t>
      </w:r>
      <w:r>
        <w:rPr>
          <w:rFonts w:ascii="Times New Roman" w:eastAsia="Calibri" w:hAnsi="Times New Roman" w:cs="Times New Roman"/>
          <w:sz w:val="24"/>
          <w:szCs w:val="24"/>
          <w:lang w:val="lt-LT" w:eastAsia="lt-LT"/>
        </w:rPr>
        <w:t>ram</w:t>
      </w:r>
      <w:r w:rsidRPr="00934915">
        <w:rPr>
          <w:rFonts w:ascii="Times New Roman" w:eastAsia="Calibri" w:hAnsi="Times New Roman" w:cs="Times New Roman"/>
          <w:sz w:val="24"/>
          <w:szCs w:val="24"/>
          <w:lang w:val="lt-LT" w:eastAsia="lt-LT"/>
        </w:rPr>
        <w:t>ą nustatyti.</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r w:rsidRPr="00934915">
        <w:rPr>
          <w:rFonts w:ascii="Times New Roman" w:eastAsia="Times New Roman" w:hAnsi="Times New Roman" w:cs="Times New Roman"/>
          <w:b/>
          <w:sz w:val="24"/>
          <w:szCs w:val="24"/>
          <w:lang w:val="lt-LT"/>
        </w:rPr>
        <w:t>III. SOCIALINĖS PAŠALPOS SKYRIMAS</w:t>
      </w:r>
    </w:p>
    <w:p w:rsidR="00CE44E6" w:rsidRPr="00934915" w:rsidRDefault="00CE44E6" w:rsidP="0041193C">
      <w:pPr>
        <w:tabs>
          <w:tab w:val="left" w:pos="567"/>
        </w:tabs>
        <w:spacing w:after="0" w:line="240" w:lineRule="auto"/>
        <w:jc w:val="center"/>
        <w:rPr>
          <w:rFonts w:ascii="Times New Roman" w:eastAsia="Times New Roman" w:hAnsi="Times New Roman" w:cs="Times New Roman"/>
          <w:sz w:val="24"/>
          <w:szCs w:val="24"/>
          <w:lang w:val="lt-LT"/>
        </w:rPr>
      </w:pP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13. Socialinės pašalpos skiriamos Socialinės paramos skyriaus vedėjo arba vedėjo pavaduotojo sprendimu. Sprendimas gali būti skundžiamas teisės aktų nustatyta tvarka. Sprendimas dėl socialinės pašalpos skyrimo priimamas nurodant Įstatymo 8 straipsnio 1 dalies sąlygą (sąlygas), kuriai (kurioms) esant paskirta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ne vėliau kaip per mėnesį nuo prašymo-paraiškos ir visų reikalingų dokumentų gavimo dienos. Prašymą-paraišką pateikęs asmuo apie priimtą sprendimą dėl socialinės pašalpos skyrimo ar neskyrimo informuojamas asmens prašyme-paraiškoje nurodytu </w:t>
      </w:r>
      <w:r w:rsidRPr="00934915">
        <w:rPr>
          <w:rFonts w:ascii="Times New Roman" w:eastAsia="Calibri" w:hAnsi="Times New Roman" w:cs="Times New Roman"/>
          <w:sz w:val="24"/>
          <w:szCs w:val="24"/>
          <w:lang w:val="lt-LT" w:eastAsia="lt-LT"/>
        </w:rPr>
        <w:lastRenderedPageBreak/>
        <w:t>būdu ne vėliau kaip per 5 darbo dienas nuo s</w:t>
      </w:r>
      <w:r>
        <w:rPr>
          <w:rFonts w:ascii="Times New Roman" w:eastAsia="Calibri" w:hAnsi="Times New Roman" w:cs="Times New Roman"/>
          <w:sz w:val="24"/>
          <w:szCs w:val="24"/>
          <w:lang w:val="lt-LT" w:eastAsia="lt-LT"/>
        </w:rPr>
        <w:t>prendimo priėmimo dienos. Jeigu socialinė pašalpa</w:t>
      </w:r>
      <w:r w:rsidRPr="00934915">
        <w:rPr>
          <w:rFonts w:ascii="Times New Roman" w:eastAsia="Calibri" w:hAnsi="Times New Roman" w:cs="Times New Roman"/>
          <w:sz w:val="24"/>
          <w:szCs w:val="24"/>
          <w:lang w:val="lt-LT" w:eastAsia="lt-LT"/>
        </w:rPr>
        <w:t xml:space="preserve"> neskiriama, nurodoma neskyrimo priežastis ir šio sprendimo apskundimo tvarka.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14.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skiriama 3 mėnesiams nuo prašymo-paraiškos pateikimo mėnesio pirmos dienos, jeigu kreipimosi ir sprendimo priėmimo metu bendrai gyvenantys asmenys arba vienas gyvenantis asmuo turi teisę į šią pašalpą.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w:t>
      </w:r>
      <w:r w:rsidR="001A602D">
        <w:rPr>
          <w:rFonts w:ascii="Times New Roman" w:eastAsia="Calibri" w:hAnsi="Times New Roman" w:cs="Times New Roman"/>
          <w:sz w:val="24"/>
          <w:szCs w:val="24"/>
          <w:lang w:val="lt-LT" w:eastAsia="lt-LT"/>
        </w:rPr>
        <w:t>kt.</w:t>
      </w:r>
      <w:r w:rsidRPr="00934915">
        <w:rPr>
          <w:rFonts w:ascii="Times New Roman" w:eastAsia="Calibri" w:hAnsi="Times New Roman" w:cs="Times New Roman"/>
          <w:sz w:val="24"/>
          <w:szCs w:val="24"/>
          <w:lang w:val="lt-LT" w:eastAsia="lt-LT"/>
        </w:rPr>
        <w:t xml:space="preserve">).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15.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xml:space="preserve">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16. Pasibaigus paskirtos socialinės pašalpos teikimo laikotarpiui, dėl tolesnio jos skyrimo bendrai gyvenantys asmenys arba vienas gyvenantis asmuo turi teisę kreiptis per 2</w:t>
      </w:r>
      <w:r w:rsidRPr="00934915">
        <w:rPr>
          <w:rFonts w:ascii="Times New Roman" w:eastAsia="Calibri" w:hAnsi="Times New Roman" w:cs="Times New Roman"/>
          <w:b/>
          <w:bCs/>
          <w:sz w:val="24"/>
          <w:szCs w:val="24"/>
          <w:lang w:val="lt-LT" w:eastAsia="lt-LT"/>
        </w:rPr>
        <w:t xml:space="preserve"> </w:t>
      </w:r>
      <w:r w:rsidRPr="00934915">
        <w:rPr>
          <w:rFonts w:ascii="Times New Roman" w:eastAsia="Calibri" w:hAnsi="Times New Roman" w:cs="Times New Roman"/>
          <w:sz w:val="24"/>
          <w:szCs w:val="24"/>
          <w:lang w:val="lt-LT" w:eastAsia="lt-LT"/>
        </w:rPr>
        <w:t xml:space="preserve">mėnesius su prašymu-paraiška ir pateikti naujus dokumentus ir duomenis apie bendrai gyvenančius asmenis arba vieną gyvenantį asmenį bei jų (jo) pajamas.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skiriama nuo prašymą-paraišką pateikusio asmens nurodyto vieno iš 2 mėnesių, einančių po </w:t>
      </w:r>
      <w:r w:rsidRPr="00934915">
        <w:rPr>
          <w:rFonts w:ascii="Times New Roman" w:eastAsia="Calibri" w:hAnsi="Times New Roman" w:cs="Times New Roman"/>
          <w:color w:val="000000"/>
          <w:sz w:val="24"/>
          <w:szCs w:val="24"/>
          <w:lang w:val="lt-LT" w:eastAsia="lt-LT"/>
        </w:rPr>
        <w:t xml:space="preserve">socialinės pašalpos gavimo laikotarpio pabaigos, jeigu </w:t>
      </w:r>
      <w:r w:rsidRPr="00934915">
        <w:rPr>
          <w:rFonts w:ascii="Times New Roman" w:eastAsia="Calibri" w:hAnsi="Times New Roman" w:cs="Times New Roman"/>
          <w:sz w:val="24"/>
          <w:szCs w:val="24"/>
          <w:lang w:val="lt-LT" w:eastAsia="lt-LT"/>
        </w:rPr>
        <w:t>bendrai gyvenantys asmenys</w:t>
      </w:r>
      <w:r w:rsidRPr="00934915">
        <w:rPr>
          <w:rFonts w:ascii="Times New Roman" w:eastAsia="Calibri" w:hAnsi="Times New Roman" w:cs="Times New Roman"/>
          <w:color w:val="000000"/>
          <w:sz w:val="24"/>
          <w:szCs w:val="24"/>
          <w:lang w:val="lt-LT" w:eastAsia="lt-LT"/>
        </w:rPr>
        <w:t xml:space="preserve"> arba vienas gyvenantis asmuo, kreipimosi dėl socialinės pašalpos ir sprendimo priėmimo metu, taip pat laikotarpiu, už kurį skiriama </w:t>
      </w:r>
      <w:r>
        <w:rPr>
          <w:rFonts w:ascii="Times New Roman" w:eastAsia="Calibri" w:hAnsi="Times New Roman" w:cs="Times New Roman"/>
          <w:color w:val="000000"/>
          <w:sz w:val="24"/>
          <w:szCs w:val="24"/>
          <w:lang w:val="lt-LT" w:eastAsia="lt-LT"/>
        </w:rPr>
        <w:t>socialinė pašalpa</w:t>
      </w:r>
      <w:r w:rsidRPr="00934915">
        <w:rPr>
          <w:rFonts w:ascii="Times New Roman" w:eastAsia="Calibri" w:hAnsi="Times New Roman" w:cs="Times New Roman"/>
          <w:color w:val="000000"/>
          <w:sz w:val="24"/>
          <w:szCs w:val="24"/>
          <w:lang w:val="lt-LT" w:eastAsia="lt-LT"/>
        </w:rPr>
        <w:t xml:space="preserve">, turi teisę gauti socialinę pašalpą. </w:t>
      </w:r>
      <w:r w:rsidRPr="00934915">
        <w:rPr>
          <w:rFonts w:ascii="Times New Roman" w:eastAsia="Calibri" w:hAnsi="Times New Roman" w:cs="Times New Roman"/>
          <w:sz w:val="24"/>
          <w:szCs w:val="24"/>
          <w:lang w:val="lt-LT" w:eastAsia="lt-LT"/>
        </w:rPr>
        <w:t>Jeigu pasibaigus paskirtos socialinės pašalpos teikimo laikotarpiui kreipiamasi vėliau kaip po 2</w:t>
      </w:r>
      <w:r w:rsidRPr="00934915">
        <w:rPr>
          <w:rFonts w:ascii="Times New Roman" w:eastAsia="Calibri" w:hAnsi="Times New Roman" w:cs="Times New Roman"/>
          <w:b/>
          <w:bCs/>
          <w:sz w:val="24"/>
          <w:szCs w:val="24"/>
          <w:lang w:val="lt-LT" w:eastAsia="lt-LT"/>
        </w:rPr>
        <w:t xml:space="preserve"> </w:t>
      </w:r>
      <w:r w:rsidRPr="00934915">
        <w:rPr>
          <w:rFonts w:ascii="Times New Roman" w:eastAsia="Calibri" w:hAnsi="Times New Roman" w:cs="Times New Roman"/>
          <w:sz w:val="24"/>
          <w:szCs w:val="24"/>
          <w:lang w:val="lt-LT" w:eastAsia="lt-LT"/>
        </w:rPr>
        <w:t xml:space="preserve">mėnesių nuo anksčiau paskirtos socialinės pašalpos teikimo laikotarpio pabaigos,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skiriama nuo prašymo-paraiškos pateikimo mėnesio pirmos dienos.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934915">
        <w:rPr>
          <w:rFonts w:ascii="Times New Roman" w:eastAsia="Calibri" w:hAnsi="Times New Roman" w:cs="Times New Roman"/>
          <w:sz w:val="24"/>
          <w:szCs w:val="24"/>
          <w:lang w:val="lt-LT" w:eastAsia="lt-LT"/>
        </w:rPr>
        <w:t xml:space="preserve">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skiriama iš naujo nuo kito mėnesio po aplinkybių pasikeitimo. </w:t>
      </w:r>
      <w:r w:rsidRPr="00AC23E9">
        <w:rPr>
          <w:rFonts w:ascii="Times New Roman" w:eastAsia="Calibri" w:hAnsi="Times New Roman" w:cs="Times New Roman"/>
          <w:sz w:val="24"/>
          <w:szCs w:val="24"/>
          <w:lang w:val="lt-LT" w:eastAsia="lt-LT"/>
        </w:rPr>
        <w:t>Jeigu socialinės pašalpos teikimo laikotarpiu asmuo įsidarbina, nuo pirmos darbo dienos socialinė pašalpa už įsidarbinimo mėnesį nebeskiriama.</w:t>
      </w:r>
      <w:r w:rsidRPr="00934915">
        <w:rPr>
          <w:rFonts w:ascii="Times New Roman" w:eastAsia="Calibri" w:hAnsi="Times New Roman" w:cs="Times New Roman"/>
          <w:b/>
          <w:color w:val="C00000"/>
          <w:sz w:val="24"/>
          <w:szCs w:val="24"/>
          <w:lang w:val="lt-LT" w:eastAsia="lt-LT"/>
        </w:rPr>
        <w:t xml:space="preserve"> </w:t>
      </w:r>
      <w:r w:rsidRPr="00934915">
        <w:rPr>
          <w:rFonts w:ascii="Times New Roman" w:eastAsia="Calibri" w:hAnsi="Times New Roman" w:cs="Times New Roman"/>
          <w:sz w:val="24"/>
          <w:szCs w:val="24"/>
          <w:lang w:val="lt-LT" w:eastAsia="lt-LT"/>
        </w:rPr>
        <w:t xml:space="preserve">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skiriama tik tam mėnesiui.</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color w:val="7030A0"/>
          <w:sz w:val="24"/>
          <w:szCs w:val="24"/>
          <w:lang w:val="lt-LT" w:eastAsia="lt-LT"/>
        </w:rPr>
      </w:pPr>
      <w:r w:rsidRPr="00934915">
        <w:rPr>
          <w:rFonts w:ascii="Times New Roman" w:eastAsia="Calibri" w:hAnsi="Times New Roman" w:cs="Times New Roman"/>
          <w:sz w:val="24"/>
          <w:szCs w:val="24"/>
          <w:lang w:val="lt-LT" w:eastAsia="lt-LT"/>
        </w:rPr>
        <w:t xml:space="preserve">18. Paskirtos socialinės pašalpos </w:t>
      </w:r>
      <w:r w:rsidR="00622FAF">
        <w:rPr>
          <w:rFonts w:ascii="Times New Roman" w:eastAsia="Calibri" w:hAnsi="Times New Roman" w:cs="Times New Roman"/>
          <w:sz w:val="24"/>
          <w:szCs w:val="24"/>
          <w:lang w:val="lt-LT" w:eastAsia="lt-LT"/>
        </w:rPr>
        <w:t>teikimas</w:t>
      </w:r>
      <w:r w:rsidRPr="00934915">
        <w:rPr>
          <w:rFonts w:ascii="Times New Roman" w:eastAsia="Calibri" w:hAnsi="Times New Roman" w:cs="Times New Roman"/>
          <w:sz w:val="24"/>
          <w:szCs w:val="24"/>
          <w:lang w:val="lt-LT" w:eastAsia="lt-LT"/>
        </w:rPr>
        <w:t xml:space="preserve"> nutraukiamas nuo</w:t>
      </w:r>
      <w:r w:rsidR="00163A2B">
        <w:rPr>
          <w:rFonts w:ascii="Times New Roman" w:eastAsia="Calibri" w:hAnsi="Times New Roman" w:cs="Times New Roman"/>
          <w:sz w:val="24"/>
          <w:szCs w:val="24"/>
          <w:lang w:val="lt-LT" w:eastAsia="lt-LT"/>
        </w:rPr>
        <w:t xml:space="preserve"> mėnesio, kurį gauta informacijos</w:t>
      </w:r>
      <w:r w:rsidRPr="00934915">
        <w:rPr>
          <w:rFonts w:ascii="Times New Roman" w:eastAsia="Calibri" w:hAnsi="Times New Roman" w:cs="Times New Roman"/>
          <w:sz w:val="24"/>
          <w:szCs w:val="24"/>
          <w:lang w:val="lt-LT" w:eastAsia="lt-LT"/>
        </w:rPr>
        <w:t xml:space="preserve">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w:t>
      </w:r>
      <w:r w:rsidR="00622FAF">
        <w:rPr>
          <w:rFonts w:ascii="Times New Roman" w:eastAsia="Calibri" w:hAnsi="Times New Roman" w:cs="Times New Roman"/>
          <w:sz w:val="24"/>
          <w:szCs w:val="24"/>
          <w:lang w:val="lt-LT" w:eastAsia="lt-LT"/>
        </w:rPr>
        <w:t>,</w:t>
      </w:r>
      <w:r w:rsidRPr="00934915">
        <w:rPr>
          <w:rFonts w:ascii="Times New Roman" w:eastAsia="Calibri" w:hAnsi="Times New Roman" w:cs="Times New Roman"/>
          <w:sz w:val="24"/>
          <w:szCs w:val="24"/>
          <w:lang w:val="lt-LT" w:eastAsia="lt-LT"/>
        </w:rPr>
        <w:t xml:space="preserve"> arba jis nurodo, kad tokių pajamų negavo, arba gautoje informacijoje yra duomenų apie nelegalų darbą, neteisėtą veiklą, susijusią su pajamų gavimu</w:t>
      </w:r>
      <w:r w:rsidR="00622FAF">
        <w:rPr>
          <w:rFonts w:ascii="Times New Roman" w:eastAsia="Calibri" w:hAnsi="Times New Roman" w:cs="Times New Roman"/>
          <w:sz w:val="24"/>
          <w:szCs w:val="24"/>
          <w:lang w:val="lt-LT" w:eastAsia="lt-LT"/>
        </w:rPr>
        <w:t>,</w:t>
      </w:r>
      <w:r w:rsidRPr="00934915">
        <w:rPr>
          <w:rFonts w:ascii="Times New Roman" w:eastAsia="Calibri" w:hAnsi="Times New Roman" w:cs="Times New Roman"/>
          <w:sz w:val="24"/>
          <w:szCs w:val="24"/>
          <w:lang w:val="lt-LT" w:eastAsia="lt-LT"/>
        </w:rPr>
        <w:t xml:space="preserve"> ir y</w:t>
      </w:r>
      <w:r w:rsidR="00622FAF">
        <w:rPr>
          <w:rFonts w:ascii="Times New Roman" w:eastAsia="Calibri" w:hAnsi="Times New Roman" w:cs="Times New Roman"/>
          <w:sz w:val="24"/>
          <w:szCs w:val="24"/>
          <w:lang w:val="lt-LT" w:eastAsia="lt-LT"/>
        </w:rPr>
        <w:t>ra teismo sprendimu (nutartimi)</w:t>
      </w:r>
      <w:r w:rsidRPr="00934915">
        <w:rPr>
          <w:rFonts w:ascii="Times New Roman" w:eastAsia="Calibri" w:hAnsi="Times New Roman" w:cs="Times New Roman"/>
          <w:sz w:val="24"/>
          <w:szCs w:val="24"/>
          <w:lang w:val="lt-LT" w:eastAsia="lt-LT"/>
        </w:rPr>
        <w:t xml:space="preserve"> nustatyta, kad įmonės vadovas nelegaliai samdė socialinės pašalpos gavėją,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iš naujo skiriama nuo ateinančio mėnesio, kurį užfiksuotas nelegalus darbas ir (ar) neteisėta veikla, gautos pašalpos laikotarpiui tik vaikui (vaikams) iki 18 metų amžiaus, o vienam gyvenančiam asmeniui neskiriama, ir skaičiuojama pašalpos permoka</w:t>
      </w:r>
      <w:r w:rsidRPr="00934915">
        <w:rPr>
          <w:rFonts w:ascii="Times New Roman" w:eastAsia="Calibri" w:hAnsi="Times New Roman" w:cs="Times New Roman"/>
          <w:color w:val="C00000"/>
          <w:sz w:val="24"/>
          <w:szCs w:val="24"/>
          <w:lang w:val="lt-LT" w:eastAsia="lt-LT"/>
        </w:rPr>
        <w:t xml:space="preserve"> </w:t>
      </w:r>
      <w:r w:rsidRPr="00934915">
        <w:rPr>
          <w:rFonts w:ascii="Times New Roman" w:eastAsia="Calibri" w:hAnsi="Times New Roman" w:cs="Times New Roman"/>
          <w:sz w:val="24"/>
          <w:szCs w:val="24"/>
          <w:lang w:val="lt-LT" w:eastAsia="lt-LT"/>
        </w:rPr>
        <w:t>nuo ateinančio mėnesio, kurį užfiksuotas nelegalus darbas ir (ar) neteisėta veikla</w:t>
      </w:r>
      <w:r w:rsidRPr="001C329F">
        <w:rPr>
          <w:rFonts w:ascii="Times New Roman" w:eastAsia="Calibri" w:hAnsi="Times New Roman" w:cs="Times New Roman"/>
          <w:sz w:val="24"/>
          <w:szCs w:val="24"/>
          <w:lang w:val="lt-LT" w:eastAsia="lt-LT"/>
        </w:rPr>
        <w:t>.</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19. Paskirtos socialinės pašalpos vienam gyvenančiam asmeniui ar bendrai gyvenantiems asmenims teikimas, jeigu asmuo socialinės pašalpos teikimo laikotarpiu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nutraukiamas nuo kito mėnesio po šių aplinkybių atsiradimo. </w:t>
      </w:r>
    </w:p>
    <w:p w:rsidR="003C5B4C"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lastRenderedPageBreak/>
        <w:t xml:space="preserve">20. </w:t>
      </w:r>
      <w:r w:rsidRPr="003656F4">
        <w:rPr>
          <w:rFonts w:ascii="Times New Roman" w:eastAsia="Times New Roman" w:hAnsi="Times New Roman" w:cs="Times New Roman"/>
          <w:sz w:val="24"/>
          <w:szCs w:val="24"/>
          <w:lang w:val="lt-LT"/>
        </w:rPr>
        <w:t>Socialinė pašalpa vienam gyvenančiam asmeniui ar bendrai gyvenantiems asmenims</w:t>
      </w:r>
      <w:r w:rsidR="003C5B4C">
        <w:rPr>
          <w:rFonts w:ascii="Times New Roman" w:eastAsia="Times New Roman" w:hAnsi="Times New Roman" w:cs="Times New Roman"/>
          <w:sz w:val="24"/>
          <w:szCs w:val="24"/>
          <w:lang w:val="lt-LT"/>
        </w:rPr>
        <w:t xml:space="preserve">, kai jie yra asmenys, įsiregistravę </w:t>
      </w:r>
      <w:r w:rsidR="003C5B4C" w:rsidRPr="003656F4">
        <w:rPr>
          <w:rFonts w:ascii="Times New Roman" w:eastAsia="Times New Roman" w:hAnsi="Times New Roman" w:cs="Times New Roman"/>
          <w:sz w:val="24"/>
          <w:szCs w:val="24"/>
          <w:lang w:val="lt-LT"/>
        </w:rPr>
        <w:t>Lietuvos teritorinėje darbo biržoje ar kitos valstybės va</w:t>
      </w:r>
      <w:r w:rsidR="003C5B4C">
        <w:rPr>
          <w:rFonts w:ascii="Times New Roman" w:eastAsia="Times New Roman" w:hAnsi="Times New Roman" w:cs="Times New Roman"/>
          <w:sz w:val="24"/>
          <w:szCs w:val="24"/>
          <w:lang w:val="lt-LT"/>
        </w:rPr>
        <w:t xml:space="preserve">lstybinėje įdarbinimo tarnyboje, </w:t>
      </w:r>
      <w:r w:rsidR="00BA440D" w:rsidRPr="003656F4">
        <w:rPr>
          <w:rFonts w:ascii="Times New Roman" w:eastAsia="Times New Roman" w:hAnsi="Times New Roman" w:cs="Times New Roman"/>
          <w:sz w:val="24"/>
          <w:szCs w:val="24"/>
          <w:lang w:val="lt-LT"/>
        </w:rPr>
        <w:t xml:space="preserve">skiriama </w:t>
      </w:r>
      <w:r w:rsidRPr="003656F4">
        <w:rPr>
          <w:rFonts w:ascii="Times New Roman" w:eastAsia="Times New Roman" w:hAnsi="Times New Roman" w:cs="Times New Roman"/>
          <w:sz w:val="24"/>
          <w:szCs w:val="24"/>
          <w:lang w:val="lt-LT"/>
        </w:rPr>
        <w:t>po 3 mėnesių nuo paskutinio užsiregistravimo</w:t>
      </w:r>
      <w:r w:rsidR="003C5B4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Ši </w:t>
      </w:r>
      <w:r>
        <w:rPr>
          <w:rFonts w:ascii="Times New Roman" w:eastAsia="Times New Roman" w:hAnsi="Times New Roman" w:cs="Times New Roman"/>
          <w:sz w:val="24"/>
          <w:szCs w:val="24"/>
          <w:lang w:val="lt-LT"/>
        </w:rPr>
        <w:t xml:space="preserve">nuostata </w:t>
      </w:r>
      <w:r w:rsidRPr="00934915">
        <w:rPr>
          <w:rFonts w:ascii="Times New Roman" w:eastAsia="Times New Roman" w:hAnsi="Times New Roman" w:cs="Times New Roman"/>
          <w:sz w:val="24"/>
          <w:szCs w:val="24"/>
          <w:lang w:val="lt-LT"/>
        </w:rPr>
        <w:t xml:space="preserve">netaikoma asmenims, kurie 3 mėnesių, iki mėnesio, nuo kurio prašoma skirti socialinę pašalpą, laikotarpiu </w:t>
      </w:r>
      <w:r w:rsidR="003C5B4C">
        <w:rPr>
          <w:rFonts w:ascii="Times New Roman" w:eastAsia="Times New Roman" w:hAnsi="Times New Roman" w:cs="Times New Roman"/>
          <w:sz w:val="24"/>
          <w:szCs w:val="24"/>
          <w:lang w:val="lt-LT"/>
        </w:rPr>
        <w:t>įsidarbino</w:t>
      </w:r>
      <w:r w:rsidR="00575950">
        <w:rPr>
          <w:rFonts w:ascii="Times New Roman" w:eastAsia="Times New Roman" w:hAnsi="Times New Roman" w:cs="Times New Roman"/>
          <w:sz w:val="24"/>
          <w:szCs w:val="24"/>
          <w:lang w:val="lt-LT"/>
        </w:rPr>
        <w:t xml:space="preserve"> (</w:t>
      </w:r>
      <w:r w:rsidRPr="00AC23E9">
        <w:rPr>
          <w:rFonts w:ascii="Times New Roman" w:eastAsia="Times New Roman" w:hAnsi="Times New Roman" w:cs="Times New Roman"/>
          <w:sz w:val="24"/>
          <w:szCs w:val="24"/>
          <w:lang w:val="lt-LT"/>
        </w:rPr>
        <w:t>įskaitant ir savarankišką darbą) ir dirbo ne trumpiau kaip vieną mėnesį arba dėl socialinės pašalpos kreipėsi praėjus ne mažiau kaip 6 mėnesiams po paskutinio socialinės pašalpos gavimo laikotarpio</w:t>
      </w:r>
      <w:r w:rsidR="00575950">
        <w:rPr>
          <w:rFonts w:ascii="Times New Roman" w:eastAsia="Times New Roman" w:hAnsi="Times New Roman" w:cs="Times New Roman"/>
          <w:sz w:val="24"/>
          <w:szCs w:val="24"/>
          <w:lang w:val="lt-LT"/>
        </w:rPr>
        <w:t>,</w:t>
      </w:r>
      <w:r w:rsidRPr="00AC23E9">
        <w:rPr>
          <w:rFonts w:ascii="Times New Roman" w:eastAsia="Times New Roman" w:hAnsi="Times New Roman" w:cs="Times New Roman"/>
          <w:sz w:val="24"/>
          <w:szCs w:val="24"/>
          <w:lang w:val="lt-LT"/>
        </w:rPr>
        <w:t xml:space="preserve"> arba</w:t>
      </w:r>
      <w:r w:rsidR="00575950">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sirgo</w:t>
      </w:r>
      <w:r w:rsidR="00575950">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arba atliko laisvės atėmimo bausmę</w:t>
      </w:r>
      <w:r w:rsidR="00575950">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arba buvo pašaukti į privalomąją pradinę karo</w:t>
      </w:r>
      <w:r w:rsidRPr="00934915">
        <w:rPr>
          <w:rFonts w:ascii="Times New Roman" w:eastAsia="Times New Roman" w:hAnsi="Times New Roman" w:cs="Times New Roman"/>
          <w:lang w:val="lt-LT"/>
        </w:rPr>
        <w:t xml:space="preserve"> </w:t>
      </w:r>
      <w:r w:rsidRPr="00934915">
        <w:rPr>
          <w:rFonts w:ascii="Times New Roman" w:eastAsia="Times New Roman" w:hAnsi="Times New Roman" w:cs="Times New Roman"/>
          <w:sz w:val="24"/>
          <w:szCs w:val="24"/>
          <w:lang w:val="lt-LT"/>
        </w:rPr>
        <w:t>tarnybą</w:t>
      </w:r>
      <w:r w:rsidR="00575950">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arba buvo areštuoti</w:t>
      </w:r>
      <w:r w:rsidR="00575950">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arba asmeniui buvo nutraukta registracija teritorinėje darbo biržoje dėl subsidijavimo ar finansavimo pasibaigimo.</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xml:space="preserve"> vienam gyvenančiam asmeniui ar bendrai gyvenantiems asmenims, turintiems nuosavybės teise bent vieną būstą, kuriame negyvena,</w:t>
      </w: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skiriama į pajamas įskaitant to būsto (būstų), kuriame jis ar jie negyvena:</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nuomos mokestį, kai sudaryta būsto nuomos sutartis, ir mokesčius už būsto (patalpų) šildymą, cirkuliacinę šilumą, vandens apskaitos prietaisų aptarnavimo mokesčius, išlaidas, susijusias su bendrojo naudojimo patalpų priežiūra, ir kitus mokesčius, priskaičiuojamus nepriklausomai nuo to ar būste yra gyvenama.</w:t>
      </w:r>
    </w:p>
    <w:p w:rsidR="00CE44E6" w:rsidRPr="009B588C" w:rsidRDefault="00CE44E6"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sidRPr="00934915">
        <w:rPr>
          <w:rFonts w:ascii="Times New Roman" w:eastAsia="Times New Roman" w:hAnsi="Times New Roman" w:cs="Times New Roman"/>
          <w:sz w:val="24"/>
          <w:szCs w:val="24"/>
          <w:lang w:val="lt-LT"/>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arba mokesčiai yra nesumokėti ir pate</w:t>
      </w:r>
      <w:r w:rsidR="009B588C">
        <w:rPr>
          <w:rFonts w:ascii="Times New Roman" w:eastAsia="Times New Roman" w:hAnsi="Times New Roman" w:cs="Times New Roman"/>
          <w:sz w:val="24"/>
          <w:szCs w:val="24"/>
          <w:lang w:val="lt-LT"/>
        </w:rPr>
        <w:t>ikiami tai įrodantys dokumentai</w:t>
      </w:r>
      <w:r w:rsidR="002462AA">
        <w:rPr>
          <w:rFonts w:ascii="Times New Roman" w:eastAsia="Times New Roman" w:hAnsi="Times New Roman" w:cs="Times New Roman"/>
          <w:sz w:val="24"/>
          <w:szCs w:val="24"/>
          <w:lang w:val="lt-LT"/>
        </w:rPr>
        <w:t>,</w:t>
      </w:r>
      <w:r w:rsidR="009B588C">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arba nuosavybės teise turima ½ būsto ir mažiau</w:t>
      </w:r>
      <w:r w:rsidR="002462AA">
        <w:rPr>
          <w:rFonts w:ascii="Times New Roman" w:eastAsia="Times New Roman" w:hAnsi="Times New Roman" w:cs="Times New Roman"/>
          <w:sz w:val="24"/>
          <w:szCs w:val="24"/>
          <w:lang w:val="lt-LT"/>
        </w:rPr>
        <w:t>,</w:t>
      </w:r>
      <w:r w:rsidR="009B588C">
        <w:rPr>
          <w:rFonts w:ascii="Times New Roman" w:eastAsia="Times New Roman" w:hAnsi="Times New Roman" w:cs="Times New Roman"/>
          <w:sz w:val="24"/>
          <w:szCs w:val="24"/>
          <w:lang w:val="lt-LT"/>
        </w:rPr>
        <w:t xml:space="preserve"> arba asmuo yra </w:t>
      </w:r>
      <w:r w:rsidR="009B588C" w:rsidRPr="00AC23E9">
        <w:rPr>
          <w:rFonts w:ascii="Times New Roman" w:eastAsia="Times New Roman" w:hAnsi="Times New Roman" w:cs="Times New Roman"/>
          <w:sz w:val="24"/>
          <w:szCs w:val="24"/>
          <w:lang w:val="lt-LT"/>
        </w:rPr>
        <w:t>likęs be tėvų globos vaikas arba asmuo, besimokantis pagal bendrojo ugdymo programą, formaliojo profesinio mokymo programą arba studijuojantis aukštojoje mokykloje</w:t>
      </w:r>
      <w:r w:rsidR="004772FE">
        <w:rPr>
          <w:rFonts w:ascii="Times New Roman" w:eastAsia="Times New Roman" w:hAnsi="Times New Roman" w:cs="Times New Roman"/>
          <w:sz w:val="24"/>
          <w:szCs w:val="24"/>
          <w:lang w:val="lt-LT"/>
        </w:rPr>
        <w:t>,</w:t>
      </w:r>
      <w:r w:rsidR="009B588C" w:rsidRPr="00AC23E9">
        <w:rPr>
          <w:rFonts w:ascii="Times New Roman" w:eastAsia="Times New Roman" w:hAnsi="Times New Roman" w:cs="Times New Roman"/>
          <w:sz w:val="24"/>
          <w:szCs w:val="24"/>
          <w:lang w:val="lt-LT"/>
        </w:rPr>
        <w:t xml:space="preserve"> arba vienas gyvenantis asmuo</w:t>
      </w:r>
      <w:r w:rsidR="00B3147B">
        <w:rPr>
          <w:rFonts w:ascii="Times New Roman" w:eastAsia="Times New Roman" w:hAnsi="Times New Roman" w:cs="Times New Roman"/>
          <w:sz w:val="24"/>
          <w:szCs w:val="24"/>
          <w:lang w:val="lt-LT"/>
        </w:rPr>
        <w:t xml:space="preserve"> ar vienas vaiką(-</w:t>
      </w:r>
      <w:proofErr w:type="spellStart"/>
      <w:r w:rsidR="00B3147B">
        <w:rPr>
          <w:rFonts w:ascii="Times New Roman" w:eastAsia="Times New Roman" w:hAnsi="Times New Roman" w:cs="Times New Roman"/>
          <w:sz w:val="24"/>
          <w:szCs w:val="24"/>
          <w:lang w:val="lt-LT"/>
        </w:rPr>
        <w:t>us</w:t>
      </w:r>
      <w:proofErr w:type="spellEnd"/>
      <w:r w:rsidR="00B3147B">
        <w:rPr>
          <w:rFonts w:ascii="Times New Roman" w:eastAsia="Times New Roman" w:hAnsi="Times New Roman" w:cs="Times New Roman"/>
          <w:sz w:val="24"/>
          <w:szCs w:val="24"/>
          <w:lang w:val="lt-LT"/>
        </w:rPr>
        <w:t xml:space="preserve">) auginantis asmuo </w:t>
      </w:r>
      <w:r w:rsidR="009B588C" w:rsidRPr="00AC23E9">
        <w:rPr>
          <w:rFonts w:ascii="Times New Roman" w:eastAsia="Times New Roman" w:hAnsi="Times New Roman" w:cs="Times New Roman"/>
          <w:sz w:val="24"/>
          <w:szCs w:val="24"/>
          <w:lang w:val="lt-LT"/>
        </w:rPr>
        <w:t xml:space="preserve">slaugo ne jo būste gyvenantį asmenį, </w:t>
      </w:r>
      <w:r w:rsidR="009B588C" w:rsidRPr="00AC23E9">
        <w:rPr>
          <w:rFonts w:ascii="Times New Roman" w:eastAsia="Times New Roman" w:hAnsi="Times New Roman" w:cs="Times New Roman"/>
          <w:sz w:val="24"/>
          <w:szCs w:val="20"/>
          <w:lang w:val="lt-LT"/>
        </w:rPr>
        <w:t xml:space="preserve">arba vienas gyvenantis asmuo ne ilgiau kaip 6 mėnesius gydomas (slaugomas) medicinos įstaigoje arba dėl sveikatos būklės yra prižiūrimas (slaugomas) </w:t>
      </w:r>
      <w:r w:rsidR="00AC23E9">
        <w:rPr>
          <w:rFonts w:ascii="Times New Roman" w:eastAsia="Times New Roman" w:hAnsi="Times New Roman" w:cs="Times New Roman"/>
          <w:sz w:val="24"/>
          <w:szCs w:val="20"/>
          <w:lang w:val="lt-LT"/>
        </w:rPr>
        <w:t xml:space="preserve">ir </w:t>
      </w:r>
      <w:r w:rsidR="009B588C" w:rsidRPr="00AC23E9">
        <w:rPr>
          <w:rFonts w:ascii="Times New Roman" w:eastAsia="Times New Roman" w:hAnsi="Times New Roman" w:cs="Times New Roman"/>
          <w:sz w:val="24"/>
          <w:szCs w:val="20"/>
          <w:lang w:val="lt-LT"/>
        </w:rPr>
        <w:t>gauna priežiūros (pagalbos) ar slaugos išlaidų tikslinę kompensaciją</w:t>
      </w:r>
      <w:r w:rsidR="009B588C" w:rsidRPr="004772FE">
        <w:rPr>
          <w:rFonts w:ascii="Times New Roman" w:eastAsia="Times New Roman" w:hAnsi="Times New Roman" w:cs="Times New Roman"/>
          <w:sz w:val="24"/>
          <w:szCs w:val="20"/>
          <w:lang w:val="lt-LT"/>
        </w:rPr>
        <w:t>.</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22. Socialinės pašalpos permoka skaičiuojama pašalpoms, skirtoms nuo 2012 m. sausio mėnesio. </w:t>
      </w:r>
      <w:r>
        <w:rPr>
          <w:rFonts w:ascii="Times New Roman" w:eastAsia="Times New Roman" w:hAnsi="Times New Roman" w:cs="Times New Roman"/>
          <w:sz w:val="24"/>
          <w:szCs w:val="24"/>
          <w:lang w:val="lt-LT"/>
        </w:rPr>
        <w:t xml:space="preserve">Apie socialinės pašalpos permoką asmuo turi būti informuotas per 5 kalendorines dienas nuo sprendimo dėl permokos priėmimo Socialinės paramos skyriaus raštu, nurodant permokos susidarymo priežastį, permokos dydį, grąžinimo ir apskundimo tvarką.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color w:val="FF0000"/>
          <w:sz w:val="24"/>
          <w:szCs w:val="24"/>
          <w:lang w:val="lt-LT"/>
        </w:rPr>
      </w:pPr>
      <w:r w:rsidRPr="00934915">
        <w:rPr>
          <w:rFonts w:ascii="Times New Roman" w:eastAsia="Times New Roman" w:hAnsi="Times New Roman" w:cs="Times New Roman"/>
          <w:sz w:val="24"/>
          <w:szCs w:val="24"/>
          <w:lang w:val="lt-LT"/>
        </w:rPr>
        <w:t xml:space="preserve">Negrąžinta neteisėtai gauta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xml:space="preserve"> yra išskaičiuojama Socialinės paramos skyriaus vedėjo arba vedėjo pavaduotojo spren</w:t>
      </w:r>
      <w:r w:rsidR="008658E5">
        <w:rPr>
          <w:rFonts w:ascii="Times New Roman" w:eastAsia="Times New Roman" w:hAnsi="Times New Roman" w:cs="Times New Roman"/>
          <w:sz w:val="24"/>
          <w:szCs w:val="24"/>
          <w:lang w:val="lt-LT"/>
        </w:rPr>
        <w:t xml:space="preserve">dimu iš gavėjui paskirtos </w:t>
      </w:r>
      <w:r w:rsidRPr="00934915">
        <w:rPr>
          <w:rFonts w:ascii="Times New Roman" w:eastAsia="Times New Roman" w:hAnsi="Times New Roman" w:cs="Times New Roman"/>
          <w:sz w:val="24"/>
          <w:szCs w:val="24"/>
          <w:lang w:val="lt-LT"/>
        </w:rPr>
        <w:t>socialinės pa</w:t>
      </w:r>
      <w:r>
        <w:rPr>
          <w:rFonts w:ascii="Times New Roman" w:eastAsia="Times New Roman" w:hAnsi="Times New Roman" w:cs="Times New Roman"/>
          <w:sz w:val="24"/>
          <w:szCs w:val="24"/>
          <w:lang w:val="lt-LT"/>
        </w:rPr>
        <w:t>šalpos</w:t>
      </w:r>
      <w:r w:rsidRPr="00934915">
        <w:rPr>
          <w:rFonts w:ascii="Times New Roman" w:eastAsia="Times New Roman" w:hAnsi="Times New Roman" w:cs="Times New Roman"/>
          <w:sz w:val="24"/>
          <w:szCs w:val="24"/>
          <w:lang w:val="lt-LT"/>
        </w:rPr>
        <w:t xml:space="preserve">, teikiamos pinigine forma, išskaičiuojant ne daugiau kaip po 20 procentų mokėtinos sumos per mėnesį, jeigu nėra </w:t>
      </w:r>
      <w:r>
        <w:rPr>
          <w:rFonts w:ascii="Times New Roman" w:eastAsia="Times New Roman" w:hAnsi="Times New Roman" w:cs="Times New Roman"/>
          <w:sz w:val="24"/>
          <w:szCs w:val="24"/>
          <w:lang w:val="lt-LT"/>
        </w:rPr>
        <w:t>s</w:t>
      </w:r>
      <w:r w:rsidRPr="00934915">
        <w:rPr>
          <w:rFonts w:ascii="Times New Roman" w:eastAsia="Times New Roman" w:hAnsi="Times New Roman" w:cs="Times New Roman"/>
          <w:sz w:val="24"/>
          <w:szCs w:val="24"/>
          <w:lang w:val="lt-LT"/>
        </w:rPr>
        <w:t>ocialinę pa</w:t>
      </w:r>
      <w:r>
        <w:rPr>
          <w:rFonts w:ascii="Times New Roman" w:eastAsia="Times New Roman" w:hAnsi="Times New Roman" w:cs="Times New Roman"/>
          <w:sz w:val="24"/>
          <w:szCs w:val="24"/>
          <w:lang w:val="lt-LT"/>
        </w:rPr>
        <w:t>šalpą</w:t>
      </w:r>
      <w:r w:rsidRPr="00934915">
        <w:rPr>
          <w:rFonts w:ascii="Times New Roman" w:eastAsia="Times New Roman" w:hAnsi="Times New Roman" w:cs="Times New Roman"/>
          <w:sz w:val="24"/>
          <w:szCs w:val="24"/>
          <w:lang w:val="lt-LT"/>
        </w:rPr>
        <w:t xml:space="preserve"> gaunančio asmens raštu pateikto sutikimo išskaičiuoti didesnę mokėtinos sumos dalį per mėnesį ar visą mokėtiną sumą. Jei </w:t>
      </w:r>
      <w:r>
        <w:rPr>
          <w:rFonts w:ascii="Times New Roman" w:eastAsia="Times New Roman" w:hAnsi="Times New Roman" w:cs="Times New Roman"/>
          <w:sz w:val="24"/>
          <w:szCs w:val="24"/>
          <w:lang w:val="lt-LT"/>
        </w:rPr>
        <w:t xml:space="preserve">yra toks </w:t>
      </w:r>
      <w:r w:rsidRPr="00934915">
        <w:rPr>
          <w:rFonts w:ascii="Times New Roman" w:eastAsia="Times New Roman" w:hAnsi="Times New Roman" w:cs="Times New Roman"/>
          <w:sz w:val="24"/>
          <w:szCs w:val="24"/>
          <w:lang w:val="lt-LT"/>
        </w:rPr>
        <w:t xml:space="preserve">raštu pateiktas prašymas išskaičiuoti mažiau nei 20 procentų mokėtinos sumos per mėnesį, išskaičiuojama suma nustatoma atsižvelgiant į tokį prašymą. Jeigu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xml:space="preserve"> toliau nebepriklauso, likusi dar negrąžinta pašalpos dalis grąžinama pinigais. </w:t>
      </w:r>
      <w:r w:rsidRPr="00AC23E9">
        <w:rPr>
          <w:rFonts w:ascii="Times New Roman" w:eastAsia="Times New Roman" w:hAnsi="Times New Roman" w:cs="Times New Roman"/>
          <w:sz w:val="24"/>
          <w:szCs w:val="24"/>
          <w:lang w:val="lt-LT"/>
        </w:rPr>
        <w:t>Jei 3 (trijų) mėnesių laikotarpiu asmuo nesikreipia raštu dėl permokos grąžinimo dali</w:t>
      </w:r>
      <w:r w:rsidR="00B3147B">
        <w:rPr>
          <w:rFonts w:ascii="Times New Roman" w:eastAsia="Times New Roman" w:hAnsi="Times New Roman" w:cs="Times New Roman"/>
          <w:sz w:val="24"/>
          <w:szCs w:val="24"/>
          <w:lang w:val="lt-LT"/>
        </w:rPr>
        <w:t>m</w:t>
      </w:r>
      <w:r w:rsidRPr="00AC23E9">
        <w:rPr>
          <w:rFonts w:ascii="Times New Roman" w:eastAsia="Times New Roman" w:hAnsi="Times New Roman" w:cs="Times New Roman"/>
          <w:sz w:val="24"/>
          <w:szCs w:val="24"/>
          <w:lang w:val="lt-LT"/>
        </w:rPr>
        <w:t>is ir nepradeda jos grąžinti,</w:t>
      </w:r>
      <w:r>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 xml:space="preserve">neteisėtai gauta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xml:space="preserve"> išieškoma Lietuvos Respublikos civilinio proceso kodekso nustatyta tvarka, jeigu su išieškojimu susijusios administravimo išlaidos neviršija išieškotinos sumos.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r w:rsidR="00B3147B">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w:t>
      </w:r>
    </w:p>
    <w:p w:rsidR="00CE44E6" w:rsidRPr="00934915" w:rsidRDefault="00CE44E6" w:rsidP="0041193C">
      <w:pPr>
        <w:tabs>
          <w:tab w:val="left" w:pos="567"/>
        </w:tabs>
        <w:spacing w:after="0" w:line="240" w:lineRule="auto"/>
        <w:jc w:val="center"/>
        <w:rPr>
          <w:rFonts w:ascii="Times New Roman" w:eastAsia="Times New Roman" w:hAnsi="Times New Roman" w:cs="Times New Roman"/>
          <w:sz w:val="24"/>
          <w:szCs w:val="24"/>
          <w:lang w:val="lt-LT"/>
        </w:rPr>
      </w:pP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r w:rsidRPr="00934915">
        <w:rPr>
          <w:rFonts w:ascii="Times New Roman" w:eastAsia="Times New Roman" w:hAnsi="Times New Roman" w:cs="Times New Roman"/>
          <w:b/>
          <w:sz w:val="24"/>
          <w:szCs w:val="24"/>
          <w:lang w:val="lt-LT"/>
        </w:rPr>
        <w:t>IV. SOCIALINĖS PAŠALPOS TEIKIMAS</w:t>
      </w:r>
    </w:p>
    <w:p w:rsidR="00CE44E6" w:rsidRPr="00934915" w:rsidRDefault="00CE44E6" w:rsidP="0041193C">
      <w:pPr>
        <w:tabs>
          <w:tab w:val="left" w:pos="567"/>
        </w:tabs>
        <w:spacing w:after="0" w:line="240" w:lineRule="auto"/>
        <w:jc w:val="center"/>
        <w:rPr>
          <w:rFonts w:ascii="Times New Roman" w:eastAsia="Times New Roman" w:hAnsi="Times New Roman" w:cs="Times New Roman"/>
          <w:sz w:val="24"/>
          <w:szCs w:val="24"/>
          <w:lang w:val="lt-LT"/>
        </w:rPr>
      </w:pP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trike/>
          <w:sz w:val="24"/>
          <w:szCs w:val="24"/>
          <w:lang w:val="lt-LT" w:eastAsia="lt-LT"/>
        </w:rPr>
      </w:pPr>
      <w:r w:rsidRPr="00934915">
        <w:rPr>
          <w:rFonts w:ascii="Times New Roman" w:eastAsia="Calibri" w:hAnsi="Times New Roman" w:cs="Times New Roman"/>
          <w:sz w:val="24"/>
          <w:szCs w:val="24"/>
          <w:lang w:val="lt-LT" w:eastAsia="lt-LT"/>
        </w:rPr>
        <w:t xml:space="preserve">23.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teikiama pinigais ir (ar) nepinigine forma, pasirenkant vieną arba derinant teikimo formas. Neišmokamos socialinės pašalpos dydis yra taikomas toks, kaip nustatyta Įstatyme.</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Socialinė pašalpa</w:t>
      </w:r>
      <w:r w:rsidRPr="00934915">
        <w:rPr>
          <w:rFonts w:ascii="Times New Roman" w:eastAsia="Times New Roman" w:hAnsi="Times New Roman" w:cs="Times New Roman"/>
          <w:sz w:val="24"/>
          <w:szCs w:val="24"/>
          <w:lang w:val="lt-LT"/>
        </w:rPr>
        <w:t xml:space="preserve"> pinigais mokama už praėjusį mėnesį, pinigus pervedant </w:t>
      </w:r>
      <w:r w:rsidRPr="00934915">
        <w:rPr>
          <w:rFonts w:ascii="Times New Roman" w:eastAsia="Times New Roman" w:hAnsi="Times New Roman" w:cs="Times New Roman"/>
          <w:bCs/>
          <w:sz w:val="24"/>
          <w:szCs w:val="24"/>
          <w:lang w:val="lt-LT"/>
        </w:rPr>
        <w:t>iki mėnesio 25 dienos</w:t>
      </w:r>
      <w:r w:rsidRPr="00934915">
        <w:rPr>
          <w:rFonts w:ascii="Times New Roman" w:eastAsia="Times New Roman" w:hAnsi="Times New Roman" w:cs="Times New Roman"/>
          <w:sz w:val="24"/>
          <w:szCs w:val="24"/>
          <w:lang w:val="lt-LT"/>
        </w:rPr>
        <w:t xml:space="preserve"> į banke esančią gavėjo sąskaitą arba pristatant į namus, išskyrus: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24.1. atvejį, nustatytą Aprašo </w:t>
      </w:r>
      <w:r w:rsidRPr="00FD4AFB">
        <w:rPr>
          <w:rFonts w:ascii="Times New Roman" w:eastAsia="Times New Roman" w:hAnsi="Times New Roman" w:cs="Times New Roman"/>
          <w:sz w:val="24"/>
          <w:szCs w:val="24"/>
          <w:lang w:val="lt-LT"/>
        </w:rPr>
        <w:t>26</w:t>
      </w:r>
      <w:r w:rsidRPr="00934915">
        <w:rPr>
          <w:rFonts w:ascii="Times New Roman" w:eastAsia="Times New Roman" w:hAnsi="Times New Roman" w:cs="Times New Roman"/>
          <w:color w:val="FF0000"/>
          <w:sz w:val="24"/>
          <w:szCs w:val="24"/>
          <w:lang w:val="lt-LT"/>
        </w:rPr>
        <w:t xml:space="preserve"> </w:t>
      </w:r>
      <w:r w:rsidRPr="00934915">
        <w:rPr>
          <w:rFonts w:ascii="Times New Roman" w:eastAsia="Times New Roman" w:hAnsi="Times New Roman" w:cs="Times New Roman"/>
          <w:sz w:val="24"/>
          <w:szCs w:val="24"/>
          <w:lang w:val="lt-LT"/>
        </w:rPr>
        <w:t>punkte;</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lastRenderedPageBreak/>
        <w:t xml:space="preserve">24.2. kai socialinės pašalpos gavėjai yra patyrę socialinę riziką asmenys.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25. Nepinigine forma</w:t>
      </w:r>
      <w:r>
        <w:rPr>
          <w:rFonts w:ascii="Times New Roman" w:eastAsia="Times New Roman" w:hAnsi="Times New Roman" w:cs="Times New Roman"/>
          <w:sz w:val="24"/>
          <w:szCs w:val="24"/>
          <w:lang w:val="lt-LT"/>
        </w:rPr>
        <w:t xml:space="preserve"> socialinė pašalpa</w:t>
      </w:r>
      <w:r w:rsidRPr="00934915">
        <w:rPr>
          <w:rFonts w:ascii="Times New Roman" w:eastAsia="Times New Roman" w:hAnsi="Times New Roman" w:cs="Times New Roman"/>
          <w:sz w:val="24"/>
          <w:szCs w:val="24"/>
          <w:lang w:val="lt-LT"/>
        </w:rPr>
        <w:t xml:space="preserve"> gali būti teikiama ją pervedant: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25.1. į socialinę kortelę pirkti parduotuvėse (prekybos centruose) parduodamas prekes, išskyrus alkoholio, tabako gaminius ir loterijos bilietus, ir (ar) atsiskaityti už komunalines paslaugas;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25.2. įmonėms, tiekiančioms energiją, kurą, geriamąjį ir karštą vandenį, už socialinės pašalpos gavėjams suteiktas paslaugas į šių įmonių atsiskaitomąsias sąskaitas bankuose;</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25.3. būsto savininkui (fiziniam ar juridiniam asmeniui) už socialinės pašalpos gavėjams suteiktas būsto nuomos pagal sudarytą sutartį paslaugas į šių asmenų atsiskaitomąsias sąskaitas bankuose.</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934915">
        <w:rPr>
          <w:rFonts w:ascii="Times New Roman" w:eastAsia="Times New Roman" w:hAnsi="Times New Roman" w:cs="Times New Roman"/>
          <w:caps/>
          <w:sz w:val="24"/>
          <w:szCs w:val="24"/>
          <w:lang w:val="lt-LT" w:eastAsia="lt-LT"/>
        </w:rPr>
        <w:t>26. N</w:t>
      </w:r>
      <w:r w:rsidRPr="00934915">
        <w:rPr>
          <w:rFonts w:ascii="Times New Roman" w:eastAsia="Times New Roman" w:hAnsi="Times New Roman" w:cs="Times New Roman"/>
          <w:sz w:val="24"/>
          <w:szCs w:val="24"/>
          <w:lang w:val="lt-LT" w:eastAsia="lt-LT"/>
        </w:rPr>
        <w:t xml:space="preserve">epinigine forma </w:t>
      </w:r>
      <w:r w:rsidR="00021151">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ocialinė pašalpa</w:t>
      </w:r>
      <w:r w:rsidRPr="00934915">
        <w:rPr>
          <w:rFonts w:ascii="Times New Roman" w:eastAsia="Times New Roman" w:hAnsi="Times New Roman" w:cs="Times New Roman"/>
          <w:sz w:val="24"/>
          <w:szCs w:val="24"/>
          <w:lang w:val="lt-LT" w:eastAsia="lt-LT"/>
        </w:rPr>
        <w:t xml:space="preserve"> skiriama:</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bCs/>
          <w:sz w:val="24"/>
          <w:szCs w:val="24"/>
          <w:lang w:val="lt-LT" w:eastAsia="lt-LT"/>
        </w:rPr>
      </w:pPr>
      <w:r w:rsidRPr="00934915">
        <w:rPr>
          <w:rFonts w:ascii="Times New Roman" w:eastAsia="Times New Roman" w:hAnsi="Times New Roman" w:cs="Times New Roman"/>
          <w:sz w:val="24"/>
          <w:szCs w:val="24"/>
          <w:lang w:val="lt-LT"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w:t>
      </w:r>
      <w:r>
        <w:rPr>
          <w:rFonts w:ascii="Times New Roman" w:eastAsia="Times New Roman" w:hAnsi="Times New Roman" w:cs="Times New Roman"/>
          <w:sz w:val="24"/>
          <w:szCs w:val="24"/>
          <w:lang w:val="lt-LT" w:eastAsia="lt-LT"/>
        </w:rPr>
        <w:t>šalpos</w:t>
      </w:r>
      <w:r w:rsidRPr="00934915">
        <w:rPr>
          <w:rFonts w:ascii="Times New Roman" w:eastAsia="Times New Roman" w:hAnsi="Times New Roman" w:cs="Times New Roman"/>
          <w:sz w:val="24"/>
          <w:szCs w:val="24"/>
          <w:lang w:val="lt-LT" w:eastAsia="lt-LT"/>
        </w:rPr>
        <w:t xml:space="preserve"> teikimo laikotarpiu nelegaliai gautas ar gaunamas pajamas ir (ar) nelegalų darbą, neteisėtą veiklą, susijusią su pajamų gavimu</w:t>
      </w:r>
      <w:r w:rsidRPr="00934915">
        <w:rPr>
          <w:rFonts w:ascii="Times New Roman" w:eastAsia="Times New Roman" w:hAnsi="Times New Roman" w:cs="Times New Roman"/>
          <w:bCs/>
          <w:sz w:val="24"/>
          <w:szCs w:val="24"/>
          <w:lang w:val="lt-LT" w:eastAsia="lt-LT"/>
        </w:rPr>
        <w:t>;</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bCs/>
          <w:sz w:val="24"/>
          <w:szCs w:val="24"/>
          <w:lang w:val="lt-LT" w:eastAsia="lt-LT"/>
        </w:rPr>
      </w:pPr>
      <w:r w:rsidRPr="00934915">
        <w:rPr>
          <w:rFonts w:ascii="Times New Roman" w:eastAsia="Times New Roman" w:hAnsi="Times New Roman" w:cs="Times New Roman"/>
          <w:bCs/>
          <w:sz w:val="24"/>
          <w:szCs w:val="24"/>
          <w:lang w:val="lt-LT" w:eastAsia="lt-LT"/>
        </w:rPr>
        <w:t>26.2. vienam gyvenančiam asmeniui, piktnaudžiaujančiam alkoholiu, jei yra gautas asmens artimų giminaičių prašymas ir paties asmens sutikimas.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27.</w:t>
      </w:r>
      <w:r w:rsidRPr="00934915">
        <w:rPr>
          <w:rFonts w:ascii="Times New Roman" w:eastAsia="Calibri" w:hAnsi="Times New Roman" w:cs="Times New Roman"/>
          <w:sz w:val="24"/>
          <w:szCs w:val="24"/>
          <w:lang w:val="lt-LT" w:eastAsia="lt-LT"/>
        </w:rPr>
        <w:t xml:space="preserve"> Paskirta, bet laiku neatsiimta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išmokama, jeigu dėl jos buvo kreiptasi ne vėliau kaip per 3 mėnesius nuo paskutinio mėnesio, už kurį</w:t>
      </w:r>
      <w:r>
        <w:rPr>
          <w:rFonts w:ascii="Times New Roman" w:eastAsia="Calibri" w:hAnsi="Times New Roman" w:cs="Times New Roman"/>
          <w:sz w:val="24"/>
          <w:szCs w:val="24"/>
          <w:lang w:val="lt-LT" w:eastAsia="lt-LT"/>
        </w:rPr>
        <w:t xml:space="preserve"> socialinė pašalpa</w:t>
      </w:r>
      <w:r w:rsidRPr="00934915">
        <w:rPr>
          <w:rFonts w:ascii="Times New Roman" w:eastAsia="Calibri" w:hAnsi="Times New Roman" w:cs="Times New Roman"/>
          <w:sz w:val="24"/>
          <w:szCs w:val="24"/>
          <w:lang w:val="lt-LT" w:eastAsia="lt-LT"/>
        </w:rPr>
        <w:t xml:space="preserve"> buvo paskirta.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28.</w:t>
      </w:r>
      <w:r w:rsidR="009F7C14">
        <w:rPr>
          <w:rFonts w:ascii="Times New Roman" w:eastAsia="Calibri" w:hAnsi="Times New Roman" w:cs="Times New Roman"/>
          <w:sz w:val="24"/>
          <w:szCs w:val="24"/>
          <w:lang w:val="lt-LT" w:eastAsia="lt-LT"/>
        </w:rPr>
        <w:t xml:space="preserve"> </w:t>
      </w:r>
      <w:r w:rsidRPr="00934915">
        <w:rPr>
          <w:rFonts w:ascii="Times New Roman" w:eastAsia="Calibri" w:hAnsi="Times New Roman" w:cs="Times New Roman"/>
          <w:sz w:val="24"/>
          <w:szCs w:val="24"/>
          <w:lang w:val="lt-LT" w:eastAsia="lt-LT"/>
        </w:rPr>
        <w:t>Mirus asmeniui, kurio vardu bendrai gyvenantiems asmenims mokama</w:t>
      </w:r>
      <w:r>
        <w:rPr>
          <w:rFonts w:ascii="Times New Roman" w:eastAsia="Calibri" w:hAnsi="Times New Roman" w:cs="Times New Roman"/>
          <w:sz w:val="24"/>
          <w:szCs w:val="24"/>
          <w:lang w:val="lt-LT" w:eastAsia="lt-LT"/>
        </w:rPr>
        <w:t xml:space="preserve"> socialinė pašalpa</w:t>
      </w:r>
      <w:r w:rsidRPr="00934915">
        <w:rPr>
          <w:rFonts w:ascii="Times New Roman" w:eastAsia="Calibri" w:hAnsi="Times New Roman" w:cs="Times New Roman"/>
          <w:sz w:val="24"/>
          <w:szCs w:val="24"/>
          <w:lang w:val="lt-LT" w:eastAsia="lt-LT"/>
        </w:rPr>
        <w:t xml:space="preserve">, šiems bendrai gyvenantiems asmenims paskirta ir iki kito mėnesio po jo mirties neišmokėta pašalpa, jeigu dėl jos buvo kreiptasi ne vėliau kaip per 3 mėnesius po socialinę pašalpą gavusio asmens mirties dienos, išmokamos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socialinės pašalpos teikimas nutraukiamas nuo jo mirties mėnesio pirmos dienos, o už praėjusį laikotarpį paskirta ir neatsiimta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neišmokama.</w:t>
      </w:r>
    </w:p>
    <w:p w:rsidR="00CE44E6" w:rsidRPr="00934915" w:rsidRDefault="00CE44E6" w:rsidP="0041193C">
      <w:pPr>
        <w:tabs>
          <w:tab w:val="left" w:pos="567"/>
        </w:tabs>
        <w:spacing w:after="0" w:line="240" w:lineRule="auto"/>
        <w:rPr>
          <w:rFonts w:ascii="Times New Roman" w:eastAsia="Times New Roman" w:hAnsi="Times New Roman" w:cs="Times New Roman"/>
          <w:sz w:val="24"/>
          <w:szCs w:val="24"/>
          <w:lang w:val="lt-LT" w:eastAsia="lt-LT"/>
        </w:rPr>
      </w:pPr>
    </w:p>
    <w:p w:rsidR="00CE44E6" w:rsidRPr="00934915" w:rsidRDefault="00CE44E6" w:rsidP="0041193C">
      <w:pPr>
        <w:tabs>
          <w:tab w:val="left" w:pos="567"/>
        </w:tabs>
        <w:spacing w:after="0" w:line="240" w:lineRule="auto"/>
        <w:jc w:val="center"/>
        <w:rPr>
          <w:rFonts w:ascii="Times New Roman" w:eastAsia="Calibri" w:hAnsi="Times New Roman" w:cs="Times New Roman"/>
          <w:b/>
          <w:bCs/>
          <w:color w:val="000000"/>
          <w:sz w:val="24"/>
          <w:szCs w:val="24"/>
          <w:lang w:val="lt-LT" w:eastAsia="lt-LT"/>
        </w:rPr>
      </w:pPr>
      <w:r w:rsidRPr="00934915">
        <w:rPr>
          <w:rFonts w:ascii="Times New Roman" w:eastAsia="Calibri" w:hAnsi="Times New Roman" w:cs="Times New Roman"/>
          <w:b/>
          <w:bCs/>
          <w:color w:val="000000"/>
          <w:sz w:val="24"/>
          <w:szCs w:val="24"/>
          <w:lang w:val="lt-LT" w:eastAsia="lt-LT"/>
        </w:rPr>
        <w:t xml:space="preserve">V. PAGRINDAI, KURIEMS ESANT </w:t>
      </w:r>
      <w:r>
        <w:rPr>
          <w:rFonts w:ascii="Times New Roman" w:eastAsia="Calibri" w:hAnsi="Times New Roman" w:cs="Times New Roman"/>
          <w:b/>
          <w:bCs/>
          <w:color w:val="000000"/>
          <w:sz w:val="24"/>
          <w:szCs w:val="24"/>
          <w:lang w:val="lt-LT" w:eastAsia="lt-LT"/>
        </w:rPr>
        <w:t>SOCIALINĖ PAŠALPA</w:t>
      </w:r>
      <w:r w:rsidRPr="00934915">
        <w:rPr>
          <w:rFonts w:ascii="Times New Roman" w:eastAsia="Calibri" w:hAnsi="Times New Roman" w:cs="Times New Roman"/>
          <w:b/>
          <w:bCs/>
          <w:color w:val="000000"/>
          <w:sz w:val="24"/>
          <w:szCs w:val="24"/>
          <w:lang w:val="lt-LT" w:eastAsia="lt-LT"/>
        </w:rPr>
        <w:t xml:space="preserve"> DIDINAMA</w:t>
      </w:r>
    </w:p>
    <w:p w:rsidR="00CE44E6" w:rsidRPr="00934915" w:rsidRDefault="00CE44E6" w:rsidP="0041193C">
      <w:pPr>
        <w:tabs>
          <w:tab w:val="left" w:pos="567"/>
        </w:tabs>
        <w:spacing w:after="0" w:line="240" w:lineRule="auto"/>
        <w:jc w:val="center"/>
        <w:rPr>
          <w:rFonts w:ascii="Times New Roman" w:eastAsia="Calibri" w:hAnsi="Times New Roman" w:cs="Times New Roman"/>
          <w:sz w:val="24"/>
          <w:szCs w:val="24"/>
          <w:lang w:val="lt-LT" w:eastAsia="lt-LT"/>
        </w:rPr>
      </w:pP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29.</w:t>
      </w:r>
      <w:r w:rsidR="000A78C5">
        <w:rPr>
          <w:rFonts w:ascii="Times New Roman" w:eastAsia="Calibri" w:hAnsi="Times New Roman" w:cs="Times New Roman"/>
          <w:sz w:val="24"/>
          <w:szCs w:val="24"/>
          <w:lang w:val="lt-LT" w:eastAsia="lt-LT"/>
        </w:rPr>
        <w:t xml:space="preserve"> </w:t>
      </w:r>
      <w:r w:rsidRPr="00934915">
        <w:rPr>
          <w:rFonts w:ascii="Times New Roman" w:eastAsia="Calibri" w:hAnsi="Times New Roman" w:cs="Times New Roman"/>
          <w:sz w:val="24"/>
          <w:szCs w:val="24"/>
          <w:lang w:val="lt-LT" w:eastAsia="lt-LT"/>
        </w:rPr>
        <w:t xml:space="preserve">Bendrai gyvenantiems asmenims arba vienam gyvenančiam asmeniui papildomai skiriama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kurios dydis lygus 50 procentų socialinės pašalpos, mokėtos per praėjusius 12 mėnesių iki įsidarbinimo, vidutinio dydžio, už kiekvieną su darbo ar tarnybos santykiais susijusį mėnesį, bet ne ilgiau kaip 6 mėnesius, jeigu vienas gyvenantis asmuo arba bendrai gyvenantys asmenys atitinka visas šias sąlygas: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29.1.</w:t>
      </w:r>
      <w:r w:rsidRPr="00934915">
        <w:rPr>
          <w:rFonts w:ascii="Times New Roman" w:eastAsia="Calibri" w:hAnsi="Times New Roman" w:cs="Times New Roman"/>
          <w:sz w:val="24"/>
          <w:szCs w:val="24"/>
          <w:lang w:val="lt-LT" w:eastAsia="lt-LT"/>
        </w:rPr>
        <w:t xml:space="preserve"> vienas gyvenantis asmuo arba bent vienas iš bendrai gyvenančių asmenų įsidarbina ir dirba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144 straipsnio 1 dalyje arba 145 straipsnyje, arba dirba ne mažiau kaip du trečdalius laiko, skaičiuojant nuo darbo sutartyje nustatyto ne viso darbo laiko (Darbo kodekso 146 straipsnio 1 dalis), tačiau ne viso darbo laiko Darbo kodekso 146 straipsnio 1 dalies 1 punkte nustatytu atveju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nustatytos Darbo kodekso 144 straipsnio 1 dalyje arba 145 straipsnyje,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29.2.</w:t>
      </w:r>
      <w:r w:rsidRPr="00934915">
        <w:rPr>
          <w:rFonts w:ascii="Times New Roman" w:eastAsia="Calibri" w:hAnsi="Times New Roman" w:cs="Times New Roman"/>
          <w:sz w:val="24"/>
          <w:szCs w:val="24"/>
          <w:lang w:val="lt-LT" w:eastAsia="lt-LT"/>
        </w:rPr>
        <w:t xml:space="preserve"> prieš įsidarbinimą Aprašo </w:t>
      </w:r>
      <w:r>
        <w:rPr>
          <w:rFonts w:ascii="Times New Roman" w:eastAsia="Calibri" w:hAnsi="Times New Roman" w:cs="Times New Roman"/>
          <w:sz w:val="24"/>
          <w:szCs w:val="24"/>
          <w:lang w:val="lt-LT" w:eastAsia="lt-LT"/>
        </w:rPr>
        <w:t>29.1</w:t>
      </w:r>
      <w:r w:rsidR="000A78C5">
        <w:rPr>
          <w:rFonts w:ascii="Times New Roman" w:eastAsia="Calibri" w:hAnsi="Times New Roman" w:cs="Times New Roman"/>
          <w:sz w:val="24"/>
          <w:szCs w:val="24"/>
          <w:lang w:val="lt-LT" w:eastAsia="lt-LT"/>
        </w:rPr>
        <w:t xml:space="preserve"> </w:t>
      </w:r>
      <w:r w:rsidRPr="00934915">
        <w:rPr>
          <w:rFonts w:ascii="Times New Roman" w:eastAsia="Calibri" w:hAnsi="Times New Roman" w:cs="Times New Roman"/>
          <w:sz w:val="24"/>
          <w:szCs w:val="24"/>
          <w:lang w:val="lt-LT" w:eastAsia="lt-LT"/>
        </w:rPr>
        <w:t xml:space="preserve">papunktyje nurodyti asmenys buvo įsiregistravę Lietuvos teritorinėje darbo biržoje ar kitos valstybės valstybinėje įdarbinimo tarnyboje ne trumpiau kaip 12 </w:t>
      </w:r>
      <w:r w:rsidRPr="00934915">
        <w:rPr>
          <w:rFonts w:ascii="Times New Roman" w:eastAsia="Calibri" w:hAnsi="Times New Roman" w:cs="Times New Roman"/>
          <w:sz w:val="24"/>
          <w:szCs w:val="24"/>
          <w:lang w:val="lt-LT" w:eastAsia="lt-LT"/>
        </w:rPr>
        <w:lastRenderedPageBreak/>
        <w:t xml:space="preserve">mėnesių iš eilės ir per šį laikotarpį nedirbo arba dirbo mažiau negu nustatyta Aprašo </w:t>
      </w:r>
      <w:r w:rsidR="009552B4">
        <w:rPr>
          <w:rFonts w:ascii="Times New Roman" w:eastAsia="Calibri" w:hAnsi="Times New Roman" w:cs="Times New Roman"/>
          <w:sz w:val="24"/>
          <w:szCs w:val="24"/>
          <w:lang w:val="lt-LT" w:eastAsia="lt-LT"/>
        </w:rPr>
        <w:t>29</w:t>
      </w:r>
      <w:r w:rsidRPr="00934915">
        <w:rPr>
          <w:rFonts w:ascii="Times New Roman" w:eastAsia="Calibri" w:hAnsi="Times New Roman" w:cs="Times New Roman"/>
          <w:sz w:val="24"/>
          <w:szCs w:val="24"/>
          <w:lang w:val="lt-LT" w:eastAsia="lt-LT"/>
        </w:rPr>
        <w:t>.1 papunktyje, arba dirbo viešuosius darbus;</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29.3</w:t>
      </w:r>
      <w:r w:rsidR="000A78C5">
        <w:rPr>
          <w:rFonts w:ascii="Times New Roman" w:eastAsia="Calibri" w:hAnsi="Times New Roman" w:cs="Times New Roman"/>
          <w:sz w:val="24"/>
          <w:szCs w:val="24"/>
          <w:lang w:val="lt-LT" w:eastAsia="lt-LT"/>
        </w:rPr>
        <w:t>.</w:t>
      </w:r>
      <w:r>
        <w:rPr>
          <w:rFonts w:ascii="Times New Roman" w:eastAsia="Calibri" w:hAnsi="Times New Roman" w:cs="Times New Roman"/>
          <w:sz w:val="24"/>
          <w:szCs w:val="24"/>
          <w:lang w:val="lt-LT" w:eastAsia="lt-LT"/>
        </w:rPr>
        <w:t xml:space="preserve"> </w:t>
      </w:r>
      <w:r w:rsidRPr="00934915">
        <w:rPr>
          <w:rFonts w:ascii="Times New Roman" w:eastAsia="Calibri" w:hAnsi="Times New Roman" w:cs="Times New Roman"/>
          <w:sz w:val="24"/>
          <w:szCs w:val="24"/>
          <w:lang w:val="lt-LT" w:eastAsia="lt-LT"/>
        </w:rPr>
        <w:t>bendrai gyvenantys asmenys arba vienas gyvenantis asmuo buvo socialinės pašalpos gavėjai bent vieną mėnesį per paskutinius 3 mėnesius prieš įsidarbinimą;</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29.4</w:t>
      </w:r>
      <w:r w:rsidR="000A78C5">
        <w:rPr>
          <w:rFonts w:ascii="Times New Roman" w:eastAsia="Calibri" w:hAnsi="Times New Roman" w:cs="Times New Roman"/>
          <w:sz w:val="24"/>
          <w:szCs w:val="24"/>
          <w:lang w:val="lt-LT" w:eastAsia="lt-LT"/>
        </w:rPr>
        <w:t>.</w:t>
      </w:r>
      <w:r>
        <w:rPr>
          <w:rFonts w:ascii="Times New Roman" w:eastAsia="Calibri" w:hAnsi="Times New Roman" w:cs="Times New Roman"/>
          <w:sz w:val="24"/>
          <w:szCs w:val="24"/>
          <w:lang w:val="lt-LT" w:eastAsia="lt-LT"/>
        </w:rPr>
        <w:t xml:space="preserve"> </w:t>
      </w:r>
      <w:r w:rsidRPr="00934915">
        <w:rPr>
          <w:rFonts w:ascii="Times New Roman" w:eastAsia="Calibri" w:hAnsi="Times New Roman" w:cs="Times New Roman"/>
          <w:sz w:val="24"/>
          <w:szCs w:val="24"/>
          <w:lang w:val="lt-LT" w:eastAsia="lt-LT"/>
        </w:rPr>
        <w:t>vienas gyvenantis asmuo ar kiekvienas vyresnis kaip 18 metų bendrai gyvenantis asmuo arba vaikas (įvaikis) nuo 16 iki 18 metų atitinka bent vieną Įstatymo sąlygų, kurioms esant bendrai gyvenantys asmenys arba vienas gyvenantis asmuo turi teisę į piniginę socialinę paramą.</w:t>
      </w: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p>
    <w:p w:rsidR="00CE44E6" w:rsidRPr="00934915" w:rsidRDefault="00CE44E6" w:rsidP="0041193C">
      <w:pPr>
        <w:tabs>
          <w:tab w:val="left" w:pos="567"/>
        </w:tabs>
        <w:spacing w:after="0" w:line="240" w:lineRule="auto"/>
        <w:jc w:val="center"/>
        <w:rPr>
          <w:rFonts w:ascii="Times New Roman" w:eastAsia="Calibri" w:hAnsi="Times New Roman" w:cs="Times New Roman"/>
          <w:b/>
          <w:bCs/>
          <w:color w:val="000000"/>
          <w:sz w:val="24"/>
          <w:szCs w:val="24"/>
          <w:lang w:val="lt-LT" w:eastAsia="lt-LT"/>
        </w:rPr>
      </w:pPr>
      <w:r w:rsidRPr="00934915">
        <w:rPr>
          <w:rFonts w:ascii="Times New Roman" w:eastAsia="Calibri" w:hAnsi="Times New Roman" w:cs="Times New Roman"/>
          <w:b/>
          <w:bCs/>
          <w:color w:val="000000"/>
          <w:sz w:val="24"/>
          <w:szCs w:val="24"/>
          <w:lang w:val="lt-LT" w:eastAsia="lt-LT"/>
        </w:rPr>
        <w:t xml:space="preserve">VI. PAGRINDAI, KURIEMS ESANT </w:t>
      </w:r>
      <w:r>
        <w:rPr>
          <w:rFonts w:ascii="Times New Roman" w:eastAsia="Calibri" w:hAnsi="Times New Roman" w:cs="Times New Roman"/>
          <w:b/>
          <w:bCs/>
          <w:color w:val="000000"/>
          <w:sz w:val="24"/>
          <w:szCs w:val="24"/>
          <w:lang w:val="lt-LT" w:eastAsia="lt-LT"/>
        </w:rPr>
        <w:t>SOCIALINĖ PAŠALPA</w:t>
      </w:r>
      <w:r w:rsidRPr="00934915">
        <w:rPr>
          <w:rFonts w:ascii="Times New Roman" w:eastAsia="Calibri" w:hAnsi="Times New Roman" w:cs="Times New Roman"/>
          <w:b/>
          <w:bCs/>
          <w:color w:val="000000"/>
          <w:sz w:val="24"/>
          <w:szCs w:val="24"/>
          <w:lang w:val="lt-LT" w:eastAsia="lt-LT"/>
        </w:rPr>
        <w:t xml:space="preserve"> MAŽINAMA</w:t>
      </w:r>
    </w:p>
    <w:p w:rsidR="00CE44E6" w:rsidRPr="00934915" w:rsidRDefault="00CE44E6" w:rsidP="0041193C">
      <w:pPr>
        <w:tabs>
          <w:tab w:val="left" w:pos="567"/>
        </w:tabs>
        <w:spacing w:after="0" w:line="240" w:lineRule="auto"/>
        <w:jc w:val="center"/>
        <w:rPr>
          <w:rFonts w:ascii="Times New Roman" w:eastAsia="Calibri" w:hAnsi="Times New Roman" w:cs="Times New Roman"/>
          <w:b/>
          <w:bCs/>
          <w:color w:val="000000"/>
          <w:sz w:val="24"/>
          <w:szCs w:val="24"/>
          <w:lang w:val="lt-LT" w:eastAsia="lt-LT"/>
        </w:rPr>
      </w:pP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30. </w:t>
      </w:r>
      <w:r w:rsidRPr="00934915">
        <w:rPr>
          <w:rFonts w:ascii="Times New Roman" w:eastAsia="Calibri" w:hAnsi="Times New Roman" w:cs="Times New Roman"/>
          <w:sz w:val="24"/>
          <w:szCs w:val="24"/>
          <w:lang w:val="lt-LT" w:eastAsia="lt-LT"/>
        </w:rPr>
        <w:t>Bendrai gyvenantiems asmenims arba vienam gyvenančiam asmeniui tais atvejais, kai bent vienas iš bendrai gyvenančių asmenų arba vienas gyvenantis asmuo yra darbingo amžiaus darbingas, bet nedirbantis asmuo (išskyrus atvejus, kai nedirbama dėl priežasčių, nurodytų Įstatymo 8 straipsnio 1 dalies 2, 3, 5, 6, 7, 8, 9 ir 10 punktuose), socialinės pašalpos dydis, apskaičiuotas pagal Įstatymo 9 straipsnį, išskyrus socialinę pašalpą vaikui (įvaikiui) ar vaikams (įvaikiams), įskaitant pilnamečius vaikus (įvaikius), kai jie mokosi pagal bendrojo ugdymo programą ir laikotarpiu nuo bendrojo ugdymo programos baigimo dienos iki tų pačių metų rugsėjo 1 dienos,</w:t>
      </w:r>
      <w:r w:rsidRPr="00934915">
        <w:rPr>
          <w:rFonts w:ascii="Times New Roman" w:eastAsia="Calibri" w:hAnsi="Times New Roman" w:cs="Times New Roman"/>
          <w:b/>
          <w:bCs/>
          <w:sz w:val="24"/>
          <w:szCs w:val="24"/>
          <w:lang w:val="lt-LT" w:eastAsia="lt-LT"/>
        </w:rPr>
        <w:t xml:space="preserve"> </w:t>
      </w:r>
      <w:r w:rsidRPr="00934915">
        <w:rPr>
          <w:rFonts w:ascii="Times New Roman" w:eastAsia="Calibri" w:hAnsi="Times New Roman" w:cs="Times New Roman"/>
          <w:sz w:val="24"/>
          <w:szCs w:val="24"/>
          <w:lang w:val="lt-LT" w:eastAsia="lt-LT"/>
        </w:rPr>
        <w:t>yra mažinamas:</w:t>
      </w:r>
    </w:p>
    <w:p w:rsidR="00CE44E6" w:rsidRPr="00934915" w:rsidRDefault="009552B4"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30.1. </w:t>
      </w:r>
      <w:r w:rsidR="00CE44E6" w:rsidRPr="00934915">
        <w:rPr>
          <w:rFonts w:ascii="Times New Roman" w:eastAsia="Calibri" w:hAnsi="Times New Roman" w:cs="Times New Roman"/>
          <w:sz w:val="24"/>
          <w:szCs w:val="24"/>
          <w:lang w:val="lt-LT" w:eastAsia="lt-LT"/>
        </w:rPr>
        <w:t xml:space="preserve">kai </w:t>
      </w:r>
      <w:r w:rsidR="00CE44E6">
        <w:rPr>
          <w:rFonts w:ascii="Times New Roman" w:eastAsia="Calibri" w:hAnsi="Times New Roman" w:cs="Times New Roman"/>
          <w:sz w:val="24"/>
          <w:szCs w:val="24"/>
          <w:lang w:val="lt-LT" w:eastAsia="lt-LT"/>
        </w:rPr>
        <w:t>socialinė pašalpa</w:t>
      </w:r>
      <w:r w:rsidR="00CE44E6" w:rsidRPr="00934915">
        <w:rPr>
          <w:rFonts w:ascii="Times New Roman" w:eastAsia="Calibri" w:hAnsi="Times New Roman" w:cs="Times New Roman"/>
          <w:sz w:val="24"/>
          <w:szCs w:val="24"/>
          <w:lang w:val="lt-LT" w:eastAsia="lt-LT"/>
        </w:rPr>
        <w:t xml:space="preserve"> mokama nuo 12 mėnesių iki 24 mėnesių – socialinės pašalpos dydis bendrai gyvenantiems asmenims arba vienam gyvenančiam asmeniui mažinamas 20 procentų;</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30.2.</w:t>
      </w:r>
      <w:r w:rsidRPr="00934915">
        <w:rPr>
          <w:rFonts w:ascii="Times New Roman" w:eastAsia="Calibri" w:hAnsi="Times New Roman" w:cs="Times New Roman"/>
          <w:sz w:val="24"/>
          <w:szCs w:val="24"/>
          <w:lang w:val="lt-LT" w:eastAsia="lt-LT"/>
        </w:rPr>
        <w:t xml:space="preserve"> kai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mokama nuo 24 mėnesių iki 36 mėnesių – socialinės pašalpos dydis bendrai gyvenantiems asmenims arba vienam gyvenančiam asmeniui mažinamas 30 procentų; </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30.3. </w:t>
      </w:r>
      <w:r w:rsidRPr="00934915">
        <w:rPr>
          <w:rFonts w:ascii="Times New Roman" w:eastAsia="Calibri" w:hAnsi="Times New Roman" w:cs="Times New Roman"/>
          <w:sz w:val="24"/>
          <w:szCs w:val="24"/>
          <w:lang w:val="lt-LT" w:eastAsia="lt-LT"/>
        </w:rPr>
        <w:t xml:space="preserve">kai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mokama nuo 36 mėnesių iki 48 mėnesių – socialinės pašalpos dydis bendrai gyvenantiems asmenims arba vienam gyvenančiam asmeniui mažinamas 40</w:t>
      </w:r>
      <w:r w:rsidRPr="00934915">
        <w:rPr>
          <w:rFonts w:ascii="Times New Roman" w:eastAsia="Calibri" w:hAnsi="Times New Roman" w:cs="Times New Roman"/>
          <w:b/>
          <w:i/>
          <w:sz w:val="24"/>
          <w:szCs w:val="24"/>
          <w:lang w:val="lt-LT" w:eastAsia="lt-LT"/>
        </w:rPr>
        <w:t xml:space="preserve"> </w:t>
      </w:r>
      <w:r w:rsidRPr="00934915">
        <w:rPr>
          <w:rFonts w:ascii="Times New Roman" w:eastAsia="Calibri" w:hAnsi="Times New Roman" w:cs="Times New Roman"/>
          <w:sz w:val="24"/>
          <w:szCs w:val="24"/>
          <w:lang w:val="lt-LT" w:eastAsia="lt-LT"/>
        </w:rPr>
        <w:t>procentų.</w:t>
      </w:r>
    </w:p>
    <w:p w:rsidR="00CE44E6" w:rsidRPr="00934915" w:rsidRDefault="00CE44E6"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31. </w:t>
      </w:r>
      <w:r w:rsidRPr="00934915">
        <w:rPr>
          <w:rFonts w:ascii="Times New Roman" w:eastAsia="Calibri" w:hAnsi="Times New Roman" w:cs="Times New Roman"/>
          <w:sz w:val="24"/>
          <w:szCs w:val="24"/>
          <w:lang w:val="lt-LT" w:eastAsia="lt-LT"/>
        </w:rPr>
        <w:t xml:space="preserve">Aprašo </w:t>
      </w:r>
      <w:r>
        <w:rPr>
          <w:rFonts w:ascii="Times New Roman" w:eastAsia="Calibri" w:hAnsi="Times New Roman" w:cs="Times New Roman"/>
          <w:sz w:val="24"/>
          <w:szCs w:val="24"/>
          <w:lang w:val="lt-LT" w:eastAsia="lt-LT"/>
        </w:rPr>
        <w:t xml:space="preserve">30 </w:t>
      </w:r>
      <w:r w:rsidRPr="00934915">
        <w:rPr>
          <w:rFonts w:ascii="Times New Roman" w:eastAsia="Calibri" w:hAnsi="Times New Roman" w:cs="Times New Roman"/>
          <w:sz w:val="24"/>
          <w:szCs w:val="24"/>
          <w:lang w:val="lt-LT" w:eastAsia="lt-LT"/>
        </w:rPr>
        <w:t xml:space="preserve">punkte nustatyti socialinės pašalpos mokėjimo laikotarpiai skaičiuojami nuo 2013 m. birželio 1 d. sudedant laikotarpius, kuriais buvo mokama </w:t>
      </w:r>
      <w:r>
        <w:rPr>
          <w:rFonts w:ascii="Times New Roman" w:eastAsia="Calibri" w:hAnsi="Times New Roman" w:cs="Times New Roman"/>
          <w:sz w:val="24"/>
          <w:szCs w:val="24"/>
          <w:lang w:val="lt-LT" w:eastAsia="lt-LT"/>
        </w:rPr>
        <w:t>socialinė pašalpa</w:t>
      </w:r>
      <w:r w:rsidRPr="00934915">
        <w:rPr>
          <w:rFonts w:ascii="Times New Roman" w:eastAsia="Calibri" w:hAnsi="Times New Roman" w:cs="Times New Roman"/>
          <w:sz w:val="24"/>
          <w:szCs w:val="24"/>
          <w:lang w:val="lt-LT" w:eastAsia="lt-LT"/>
        </w:rPr>
        <w:t xml:space="preserve">. </w:t>
      </w:r>
      <w:r w:rsidR="000A78C5">
        <w:rPr>
          <w:rFonts w:ascii="Times New Roman" w:eastAsia="Calibri" w:hAnsi="Times New Roman" w:cs="Times New Roman"/>
          <w:sz w:val="24"/>
          <w:szCs w:val="24"/>
          <w:lang w:val="lt-LT" w:eastAsia="lt-LT"/>
        </w:rPr>
        <w:t>Į šiuos laikotarpius neįskaitomi mėnesiai</w:t>
      </w:r>
      <w:r w:rsidR="00827F8C">
        <w:rPr>
          <w:rFonts w:ascii="Times New Roman" w:eastAsia="Calibri" w:hAnsi="Times New Roman" w:cs="Times New Roman"/>
          <w:sz w:val="24"/>
          <w:szCs w:val="24"/>
          <w:lang w:val="lt-LT" w:eastAsia="lt-LT"/>
        </w:rPr>
        <w:t>,</w:t>
      </w:r>
      <w:r w:rsidR="000A78C5">
        <w:rPr>
          <w:rFonts w:ascii="Times New Roman" w:eastAsia="Calibri" w:hAnsi="Times New Roman" w:cs="Times New Roman"/>
          <w:sz w:val="24"/>
          <w:szCs w:val="24"/>
          <w:lang w:val="lt-LT" w:eastAsia="lt-LT"/>
        </w:rPr>
        <w:t xml:space="preserve"> per kuriuos pagal pateiktus dokumentus ar gautus duomenis asmuo nors vieną dieną dirbo (įskaitant ir savarankišką darbą) ar ne trumpiau kaip 3 dienas sirgo. </w:t>
      </w:r>
      <w:r w:rsidRPr="00934915">
        <w:rPr>
          <w:rFonts w:ascii="Times New Roman" w:eastAsia="Calibri" w:hAnsi="Times New Roman" w:cs="Times New Roman"/>
          <w:sz w:val="24"/>
          <w:szCs w:val="24"/>
          <w:lang w:val="lt-LT" w:eastAsia="lt-LT"/>
        </w:rPr>
        <w:t xml:space="preserve">Jeigu Aprašo </w:t>
      </w:r>
      <w:r>
        <w:rPr>
          <w:rFonts w:ascii="Times New Roman" w:eastAsia="Calibri" w:hAnsi="Times New Roman" w:cs="Times New Roman"/>
          <w:sz w:val="24"/>
          <w:szCs w:val="24"/>
          <w:lang w:val="lt-LT" w:eastAsia="lt-LT"/>
        </w:rPr>
        <w:t xml:space="preserve">30 </w:t>
      </w:r>
      <w:r w:rsidRPr="00934915">
        <w:rPr>
          <w:rFonts w:ascii="Times New Roman" w:eastAsia="Calibri" w:hAnsi="Times New Roman" w:cs="Times New Roman"/>
          <w:sz w:val="24"/>
          <w:szCs w:val="24"/>
          <w:lang w:val="lt-LT" w:eastAsia="lt-LT"/>
        </w:rPr>
        <w:t xml:space="preserve">punkte nurodyti asmenys dirbo (taip pat savarankiškai dirbo) 12 mėnesių per paskutinius 24 mėnesius, Aprašo </w:t>
      </w:r>
      <w:r>
        <w:rPr>
          <w:rFonts w:ascii="Times New Roman" w:eastAsia="Calibri" w:hAnsi="Times New Roman" w:cs="Times New Roman"/>
          <w:sz w:val="24"/>
          <w:szCs w:val="24"/>
          <w:lang w:val="lt-LT" w:eastAsia="lt-LT"/>
        </w:rPr>
        <w:t xml:space="preserve">30 </w:t>
      </w:r>
      <w:r w:rsidRPr="00934915">
        <w:rPr>
          <w:rFonts w:ascii="Times New Roman" w:eastAsia="Calibri" w:hAnsi="Times New Roman" w:cs="Times New Roman"/>
          <w:sz w:val="24"/>
          <w:szCs w:val="24"/>
          <w:lang w:val="lt-LT" w:eastAsia="lt-LT"/>
        </w:rPr>
        <w:t xml:space="preserve">punkte numatyti socialinės pašalpos mokėjimo laikotarpiai pradedami skaičiuoti iš naujo. Pašalpos mažinimas pradedamas taikyti prašymams-paraiškoms, priimtiems 12 (dvyliktą) (mažinant pagal Aprašo </w:t>
      </w:r>
      <w:r>
        <w:rPr>
          <w:rFonts w:ascii="Times New Roman" w:eastAsia="Calibri" w:hAnsi="Times New Roman" w:cs="Times New Roman"/>
          <w:sz w:val="24"/>
          <w:szCs w:val="24"/>
          <w:lang w:val="lt-LT" w:eastAsia="lt-LT"/>
        </w:rPr>
        <w:t xml:space="preserve">30.1 </w:t>
      </w:r>
      <w:r w:rsidRPr="00934915">
        <w:rPr>
          <w:rFonts w:ascii="Times New Roman" w:eastAsia="Calibri" w:hAnsi="Times New Roman" w:cs="Times New Roman"/>
          <w:sz w:val="24"/>
          <w:szCs w:val="24"/>
          <w:lang w:val="lt-LT" w:eastAsia="lt-LT"/>
        </w:rPr>
        <w:t xml:space="preserve">papunktį) ar 24 (dvidešimt ketvirtą) (mažinant pagal Aprašo </w:t>
      </w:r>
      <w:r>
        <w:rPr>
          <w:rFonts w:ascii="Times New Roman" w:eastAsia="Calibri" w:hAnsi="Times New Roman" w:cs="Times New Roman"/>
          <w:sz w:val="24"/>
          <w:szCs w:val="24"/>
          <w:lang w:val="lt-LT" w:eastAsia="lt-LT"/>
        </w:rPr>
        <w:t>30.2</w:t>
      </w:r>
      <w:r w:rsidRPr="00934915">
        <w:rPr>
          <w:rFonts w:ascii="Times New Roman" w:eastAsia="Calibri" w:hAnsi="Times New Roman" w:cs="Times New Roman"/>
          <w:sz w:val="24"/>
          <w:szCs w:val="24"/>
          <w:lang w:val="lt-LT" w:eastAsia="lt-LT"/>
        </w:rPr>
        <w:t xml:space="preserve"> papunktį) ir 36 (trisdešimt šeštą) (mažinant pagal Aprašo </w:t>
      </w:r>
      <w:r>
        <w:rPr>
          <w:rFonts w:ascii="Times New Roman" w:eastAsia="Calibri" w:hAnsi="Times New Roman" w:cs="Times New Roman"/>
          <w:sz w:val="24"/>
          <w:szCs w:val="24"/>
          <w:lang w:val="lt-LT" w:eastAsia="lt-LT"/>
        </w:rPr>
        <w:t xml:space="preserve">30.3 </w:t>
      </w:r>
      <w:r w:rsidRPr="00934915">
        <w:rPr>
          <w:rFonts w:ascii="Times New Roman" w:eastAsia="Calibri" w:hAnsi="Times New Roman" w:cs="Times New Roman"/>
          <w:sz w:val="24"/>
          <w:szCs w:val="24"/>
          <w:lang w:val="lt-LT" w:eastAsia="lt-LT"/>
        </w:rPr>
        <w:t xml:space="preserve">papunktį) socialinės pašalpos mokėjimo mėnesį.  </w:t>
      </w:r>
    </w:p>
    <w:p w:rsidR="00CE44E6" w:rsidRPr="00934915" w:rsidRDefault="00CE44E6" w:rsidP="0041193C">
      <w:pPr>
        <w:tabs>
          <w:tab w:val="left" w:pos="567"/>
        </w:tabs>
        <w:spacing w:after="0" w:line="240" w:lineRule="auto"/>
        <w:jc w:val="center"/>
        <w:rPr>
          <w:rFonts w:ascii="Times New Roman" w:eastAsia="Calibri" w:hAnsi="Times New Roman" w:cs="Times New Roman"/>
          <w:b/>
          <w:sz w:val="24"/>
          <w:szCs w:val="24"/>
          <w:lang w:val="lt-LT" w:eastAsia="lt-LT"/>
        </w:rPr>
      </w:pP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V</w:t>
      </w:r>
      <w:r w:rsidRPr="00934915">
        <w:rPr>
          <w:rFonts w:ascii="Times New Roman" w:eastAsia="Times New Roman" w:hAnsi="Times New Roman" w:cs="Times New Roman"/>
          <w:b/>
          <w:sz w:val="24"/>
          <w:szCs w:val="24"/>
          <w:lang w:val="lt-LT"/>
        </w:rPr>
        <w:t>II. KOMPENSACIJŲ SKYRIMO IR TEIKIMO TVARKA</w:t>
      </w: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32. </w:t>
      </w:r>
      <w:r w:rsidRPr="00934915">
        <w:rPr>
          <w:rFonts w:ascii="Times New Roman" w:eastAsia="Times New Roman" w:hAnsi="Times New Roman" w:cs="Times New Roman"/>
          <w:sz w:val="24"/>
          <w:szCs w:val="24"/>
          <w:lang w:val="lt-LT"/>
        </w:rPr>
        <w:t>Kompensacijos skiriamos pagal Socialinės paramos skyriaus vedėjo arba vedėjo pavaduotojo pasirašytas pažymas (forma patvirtinta Lietuvos Respublikos socialinės apsaugos ir darbo ministro įsakymu):</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32.1. </w:t>
      </w:r>
      <w:r w:rsidRPr="00934915">
        <w:rPr>
          <w:rFonts w:ascii="Times New Roman" w:eastAsia="Times New Roman" w:hAnsi="Times New Roman" w:cs="Times New Roman"/>
          <w:sz w:val="24"/>
          <w:szCs w:val="24"/>
          <w:lang w:val="lt-LT"/>
        </w:rPr>
        <w:t>apie bendrai gyvenančių asmenų arba vieno gyvenančio asmens pajamas ir taikomus normatyvus būsto šildymo išlaidų, geriamojo vandens ir karšto vandens išlaidų kompensacijoms apskaičiuoti;</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32.2. </w:t>
      </w:r>
      <w:r w:rsidRPr="00934915">
        <w:rPr>
          <w:rFonts w:ascii="Times New Roman" w:eastAsia="Times New Roman" w:hAnsi="Times New Roman" w:cs="Times New Roman"/>
          <w:sz w:val="24"/>
          <w:szCs w:val="24"/>
          <w:lang w:val="lt-LT"/>
        </w:rPr>
        <w:t xml:space="preserve">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rsidR="00CE44E6" w:rsidRPr="00934915" w:rsidRDefault="00CE44E6" w:rsidP="0041193C">
      <w:pPr>
        <w:tabs>
          <w:tab w:val="left" w:pos="0"/>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33. </w:t>
      </w:r>
      <w:r w:rsidRPr="00934915">
        <w:rPr>
          <w:rFonts w:ascii="Times New Roman" w:eastAsia="Times New Roman" w:hAnsi="Times New Roman" w:cs="Times New Roman"/>
          <w:sz w:val="24"/>
          <w:szCs w:val="24"/>
          <w:lang w:val="lt-LT"/>
        </w:rPr>
        <w:t xml:space="preserve">Kompensacijos skiriamos 6 (šešiems) mėnesiams nedirbantiems senatvės pensijos sulaukusiems asmenims arba nedirbantiems asmenims, kuriems nustatytas ne didesnis kaip 45 </w:t>
      </w:r>
      <w:r>
        <w:rPr>
          <w:rFonts w:ascii="Times New Roman" w:eastAsia="Times New Roman" w:hAnsi="Times New Roman" w:cs="Times New Roman"/>
          <w:sz w:val="24"/>
          <w:szCs w:val="24"/>
          <w:lang w:val="lt-LT"/>
        </w:rPr>
        <w:t>procentų darbingumo lygis</w:t>
      </w:r>
      <w:r w:rsidRPr="00934915">
        <w:rPr>
          <w:rFonts w:ascii="Times New Roman" w:eastAsia="Times New Roman" w:hAnsi="Times New Roman" w:cs="Times New Roman"/>
          <w:sz w:val="24"/>
          <w:szCs w:val="24"/>
          <w:lang w:val="lt-LT"/>
        </w:rPr>
        <w:t>, jei bendrai gyvenančių asmenų arba vieno gyvenančio asmens pajamų šaltinis (bet ne jo dydis) nesikeis.</w:t>
      </w:r>
    </w:p>
    <w:p w:rsidR="000A78C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34. </w:t>
      </w:r>
      <w:r w:rsidRPr="00934915">
        <w:rPr>
          <w:rFonts w:ascii="Times New Roman" w:eastAsia="Times New Roman" w:hAnsi="Times New Roman" w:cs="Times New Roman"/>
          <w:sz w:val="24"/>
          <w:szCs w:val="24"/>
          <w:lang w:val="lt-LT"/>
        </w:rPr>
        <w:t xml:space="preserve">Vienam gyvenančiam asmeniui ar bendrai gyvenantiems asmenims, jeigu asmuo kompensacijų teikimo laikotarpiu nutraukė registraciją Lietuvos teritorinėje darbo biržoje ar kitos valstybės valstybinėje įdarbinimo tarnyboje (išskyrus įsidarbinimo atvejį) arba registracija Lietuvos teritorinėje darbo biržoje ar kitos valstybės valstybinėje įdarbinimo tarnyboje jam nutraukta, paskirtos </w:t>
      </w:r>
      <w:r w:rsidRPr="00934915">
        <w:rPr>
          <w:rFonts w:ascii="Times New Roman" w:eastAsia="Times New Roman" w:hAnsi="Times New Roman" w:cs="Times New Roman"/>
          <w:sz w:val="24"/>
          <w:szCs w:val="24"/>
          <w:lang w:val="lt-LT"/>
        </w:rPr>
        <w:lastRenderedPageBreak/>
        <w:t xml:space="preserve">kompensacijos bendrai gyvenantiems asmenims arba vienam gyvenančiam asmeniui mokėjimas nutraukiamas nuo kito mėnesio po šių aplinkybių atsiradimo. </w:t>
      </w:r>
      <w:r w:rsidRPr="00730EA4">
        <w:rPr>
          <w:rFonts w:ascii="Times New Roman" w:eastAsia="Times New Roman" w:hAnsi="Times New Roman" w:cs="Times New Roman"/>
          <w:sz w:val="24"/>
          <w:szCs w:val="24"/>
          <w:lang w:val="lt-LT"/>
        </w:rPr>
        <w:t xml:space="preserve">Jeigu kompensacijų teikimo laikotarpiu asmuo įsidarbina nuo pirmos mėnesio darbo dienos kompensacija už įsidarbinimo mėnesį skiriama įvertinus pasikeitimą. </w:t>
      </w:r>
    </w:p>
    <w:p w:rsidR="003C5B4C"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35. </w:t>
      </w:r>
      <w:r w:rsidR="003C5B4C">
        <w:rPr>
          <w:rFonts w:ascii="Times New Roman" w:eastAsia="Times New Roman" w:hAnsi="Times New Roman" w:cs="Times New Roman"/>
          <w:sz w:val="24"/>
          <w:szCs w:val="24"/>
          <w:lang w:val="lt-LT"/>
        </w:rPr>
        <w:t xml:space="preserve">Kompensacijos </w:t>
      </w:r>
      <w:r w:rsidR="003C5B4C" w:rsidRPr="003656F4">
        <w:rPr>
          <w:rFonts w:ascii="Times New Roman" w:eastAsia="Times New Roman" w:hAnsi="Times New Roman" w:cs="Times New Roman"/>
          <w:sz w:val="24"/>
          <w:szCs w:val="24"/>
          <w:lang w:val="lt-LT"/>
        </w:rPr>
        <w:t>vienam gyvenančiam asmeniui ar bendrai gyvenantiems asmenims</w:t>
      </w:r>
      <w:r w:rsidR="003C5B4C">
        <w:rPr>
          <w:rFonts w:ascii="Times New Roman" w:eastAsia="Times New Roman" w:hAnsi="Times New Roman" w:cs="Times New Roman"/>
          <w:sz w:val="24"/>
          <w:szCs w:val="24"/>
          <w:lang w:val="lt-LT"/>
        </w:rPr>
        <w:t xml:space="preserve">, kai jie yra asmenys, įsiregistravę </w:t>
      </w:r>
      <w:r w:rsidR="003C5B4C" w:rsidRPr="003656F4">
        <w:rPr>
          <w:rFonts w:ascii="Times New Roman" w:eastAsia="Times New Roman" w:hAnsi="Times New Roman" w:cs="Times New Roman"/>
          <w:sz w:val="24"/>
          <w:szCs w:val="24"/>
          <w:lang w:val="lt-LT"/>
        </w:rPr>
        <w:t>Lietuvos teritorinėje darbo biržoje ar kitos valstybės va</w:t>
      </w:r>
      <w:r w:rsidR="003C5B4C">
        <w:rPr>
          <w:rFonts w:ascii="Times New Roman" w:eastAsia="Times New Roman" w:hAnsi="Times New Roman" w:cs="Times New Roman"/>
          <w:sz w:val="24"/>
          <w:szCs w:val="24"/>
          <w:lang w:val="lt-LT"/>
        </w:rPr>
        <w:t xml:space="preserve">lstybinėje įdarbinimo tarnyboje, </w:t>
      </w:r>
      <w:r w:rsidR="003C5B4C" w:rsidRPr="003656F4">
        <w:rPr>
          <w:rFonts w:ascii="Times New Roman" w:eastAsia="Times New Roman" w:hAnsi="Times New Roman" w:cs="Times New Roman"/>
          <w:sz w:val="24"/>
          <w:szCs w:val="24"/>
          <w:lang w:val="lt-LT"/>
        </w:rPr>
        <w:t>skiriama po 3 mėnesių nuo paskutinio užsiregistravimo</w:t>
      </w:r>
      <w:r w:rsidR="003C5B4C">
        <w:rPr>
          <w:rFonts w:ascii="Times New Roman" w:eastAsia="Times New Roman" w:hAnsi="Times New Roman" w:cs="Times New Roman"/>
          <w:sz w:val="24"/>
          <w:szCs w:val="24"/>
          <w:lang w:val="lt-LT"/>
        </w:rPr>
        <w:t xml:space="preserve">.  </w:t>
      </w:r>
    </w:p>
    <w:p w:rsidR="003C5B4C" w:rsidRPr="00934915" w:rsidRDefault="003C5B4C"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Ši </w:t>
      </w:r>
      <w:r>
        <w:rPr>
          <w:rFonts w:ascii="Times New Roman" w:eastAsia="Times New Roman" w:hAnsi="Times New Roman" w:cs="Times New Roman"/>
          <w:sz w:val="24"/>
          <w:szCs w:val="24"/>
          <w:lang w:val="lt-LT"/>
        </w:rPr>
        <w:t xml:space="preserve">nuostata </w:t>
      </w:r>
      <w:r w:rsidRPr="00934915">
        <w:rPr>
          <w:rFonts w:ascii="Times New Roman" w:eastAsia="Times New Roman" w:hAnsi="Times New Roman" w:cs="Times New Roman"/>
          <w:sz w:val="24"/>
          <w:szCs w:val="24"/>
          <w:lang w:val="lt-LT"/>
        </w:rPr>
        <w:t xml:space="preserve">netaikoma asmenims, kurie 3 mėnesių, iki mėnesio, nuo kurio prašoma skirti </w:t>
      </w:r>
      <w:r>
        <w:rPr>
          <w:rFonts w:ascii="Times New Roman" w:eastAsia="Times New Roman" w:hAnsi="Times New Roman" w:cs="Times New Roman"/>
          <w:sz w:val="24"/>
          <w:szCs w:val="24"/>
          <w:lang w:val="lt-LT"/>
        </w:rPr>
        <w:t>kompensacijas</w:t>
      </w:r>
      <w:r w:rsidRPr="00934915">
        <w:rPr>
          <w:rFonts w:ascii="Times New Roman" w:eastAsia="Times New Roman" w:hAnsi="Times New Roman" w:cs="Times New Roman"/>
          <w:sz w:val="24"/>
          <w:szCs w:val="24"/>
          <w:lang w:val="lt-LT"/>
        </w:rPr>
        <w:t xml:space="preserve">, laikotarpiu </w:t>
      </w:r>
      <w:r>
        <w:rPr>
          <w:rFonts w:ascii="Times New Roman" w:eastAsia="Times New Roman" w:hAnsi="Times New Roman" w:cs="Times New Roman"/>
          <w:sz w:val="24"/>
          <w:szCs w:val="24"/>
          <w:lang w:val="lt-LT"/>
        </w:rPr>
        <w:t>įsidarbino</w:t>
      </w:r>
      <w:r w:rsidRPr="00AC23E9">
        <w:rPr>
          <w:rFonts w:ascii="Times New Roman" w:eastAsia="Times New Roman" w:hAnsi="Times New Roman" w:cs="Times New Roman"/>
          <w:sz w:val="24"/>
          <w:szCs w:val="24"/>
          <w:lang w:val="lt-LT"/>
        </w:rPr>
        <w:t xml:space="preserve"> (įskaitant ir savarankišką darbą) ir dirbo ne trumpiau kaip vieną mėnesį arba dėl socialinės pašalpos kreipėsi praėjus ne mažiau kaip 6 mėnesiams po paskutinio socialinės pašalpos gavimo laikotarpio</w:t>
      </w:r>
      <w:r w:rsidR="00742769">
        <w:rPr>
          <w:rFonts w:ascii="Times New Roman" w:eastAsia="Times New Roman" w:hAnsi="Times New Roman" w:cs="Times New Roman"/>
          <w:sz w:val="24"/>
          <w:szCs w:val="24"/>
          <w:lang w:val="lt-LT"/>
        </w:rPr>
        <w:t>,</w:t>
      </w:r>
      <w:r w:rsidRPr="00AC23E9">
        <w:rPr>
          <w:rFonts w:ascii="Times New Roman" w:eastAsia="Times New Roman" w:hAnsi="Times New Roman" w:cs="Times New Roman"/>
          <w:sz w:val="24"/>
          <w:szCs w:val="24"/>
          <w:lang w:val="lt-LT"/>
        </w:rPr>
        <w:t xml:space="preserve"> </w:t>
      </w:r>
      <w:r w:rsidR="00742769" w:rsidRPr="00AC23E9">
        <w:rPr>
          <w:rFonts w:ascii="Times New Roman" w:eastAsia="Times New Roman" w:hAnsi="Times New Roman" w:cs="Times New Roman"/>
          <w:sz w:val="24"/>
          <w:szCs w:val="24"/>
          <w:lang w:val="lt-LT"/>
        </w:rPr>
        <w:t>arba</w:t>
      </w:r>
      <w:r w:rsidR="00742769">
        <w:rPr>
          <w:rFonts w:ascii="Times New Roman" w:eastAsia="Times New Roman" w:hAnsi="Times New Roman" w:cs="Times New Roman"/>
          <w:b/>
          <w:sz w:val="24"/>
          <w:szCs w:val="24"/>
          <w:lang w:val="lt-LT"/>
        </w:rPr>
        <w:t xml:space="preserve"> </w:t>
      </w:r>
      <w:r w:rsidR="00742769" w:rsidRPr="00934915">
        <w:rPr>
          <w:rFonts w:ascii="Times New Roman" w:eastAsia="Times New Roman" w:hAnsi="Times New Roman" w:cs="Times New Roman"/>
          <w:sz w:val="24"/>
          <w:szCs w:val="24"/>
          <w:lang w:val="lt-LT"/>
        </w:rPr>
        <w:t>sirgo</w:t>
      </w:r>
      <w:r w:rsidR="00742769">
        <w:rPr>
          <w:rFonts w:ascii="Times New Roman" w:eastAsia="Times New Roman" w:hAnsi="Times New Roman" w:cs="Times New Roman"/>
          <w:sz w:val="24"/>
          <w:szCs w:val="24"/>
          <w:lang w:val="lt-LT"/>
        </w:rPr>
        <w:t>, arba atliko laisvės atėmimo bausmę,</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arba buvo pašaukti į privalomąją pradinę karo</w:t>
      </w:r>
      <w:r w:rsidRPr="00934915">
        <w:rPr>
          <w:rFonts w:ascii="Times New Roman" w:eastAsia="Times New Roman" w:hAnsi="Times New Roman" w:cs="Times New Roman"/>
          <w:lang w:val="lt-LT"/>
        </w:rPr>
        <w:t xml:space="preserve"> </w:t>
      </w:r>
      <w:r w:rsidRPr="00934915">
        <w:rPr>
          <w:rFonts w:ascii="Times New Roman" w:eastAsia="Times New Roman" w:hAnsi="Times New Roman" w:cs="Times New Roman"/>
          <w:sz w:val="24"/>
          <w:szCs w:val="24"/>
          <w:lang w:val="lt-LT"/>
        </w:rPr>
        <w:t>tarnybą</w:t>
      </w:r>
      <w:r w:rsidR="00742769">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arba buvo areštuoti</w:t>
      </w:r>
      <w:r w:rsidR="00742769">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arba asmeniui buvo nutraukta registracija teritorinėje darbo biržoje dėl subsidijavimo ar finansavimo pasibaigimo.</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36. </w:t>
      </w:r>
      <w:r w:rsidRPr="00934915">
        <w:rPr>
          <w:rFonts w:ascii="Times New Roman" w:eastAsia="Times New Roman" w:hAnsi="Times New Roman" w:cs="Times New Roman"/>
          <w:sz w:val="24"/>
          <w:szCs w:val="24"/>
          <w:lang w:val="lt-LT"/>
        </w:rPr>
        <w:t xml:space="preserve">Kompensacijos vienam gyvenančiam asmeniui ar bendrai gyvenantiems asmenims, turintiems nuosavybės teise </w:t>
      </w:r>
      <w:r w:rsidR="009B588C">
        <w:rPr>
          <w:rFonts w:ascii="Times New Roman" w:eastAsia="Times New Roman" w:hAnsi="Times New Roman" w:cs="Times New Roman"/>
          <w:sz w:val="24"/>
          <w:szCs w:val="24"/>
          <w:lang w:val="lt-LT"/>
        </w:rPr>
        <w:t xml:space="preserve">bent vieną </w:t>
      </w:r>
      <w:r w:rsidRPr="00934915">
        <w:rPr>
          <w:rFonts w:ascii="Times New Roman" w:eastAsia="Times New Roman" w:hAnsi="Times New Roman" w:cs="Times New Roman"/>
          <w:sz w:val="24"/>
          <w:szCs w:val="24"/>
          <w:lang w:val="lt-LT"/>
        </w:rPr>
        <w:t>būstą, skiriama į pajamas įskaitant to būsto (būstų), kuriame jis ar jie negyvena:</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nuomos mokestį, kai sudaryta būsto nuomos sutartis, ir mokesčius už būsto (patalpų) šildymą, cirkuliacinę šilumą, vandens apskaitos prietaisų aptarnavimo mokesčius, išlaidas, susijusias su bendrojo naudojimo patalpų priežiūra, ir kitus mokesčius, priskaičiuojamus nepriklausomai nuo to</w:t>
      </w:r>
      <w:r w:rsidR="001F351E">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ar būste yra gyvenama.</w:t>
      </w:r>
    </w:p>
    <w:p w:rsidR="009B588C" w:rsidRPr="009B588C" w:rsidRDefault="00CE44E6"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sidRPr="00934915">
        <w:rPr>
          <w:rFonts w:ascii="Times New Roman" w:eastAsia="Times New Roman" w:hAnsi="Times New Roman" w:cs="Times New Roman"/>
          <w:sz w:val="24"/>
          <w:szCs w:val="24"/>
          <w:lang w:val="lt-LT"/>
        </w:rPr>
        <w:t>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w:t>
      </w:r>
      <w:r w:rsidR="001F351E">
        <w:rPr>
          <w:rFonts w:ascii="Times New Roman" w:eastAsia="Times New Roman" w:hAnsi="Times New Roman" w:cs="Times New Roman"/>
          <w:sz w:val="24"/>
          <w:szCs w:val="24"/>
          <w:lang w:val="lt-LT"/>
        </w:rPr>
        <w:t>,</w:t>
      </w:r>
      <w:r w:rsidR="009B588C">
        <w:rPr>
          <w:rFonts w:ascii="Times New Roman" w:eastAsia="Times New Roman" w:hAnsi="Times New Roman" w:cs="Times New Roman"/>
          <w:sz w:val="24"/>
          <w:szCs w:val="24"/>
          <w:lang w:val="lt-LT"/>
        </w:rPr>
        <w:t xml:space="preserve"> arba asmuo yra</w:t>
      </w:r>
      <w:r w:rsidR="001F351E">
        <w:rPr>
          <w:rFonts w:ascii="Times New Roman" w:eastAsia="Times New Roman" w:hAnsi="Times New Roman" w:cs="Times New Roman"/>
          <w:sz w:val="24"/>
          <w:szCs w:val="24"/>
          <w:lang w:val="lt-LT"/>
        </w:rPr>
        <w:t xml:space="preserve"> </w:t>
      </w:r>
      <w:r w:rsidR="009B588C" w:rsidRPr="00AC23E9">
        <w:rPr>
          <w:rFonts w:ascii="Times New Roman" w:eastAsia="Times New Roman" w:hAnsi="Times New Roman" w:cs="Times New Roman"/>
          <w:sz w:val="24"/>
          <w:szCs w:val="24"/>
          <w:lang w:val="lt-LT"/>
        </w:rPr>
        <w:t>likęs</w:t>
      </w:r>
      <w:r w:rsidR="001F351E" w:rsidRPr="00AC23E9">
        <w:rPr>
          <w:rFonts w:ascii="Times New Roman" w:eastAsia="Times New Roman" w:hAnsi="Times New Roman" w:cs="Times New Roman"/>
          <w:sz w:val="24"/>
          <w:szCs w:val="24"/>
          <w:lang w:val="lt-LT"/>
        </w:rPr>
        <w:t xml:space="preserve"> </w:t>
      </w:r>
      <w:r w:rsidR="009B588C" w:rsidRPr="00AC23E9">
        <w:rPr>
          <w:rFonts w:ascii="Times New Roman" w:eastAsia="Times New Roman" w:hAnsi="Times New Roman" w:cs="Times New Roman"/>
          <w:sz w:val="24"/>
          <w:szCs w:val="24"/>
          <w:lang w:val="lt-LT"/>
        </w:rPr>
        <w:t>be tėvų globos vaikas</w:t>
      </w:r>
      <w:r w:rsidR="001F351E" w:rsidRPr="00AC23E9">
        <w:rPr>
          <w:rFonts w:ascii="Times New Roman" w:eastAsia="Times New Roman" w:hAnsi="Times New Roman" w:cs="Times New Roman"/>
          <w:sz w:val="24"/>
          <w:szCs w:val="24"/>
          <w:lang w:val="lt-LT"/>
        </w:rPr>
        <w:t xml:space="preserve"> </w:t>
      </w:r>
      <w:r w:rsidR="009B588C" w:rsidRPr="00AC23E9">
        <w:rPr>
          <w:rFonts w:ascii="Times New Roman" w:eastAsia="Times New Roman" w:hAnsi="Times New Roman" w:cs="Times New Roman"/>
          <w:sz w:val="24"/>
          <w:szCs w:val="24"/>
          <w:lang w:val="lt-LT"/>
        </w:rPr>
        <w:t>arba asmuo, besimokantis pagal bendrojo ugdymo programą, formaliojo profesinio mokymo programą arba studijuojantis aukštojoje mokykloje</w:t>
      </w:r>
      <w:r w:rsidR="001F351E">
        <w:rPr>
          <w:rFonts w:ascii="Times New Roman" w:eastAsia="Times New Roman" w:hAnsi="Times New Roman" w:cs="Times New Roman"/>
          <w:sz w:val="24"/>
          <w:szCs w:val="24"/>
          <w:lang w:val="lt-LT"/>
        </w:rPr>
        <w:t>,</w:t>
      </w:r>
      <w:r w:rsidR="009B588C" w:rsidRPr="00AC23E9">
        <w:rPr>
          <w:rFonts w:ascii="Times New Roman" w:eastAsia="Times New Roman" w:hAnsi="Times New Roman" w:cs="Times New Roman"/>
          <w:sz w:val="24"/>
          <w:szCs w:val="24"/>
          <w:lang w:val="lt-LT"/>
        </w:rPr>
        <w:t xml:space="preserve"> arba vienas gyvenantis asmuo slaugo ne jo būste gyvenantį asmenį, </w:t>
      </w:r>
      <w:r w:rsidR="009B588C" w:rsidRPr="00AC23E9">
        <w:rPr>
          <w:rFonts w:ascii="Times New Roman" w:eastAsia="Times New Roman" w:hAnsi="Times New Roman" w:cs="Times New Roman"/>
          <w:sz w:val="24"/>
          <w:szCs w:val="20"/>
          <w:lang w:val="lt-LT"/>
        </w:rPr>
        <w:t xml:space="preserve">arba vienas gyvenantis asmuo </w:t>
      </w:r>
      <w:r w:rsidR="00B3147B">
        <w:rPr>
          <w:rFonts w:ascii="Times New Roman" w:eastAsia="Times New Roman" w:hAnsi="Times New Roman" w:cs="Times New Roman"/>
          <w:sz w:val="24"/>
          <w:szCs w:val="20"/>
          <w:lang w:val="lt-LT"/>
        </w:rPr>
        <w:t xml:space="preserve">ar </w:t>
      </w:r>
      <w:r w:rsidR="00B3147B">
        <w:rPr>
          <w:rFonts w:ascii="Times New Roman" w:eastAsia="Times New Roman" w:hAnsi="Times New Roman" w:cs="Times New Roman"/>
          <w:sz w:val="24"/>
          <w:szCs w:val="24"/>
          <w:lang w:val="lt-LT"/>
        </w:rPr>
        <w:t>vienas vaiką(-</w:t>
      </w:r>
      <w:proofErr w:type="spellStart"/>
      <w:r w:rsidR="00B3147B">
        <w:rPr>
          <w:rFonts w:ascii="Times New Roman" w:eastAsia="Times New Roman" w:hAnsi="Times New Roman" w:cs="Times New Roman"/>
          <w:sz w:val="24"/>
          <w:szCs w:val="24"/>
          <w:lang w:val="lt-LT"/>
        </w:rPr>
        <w:t>us</w:t>
      </w:r>
      <w:proofErr w:type="spellEnd"/>
      <w:r w:rsidR="00B3147B">
        <w:rPr>
          <w:rFonts w:ascii="Times New Roman" w:eastAsia="Times New Roman" w:hAnsi="Times New Roman" w:cs="Times New Roman"/>
          <w:sz w:val="24"/>
          <w:szCs w:val="24"/>
          <w:lang w:val="lt-LT"/>
        </w:rPr>
        <w:t>) auginantis asmuo</w:t>
      </w:r>
      <w:r w:rsidR="001F351E">
        <w:rPr>
          <w:rFonts w:ascii="Times New Roman" w:eastAsia="Times New Roman" w:hAnsi="Times New Roman" w:cs="Times New Roman"/>
          <w:sz w:val="24"/>
          <w:szCs w:val="24"/>
          <w:lang w:val="lt-LT"/>
        </w:rPr>
        <w:t xml:space="preserve"> </w:t>
      </w:r>
      <w:r w:rsidR="009B588C" w:rsidRPr="00AC23E9">
        <w:rPr>
          <w:rFonts w:ascii="Times New Roman" w:eastAsia="Times New Roman" w:hAnsi="Times New Roman" w:cs="Times New Roman"/>
          <w:sz w:val="24"/>
          <w:szCs w:val="20"/>
          <w:lang w:val="lt-LT"/>
        </w:rPr>
        <w:t xml:space="preserve">ne ilgiau kaip 6 mėnesius gydomas (slaugomas) medicinos įstaigoje arba dėl sveikatos būklės yra prižiūrimas (slaugomas) </w:t>
      </w:r>
      <w:r w:rsidR="00AC23E9">
        <w:rPr>
          <w:rFonts w:ascii="Times New Roman" w:eastAsia="Times New Roman" w:hAnsi="Times New Roman" w:cs="Times New Roman"/>
          <w:sz w:val="24"/>
          <w:szCs w:val="20"/>
          <w:lang w:val="lt-LT"/>
        </w:rPr>
        <w:t xml:space="preserve">ir </w:t>
      </w:r>
      <w:r w:rsidR="009B588C" w:rsidRPr="00AC23E9">
        <w:rPr>
          <w:rFonts w:ascii="Times New Roman" w:eastAsia="Times New Roman" w:hAnsi="Times New Roman" w:cs="Times New Roman"/>
          <w:sz w:val="24"/>
          <w:szCs w:val="20"/>
          <w:lang w:val="lt-LT"/>
        </w:rPr>
        <w:t>gauna priežiūros (pagalbos) ar slaugos išla</w:t>
      </w:r>
      <w:r w:rsidR="00AC23E9">
        <w:rPr>
          <w:rFonts w:ascii="Times New Roman" w:eastAsia="Times New Roman" w:hAnsi="Times New Roman" w:cs="Times New Roman"/>
          <w:sz w:val="24"/>
          <w:szCs w:val="20"/>
          <w:lang w:val="lt-LT"/>
        </w:rPr>
        <w:t>idų tikslinę kompensaciją</w:t>
      </w:r>
      <w:r w:rsidR="009B588C" w:rsidRPr="00AC23E9">
        <w:rPr>
          <w:rFonts w:ascii="Times New Roman" w:eastAsia="Times New Roman" w:hAnsi="Times New Roman" w:cs="Times New Roman"/>
          <w:sz w:val="24"/>
          <w:szCs w:val="20"/>
          <w:lang w:val="lt-LT"/>
        </w:rPr>
        <w:t>.</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37. </w:t>
      </w:r>
      <w:r w:rsidRPr="00934915">
        <w:rPr>
          <w:rFonts w:ascii="Times New Roman" w:eastAsia="Times New Roman" w:hAnsi="Times New Roman" w:cs="Times New Roman"/>
          <w:sz w:val="24"/>
          <w:szCs w:val="24"/>
          <w:lang w:val="lt-LT"/>
        </w:rPr>
        <w:t>Kompensacijų dydį, vadovaudamiesi Įstatymu, apskaičiuoja:</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37.1. </w:t>
      </w:r>
      <w:r w:rsidRPr="00934915">
        <w:rPr>
          <w:rFonts w:ascii="Times New Roman" w:eastAsia="Times New Roman" w:hAnsi="Times New Roman" w:cs="Times New Roman"/>
          <w:sz w:val="24"/>
          <w:szCs w:val="24"/>
          <w:lang w:val="lt-LT"/>
        </w:rPr>
        <w:t>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Socialinės paramos skyriaus elektroniniu būdu pateiktus sąrašus;</w:t>
      </w:r>
    </w:p>
    <w:p w:rsidR="00CE44E6" w:rsidRPr="00934915" w:rsidRDefault="00CE44E6" w:rsidP="0041193C">
      <w:pPr>
        <w:spacing w:after="0" w:line="240" w:lineRule="auto"/>
        <w:ind w:firstLine="851"/>
        <w:jc w:val="both"/>
        <w:rPr>
          <w:rFonts w:ascii="Times New Roman" w:eastAsia="Times New Roman" w:hAnsi="Times New Roman" w:cs="Times New Roman"/>
          <w:bCs/>
          <w:sz w:val="24"/>
          <w:szCs w:val="24"/>
          <w:lang w:val="lt-LT"/>
        </w:rPr>
      </w:pPr>
      <w:r>
        <w:rPr>
          <w:rFonts w:ascii="Times New Roman" w:eastAsia="Times New Roman" w:hAnsi="Times New Roman" w:cs="Times New Roman"/>
          <w:sz w:val="24"/>
          <w:szCs w:val="24"/>
          <w:lang w:val="lt-LT"/>
        </w:rPr>
        <w:t xml:space="preserve">37.2. </w:t>
      </w:r>
      <w:r w:rsidRPr="00934915">
        <w:rPr>
          <w:rFonts w:ascii="Times New Roman" w:eastAsia="Times New Roman" w:hAnsi="Times New Roman" w:cs="Times New Roman"/>
          <w:sz w:val="24"/>
          <w:szCs w:val="24"/>
          <w:lang w:val="lt-LT"/>
        </w:rPr>
        <w:t xml:space="preserve">daugiabučių namų savininkų bendrijos, neturinčios sutarčių su įmonėmis, tiekiančiomis šilumos energiją, geriamąjį ir karštą vandenį, dėl kompensacijų apskaičiavimo pagal </w:t>
      </w:r>
      <w:r w:rsidRPr="00934915">
        <w:rPr>
          <w:rFonts w:ascii="Times New Roman" w:eastAsia="Times New Roman" w:hAnsi="Times New Roman" w:cs="Times New Roman"/>
          <w:bCs/>
          <w:sz w:val="24"/>
          <w:szCs w:val="24"/>
          <w:lang w:val="lt-LT"/>
        </w:rPr>
        <w:t xml:space="preserve">Aprašo </w:t>
      </w:r>
      <w:r w:rsidR="000A78C5">
        <w:rPr>
          <w:rFonts w:ascii="Times New Roman" w:eastAsia="Times New Roman" w:hAnsi="Times New Roman" w:cs="Times New Roman"/>
          <w:bCs/>
          <w:sz w:val="24"/>
          <w:szCs w:val="24"/>
          <w:lang w:val="lt-LT"/>
        </w:rPr>
        <w:t>32</w:t>
      </w:r>
      <w:r w:rsidRPr="00934915">
        <w:rPr>
          <w:rFonts w:ascii="Times New Roman" w:eastAsia="Times New Roman" w:hAnsi="Times New Roman" w:cs="Times New Roman"/>
          <w:bCs/>
          <w:sz w:val="24"/>
          <w:szCs w:val="24"/>
          <w:lang w:val="lt-LT"/>
        </w:rPr>
        <w:t xml:space="preserve"> punkte nurodytas pažymas, </w:t>
      </w:r>
      <w:r w:rsidRPr="00934915">
        <w:rPr>
          <w:rFonts w:ascii="Times New Roman" w:eastAsia="Times New Roman" w:hAnsi="Times New Roman" w:cs="Times New Roman"/>
          <w:sz w:val="24"/>
          <w:szCs w:val="24"/>
          <w:lang w:val="lt-LT"/>
        </w:rPr>
        <w:t xml:space="preserve">kurias </w:t>
      </w:r>
      <w:r w:rsidRPr="00934915">
        <w:rPr>
          <w:rFonts w:ascii="Times New Roman" w:eastAsia="Times New Roman" w:hAnsi="Times New Roman" w:cs="Times New Roman"/>
          <w:bCs/>
          <w:sz w:val="24"/>
          <w:szCs w:val="24"/>
          <w:lang w:val="lt-LT"/>
        </w:rPr>
        <w:t>bendrijai pateikia kompensacijų prašantis asmuo;</w:t>
      </w:r>
    </w:p>
    <w:p w:rsidR="00CE44E6" w:rsidRPr="00934915" w:rsidRDefault="00CE44E6" w:rsidP="003A4347">
      <w:pPr>
        <w:spacing w:after="0" w:line="240" w:lineRule="auto"/>
        <w:ind w:firstLine="851"/>
        <w:jc w:val="both"/>
        <w:rPr>
          <w:rFonts w:ascii="Times New Roman" w:eastAsia="Times New Roman" w:hAnsi="Times New Roman" w:cs="Times New Roman"/>
          <w:color w:val="800080"/>
          <w:sz w:val="24"/>
          <w:szCs w:val="24"/>
          <w:lang w:val="lt-LT"/>
        </w:rPr>
      </w:pPr>
      <w:r>
        <w:rPr>
          <w:rFonts w:ascii="Times New Roman" w:eastAsia="Times New Roman" w:hAnsi="Times New Roman" w:cs="Times New Roman"/>
          <w:sz w:val="24"/>
          <w:szCs w:val="24"/>
          <w:lang w:val="lt-LT"/>
        </w:rPr>
        <w:t xml:space="preserve">37.3. </w:t>
      </w:r>
      <w:r w:rsidRPr="00934915">
        <w:rPr>
          <w:rFonts w:ascii="Times New Roman" w:eastAsia="Times New Roman" w:hAnsi="Times New Roman" w:cs="Times New Roman"/>
          <w:sz w:val="24"/>
          <w:szCs w:val="24"/>
          <w:lang w:val="lt-LT"/>
        </w:rPr>
        <w:t>Socialinės paramos skyrius, kai būstui šildyti ir karštam vandeniui ruošti naudojamas kietasis kuras, kurio vieno kubinio metro kaina (įskaitant pridėtinės vertės mokestį) nustatoma Savivaldybės tarybos sprendimu.</w:t>
      </w:r>
    </w:p>
    <w:p w:rsidR="00CE44E6" w:rsidRPr="00934915" w:rsidRDefault="00CE44E6" w:rsidP="003A4347">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38. </w:t>
      </w:r>
      <w:r w:rsidRPr="00934915">
        <w:rPr>
          <w:rFonts w:ascii="Times New Roman" w:eastAsia="Times New Roman" w:hAnsi="Times New Roman" w:cs="Times New Roman"/>
          <w:sz w:val="24"/>
          <w:szCs w:val="24"/>
          <w:lang w:val="lt-LT"/>
        </w:rPr>
        <w:t xml:space="preserve">Paskirtos kompensacijos, teikiamos (išskyrus Aprašo </w:t>
      </w:r>
      <w:r w:rsidR="000A78C5">
        <w:rPr>
          <w:rFonts w:ascii="Times New Roman" w:eastAsia="Times New Roman" w:hAnsi="Times New Roman" w:cs="Times New Roman"/>
          <w:sz w:val="24"/>
          <w:szCs w:val="24"/>
          <w:lang w:val="lt-LT"/>
        </w:rPr>
        <w:t>40 punkte nurodytą atvejį</w:t>
      </w:r>
      <w:r w:rsidRPr="00934915">
        <w:rPr>
          <w:rFonts w:ascii="Times New Roman" w:eastAsia="Times New Roman" w:hAnsi="Times New Roman" w:cs="Times New Roman"/>
          <w:sz w:val="24"/>
          <w:szCs w:val="24"/>
          <w:lang w:val="lt-LT"/>
        </w:rPr>
        <w:t xml:space="preserve">) už kiekvieną praėjusį mėnesį, jeigu dėl kompensacijų skyrimo buvo kreiptasi į Socialinės paramos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 </w:t>
      </w:r>
    </w:p>
    <w:p w:rsidR="00CE44E6" w:rsidRPr="00934915" w:rsidRDefault="00CE44E6" w:rsidP="003A4347">
      <w:pPr>
        <w:spacing w:after="0" w:line="240" w:lineRule="auto"/>
        <w:ind w:firstLine="851"/>
        <w:jc w:val="both"/>
        <w:rPr>
          <w:rFonts w:ascii="Times New Roman" w:eastAsia="Times New Roman" w:hAnsi="Times New Roman" w:cs="Times New Roman"/>
          <w:caps/>
          <w:sz w:val="24"/>
          <w:szCs w:val="24"/>
          <w:lang w:val="lt-LT"/>
        </w:rPr>
      </w:pPr>
      <w:r>
        <w:rPr>
          <w:rFonts w:ascii="Times New Roman" w:eastAsia="Times New Roman" w:hAnsi="Times New Roman" w:cs="Times New Roman"/>
          <w:sz w:val="24"/>
          <w:szCs w:val="24"/>
          <w:lang w:val="lt-LT"/>
        </w:rPr>
        <w:t xml:space="preserve">39. </w:t>
      </w:r>
      <w:r w:rsidRPr="00934915">
        <w:rPr>
          <w:rFonts w:ascii="Times New Roman" w:eastAsia="Times New Roman" w:hAnsi="Times New Roman" w:cs="Times New Roman"/>
          <w:sz w:val="24"/>
          <w:szCs w:val="24"/>
          <w:lang w:val="lt-LT"/>
        </w:rPr>
        <w:t>Apskaičiuotos kompensacijos yra teikiamos:</w:t>
      </w:r>
    </w:p>
    <w:p w:rsidR="00CE44E6" w:rsidRPr="00934915" w:rsidRDefault="00CE44E6" w:rsidP="003A4347">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39.1. </w:t>
      </w:r>
      <w:r w:rsidRPr="00934915">
        <w:rPr>
          <w:rFonts w:ascii="Times New Roman" w:eastAsia="Times New Roman" w:hAnsi="Times New Roman" w:cs="Times New Roman"/>
          <w:sz w:val="24"/>
          <w:szCs w:val="24"/>
          <w:lang w:val="lt-LT"/>
        </w:rPr>
        <w:t>pervedant lėšas pagal šilumos energiją, geriamąjį ir karštą vandenį tiekiančių įmonių pateiktas paraiškas į įmonių atsiskaitomąsias sąskaitas bankuose, kai Socialinės</w:t>
      </w:r>
      <w:r w:rsidRPr="00934915">
        <w:rPr>
          <w:rFonts w:ascii="Times New Roman" w:eastAsia="Times New Roman" w:hAnsi="Times New Roman" w:cs="Times New Roman"/>
          <w:color w:val="FF0000"/>
          <w:sz w:val="24"/>
          <w:szCs w:val="24"/>
          <w:lang w:val="lt-LT"/>
        </w:rPr>
        <w:t xml:space="preserve"> </w:t>
      </w:r>
      <w:r w:rsidRPr="00934915">
        <w:rPr>
          <w:rFonts w:ascii="Times New Roman" w:eastAsia="Times New Roman" w:hAnsi="Times New Roman" w:cs="Times New Roman"/>
          <w:sz w:val="24"/>
          <w:szCs w:val="24"/>
          <w:lang w:val="lt-LT"/>
        </w:rPr>
        <w:t>paramos skyrius suderina su įmone kompensacijų importui skirtų duomenų testavimo protokolus;</w:t>
      </w:r>
    </w:p>
    <w:p w:rsidR="00CE44E6" w:rsidRPr="00934915" w:rsidRDefault="00CE44E6" w:rsidP="003A4347">
      <w:pPr>
        <w:spacing w:after="0" w:line="240" w:lineRule="auto"/>
        <w:ind w:firstLine="851"/>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 xml:space="preserve">39.2. </w:t>
      </w:r>
      <w:r w:rsidRPr="00934915">
        <w:rPr>
          <w:rFonts w:ascii="Times New Roman" w:eastAsia="Times New Roman" w:hAnsi="Times New Roman" w:cs="Times New Roman"/>
          <w:sz w:val="24"/>
          <w:szCs w:val="24"/>
          <w:lang w:val="lt-LT"/>
        </w:rPr>
        <w:t>pagal Socialinės paramos skyriaus vedėjo arba vedėjo pavaduotojo sprendimą</w:t>
      </w:r>
      <w:r w:rsidRPr="00934915">
        <w:rPr>
          <w:rFonts w:ascii="Times New Roman" w:eastAsia="Times New Roman" w:hAnsi="Times New Roman" w:cs="Times New Roman"/>
          <w:color w:val="FF0000"/>
          <w:sz w:val="24"/>
          <w:szCs w:val="24"/>
          <w:lang w:val="lt-LT"/>
        </w:rPr>
        <w:t xml:space="preserve"> </w:t>
      </w:r>
      <w:r w:rsidRPr="00934915">
        <w:rPr>
          <w:rFonts w:ascii="Times New Roman" w:eastAsia="Times New Roman" w:hAnsi="Times New Roman" w:cs="Times New Roman"/>
          <w:sz w:val="24"/>
          <w:szCs w:val="24"/>
          <w:lang w:val="lt-LT"/>
        </w:rPr>
        <w:t>pinigais, kai būstas šildomas ir karštas vanduo ruošiamas naudojant gamtines dujas arba kietąjį kurą, išskyrus atvejus, kai gavėjai yra socialinę riziką patyrę asmenys.</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40. </w:t>
      </w:r>
      <w:r w:rsidRPr="00934915">
        <w:rPr>
          <w:rFonts w:ascii="Times New Roman" w:eastAsia="Times New Roman" w:hAnsi="Times New Roman" w:cs="Times New Roman"/>
          <w:sz w:val="24"/>
          <w:szCs w:val="24"/>
          <w:lang w:val="lt-LT"/>
        </w:rPr>
        <w:t xml:space="preserve">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41. </w:t>
      </w:r>
      <w:r w:rsidRPr="00934915">
        <w:rPr>
          <w:rFonts w:ascii="Times New Roman" w:eastAsia="Times New Roman" w:hAnsi="Times New Roman" w:cs="Times New Roman"/>
          <w:sz w:val="24"/>
          <w:szCs w:val="24"/>
          <w:lang w:val="lt-LT" w:eastAsia="lt-LT"/>
        </w:rPr>
        <w:t>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Socialinės paramos skyrius Įstatymo nustatyta tvarka.</w:t>
      </w:r>
    </w:p>
    <w:p w:rsidR="00CE44E6"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42. </w:t>
      </w:r>
      <w:r w:rsidRPr="00934915">
        <w:rPr>
          <w:rFonts w:ascii="Times New Roman" w:eastAsia="Times New Roman" w:hAnsi="Times New Roman" w:cs="Times New Roman"/>
          <w:sz w:val="24"/>
          <w:szCs w:val="24"/>
          <w:lang w:val="lt-LT"/>
        </w:rPr>
        <w:t>Kompensacijos, gautos neįvertinus vieno gyvenančio asmens ar bendrai gyvenančių asmenų</w:t>
      </w:r>
      <w:r w:rsidRPr="0088611B">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visų pajamų šaltinių, skiriamos iš naujo apie tai raštu informuojant kompensacijų gavėją.</w:t>
      </w:r>
      <w:r w:rsidRPr="00934915">
        <w:rPr>
          <w:rFonts w:ascii="Times New Roman" w:eastAsia="Times New Roman" w:hAnsi="Times New Roman" w:cs="Times New Roman"/>
          <w:color w:val="C00000"/>
          <w:sz w:val="24"/>
          <w:szCs w:val="24"/>
          <w:lang w:val="lt-LT"/>
        </w:rPr>
        <w:t xml:space="preserve"> </w:t>
      </w:r>
      <w:r w:rsidRPr="00934915">
        <w:rPr>
          <w:rFonts w:ascii="Times New Roman" w:eastAsia="Times New Roman" w:hAnsi="Times New Roman" w:cs="Times New Roman"/>
          <w:sz w:val="24"/>
          <w:szCs w:val="24"/>
          <w:lang w:val="lt-LT"/>
        </w:rPr>
        <w:t>Neteisingai apskaičiuotos ar skiriamos</w:t>
      </w: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 xml:space="preserve">būsto šildymo išlaidų ir karšto vandens išlaidų kompensacijos, kai būstas šildomas ir karštas vanduo ruošiamas centralizuotu būdu arba naudojant gamtines dujas, ir geriamojo vandens išlaidų kompensacijos perskaičiuojamos pagal Socialinės paramos skyriaus raštą, kuriame turi būti nurodyta perskaičiavimo priežastis ir laikotarpis, už kurį turi būti perskaičiuota kompensacija. </w:t>
      </w:r>
    </w:p>
    <w:p w:rsidR="00CE44E6" w:rsidRPr="005A3B48" w:rsidRDefault="00CE44E6" w:rsidP="0041193C">
      <w:pPr>
        <w:spacing w:after="0" w:line="240" w:lineRule="auto"/>
        <w:ind w:firstLine="851"/>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 xml:space="preserve">43. </w:t>
      </w:r>
      <w:r w:rsidRPr="00934915">
        <w:rPr>
          <w:rFonts w:ascii="Times New Roman" w:eastAsia="Times New Roman" w:hAnsi="Times New Roman" w:cs="Times New Roman"/>
          <w:sz w:val="24"/>
          <w:szCs w:val="24"/>
          <w:lang w:val="lt-LT"/>
        </w:rPr>
        <w:t xml:space="preserve">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w:t>
      </w:r>
      <w:r w:rsidRPr="00521EA3">
        <w:rPr>
          <w:rFonts w:ascii="Times New Roman" w:eastAsia="Times New Roman" w:hAnsi="Times New Roman" w:cs="Times New Roman"/>
          <w:sz w:val="24"/>
          <w:szCs w:val="24"/>
          <w:lang w:val="lt-LT"/>
        </w:rPr>
        <w:t xml:space="preserve">Aprašo </w:t>
      </w:r>
      <w:r w:rsidRPr="00554A08">
        <w:rPr>
          <w:rFonts w:ascii="Times New Roman" w:eastAsia="Times New Roman" w:hAnsi="Times New Roman" w:cs="Times New Roman"/>
          <w:sz w:val="24"/>
          <w:szCs w:val="24"/>
          <w:lang w:val="lt-LT"/>
        </w:rPr>
        <w:t>42</w:t>
      </w:r>
      <w:r>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punkte nustatyta tvarka. Apie neteisėtai gautas būsto šildymo išlaidų ir karšto vandens išlaidų kompensacij</w:t>
      </w:r>
      <w:r w:rsidR="00EC0D80">
        <w:rPr>
          <w:rFonts w:ascii="Times New Roman" w:eastAsia="Times New Roman" w:hAnsi="Times New Roman" w:cs="Times New Roman"/>
          <w:sz w:val="24"/>
          <w:szCs w:val="24"/>
          <w:lang w:val="lt-LT"/>
        </w:rPr>
        <w:t>a</w:t>
      </w:r>
      <w:r w:rsidRPr="00934915">
        <w:rPr>
          <w:rFonts w:ascii="Times New Roman" w:eastAsia="Times New Roman" w:hAnsi="Times New Roman" w:cs="Times New Roman"/>
          <w:sz w:val="24"/>
          <w:szCs w:val="24"/>
          <w:lang w:val="lt-LT"/>
        </w:rPr>
        <w:t>s, kai būstas šildomas ir karštas vanduo ruošiamas centralizuotu būdu arba naudojant gamtines dujas, ir geriamojo vandens išlaidų kompensacij</w:t>
      </w:r>
      <w:r w:rsidR="00EC0D80">
        <w:rPr>
          <w:rFonts w:ascii="Times New Roman" w:eastAsia="Times New Roman" w:hAnsi="Times New Roman" w:cs="Times New Roman"/>
          <w:sz w:val="24"/>
          <w:szCs w:val="24"/>
          <w:lang w:val="lt-LT"/>
        </w:rPr>
        <w:t>a</w:t>
      </w:r>
      <w:r w:rsidRPr="00934915">
        <w:rPr>
          <w:rFonts w:ascii="Times New Roman" w:eastAsia="Times New Roman" w:hAnsi="Times New Roman" w:cs="Times New Roman"/>
          <w:sz w:val="24"/>
          <w:szCs w:val="24"/>
          <w:lang w:val="lt-LT"/>
        </w:rPr>
        <w:t xml:space="preserve">s Socialinės paramos skyriaus raštu informuoja </w:t>
      </w:r>
      <w:r w:rsidRPr="004952FE">
        <w:rPr>
          <w:rFonts w:ascii="Times New Roman" w:eastAsia="Times New Roman" w:hAnsi="Times New Roman" w:cs="Times New Roman"/>
          <w:sz w:val="24"/>
          <w:szCs w:val="24"/>
          <w:lang w:val="lt-LT"/>
        </w:rPr>
        <w:t>Aprašo</w:t>
      </w:r>
      <w:r w:rsidRPr="0093491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37.1 ir 37.2 </w:t>
      </w:r>
      <w:r w:rsidRPr="00934915">
        <w:rPr>
          <w:rFonts w:ascii="Times New Roman" w:eastAsia="Times New Roman" w:hAnsi="Times New Roman" w:cs="Times New Roman"/>
          <w:sz w:val="24"/>
          <w:szCs w:val="24"/>
          <w:lang w:val="lt-LT"/>
        </w:rPr>
        <w:t>papunkčiuose nurodytus kompensacijų dydžius skaičiuojančias organizacijas ir kompensacijų gavėją, nurodant priežastis ir laikotarpį, už kurį kompensacija neteisėtai gauta.</w:t>
      </w:r>
      <w:r>
        <w:rPr>
          <w:rFonts w:ascii="Times New Roman" w:eastAsia="Times New Roman" w:hAnsi="Times New Roman" w:cs="Times New Roman"/>
          <w:sz w:val="24"/>
          <w:szCs w:val="24"/>
          <w:lang w:val="lt-LT"/>
        </w:rPr>
        <w:t xml:space="preserve"> </w:t>
      </w:r>
    </w:p>
    <w:p w:rsidR="00440B19" w:rsidRPr="00AC23E9" w:rsidRDefault="00440B19" w:rsidP="0041193C">
      <w:pPr>
        <w:tabs>
          <w:tab w:val="left" w:pos="567"/>
        </w:tabs>
        <w:spacing w:after="0" w:line="240" w:lineRule="auto"/>
        <w:ind w:firstLine="851"/>
        <w:jc w:val="both"/>
        <w:rPr>
          <w:rFonts w:ascii="Times New Roman" w:eastAsia="Calibri" w:hAnsi="Times New Roman" w:cs="Times New Roman"/>
          <w:color w:val="7030A0"/>
          <w:sz w:val="24"/>
          <w:szCs w:val="24"/>
          <w:lang w:val="lt-LT" w:eastAsia="lt-LT"/>
        </w:rPr>
      </w:pPr>
      <w:r>
        <w:rPr>
          <w:rFonts w:ascii="Times New Roman" w:eastAsia="Times New Roman" w:hAnsi="Times New Roman" w:cs="Times New Roman"/>
          <w:sz w:val="24"/>
          <w:szCs w:val="24"/>
          <w:lang w:val="lt-LT"/>
        </w:rPr>
        <w:t xml:space="preserve">44. </w:t>
      </w:r>
      <w:r w:rsidRPr="00AC23E9">
        <w:rPr>
          <w:rFonts w:ascii="Times New Roman" w:eastAsia="Calibri" w:hAnsi="Times New Roman" w:cs="Times New Roman"/>
          <w:sz w:val="24"/>
          <w:szCs w:val="24"/>
          <w:lang w:val="lt-LT" w:eastAsia="lt-LT"/>
        </w:rPr>
        <w:t>Paskirtos kompensacijos nutraukiamos nuo mėnesio, kurį gauta informacij</w:t>
      </w:r>
      <w:r w:rsidR="000B3EB2">
        <w:rPr>
          <w:rFonts w:ascii="Times New Roman" w:eastAsia="Calibri" w:hAnsi="Times New Roman" w:cs="Times New Roman"/>
          <w:sz w:val="24"/>
          <w:szCs w:val="24"/>
          <w:lang w:val="lt-LT" w:eastAsia="lt-LT"/>
        </w:rPr>
        <w:t>os</w:t>
      </w:r>
      <w:r w:rsidRPr="00AC23E9">
        <w:rPr>
          <w:rFonts w:ascii="Times New Roman" w:eastAsia="Calibri" w:hAnsi="Times New Roman" w:cs="Times New Roman"/>
          <w:sz w:val="24"/>
          <w:szCs w:val="24"/>
          <w:lang w:val="lt-LT" w:eastAsia="lt-LT"/>
        </w:rPr>
        <w:t xml:space="preserve">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w:t>
      </w:r>
      <w:r w:rsidR="000B3EB2">
        <w:rPr>
          <w:rFonts w:ascii="Times New Roman" w:eastAsia="Calibri" w:hAnsi="Times New Roman" w:cs="Times New Roman"/>
          <w:sz w:val="24"/>
          <w:szCs w:val="24"/>
          <w:lang w:val="lt-LT" w:eastAsia="lt-LT"/>
        </w:rPr>
        <w:t>,</w:t>
      </w:r>
      <w:r w:rsidRPr="00AC23E9">
        <w:rPr>
          <w:rFonts w:ascii="Times New Roman" w:eastAsia="Calibri" w:hAnsi="Times New Roman" w:cs="Times New Roman"/>
          <w:sz w:val="24"/>
          <w:szCs w:val="24"/>
          <w:lang w:val="lt-LT" w:eastAsia="lt-LT"/>
        </w:rPr>
        <w:t xml:space="preserve"> arba jis nurodo, kad tokių pajamų negavo, arba gautoje informacijoje yra duomenų apie nelegalų darbą, neteisėtą veiklą, susijusią su pajamų gavimu</w:t>
      </w:r>
      <w:r w:rsidR="000B3EB2">
        <w:rPr>
          <w:rFonts w:ascii="Times New Roman" w:eastAsia="Calibri" w:hAnsi="Times New Roman" w:cs="Times New Roman"/>
          <w:sz w:val="24"/>
          <w:szCs w:val="24"/>
          <w:lang w:val="lt-LT" w:eastAsia="lt-LT"/>
        </w:rPr>
        <w:t>,</w:t>
      </w:r>
      <w:r w:rsidRPr="00AC23E9">
        <w:rPr>
          <w:rFonts w:ascii="Times New Roman" w:eastAsia="Calibri" w:hAnsi="Times New Roman" w:cs="Times New Roman"/>
          <w:sz w:val="24"/>
          <w:szCs w:val="24"/>
          <w:lang w:val="lt-LT" w:eastAsia="lt-LT"/>
        </w:rPr>
        <w:t xml:space="preserve"> ir yra teismo sprendimu (nutartimi) nustatyta, kad įmonės vadovas nelegaliai samdė kompensacijų gavėją, skaičiuojama kompensacijos permoka</w:t>
      </w:r>
      <w:r w:rsidRPr="00AC23E9">
        <w:rPr>
          <w:rFonts w:ascii="Times New Roman" w:eastAsia="Calibri" w:hAnsi="Times New Roman" w:cs="Times New Roman"/>
          <w:color w:val="C00000"/>
          <w:sz w:val="24"/>
          <w:szCs w:val="24"/>
          <w:lang w:val="lt-LT" w:eastAsia="lt-LT"/>
        </w:rPr>
        <w:t xml:space="preserve"> </w:t>
      </w:r>
      <w:r w:rsidRPr="00AC23E9">
        <w:rPr>
          <w:rFonts w:ascii="Times New Roman" w:eastAsia="Calibri" w:hAnsi="Times New Roman" w:cs="Times New Roman"/>
          <w:sz w:val="24"/>
          <w:szCs w:val="24"/>
          <w:lang w:val="lt-LT" w:eastAsia="lt-LT"/>
        </w:rPr>
        <w:t>nuo ateinančio mėnesio, kurį užfiksuotas nelegalus darbas ir (ar) neteisėta veikla</w:t>
      </w:r>
      <w:r w:rsidRPr="0052499E">
        <w:rPr>
          <w:rFonts w:ascii="Times New Roman" w:eastAsia="Calibri" w:hAnsi="Times New Roman" w:cs="Times New Roman"/>
          <w:sz w:val="24"/>
          <w:szCs w:val="24"/>
          <w:lang w:val="lt-LT" w:eastAsia="lt-LT"/>
        </w:rPr>
        <w:t>.</w:t>
      </w:r>
    </w:p>
    <w:p w:rsidR="00CE44E6"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440B19">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 xml:space="preserve">Neteisėtai gautos būsto šildymo išlaidų ir (ar) karšto vandens išlaidų kompensacijos, kai būstas šildomas ir karštas vanduo ruošiamas centralizuotu būdu ir geriamojo vandens išlaidų kompensacijos turi būti grąžinamos gavėjui </w:t>
      </w:r>
      <w:r w:rsidRPr="00AC23E9">
        <w:rPr>
          <w:rFonts w:ascii="Times New Roman" w:eastAsia="Times New Roman" w:hAnsi="Times New Roman" w:cs="Times New Roman"/>
          <w:sz w:val="24"/>
          <w:szCs w:val="24"/>
          <w:lang w:val="lt-LT"/>
        </w:rPr>
        <w:t>sudarius sutartį su Aprašo 37.1 ir 37.2 papunkčiuose apibūdintais kompensacijų skaičiuotojais</w:t>
      </w:r>
      <w:r w:rsidRPr="00D434DB">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 xml:space="preserve">dėl neteisėtai gautos kompensacijos grąžinimo, kas mėnesį grąžinant ne daugiau kaip 20 procentų bendrai gyvenančių asmenų ar vieno gyvenančio asmens pajamų. </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440B19">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Neteisėtai kompensacijos gavėjo gautos būsto šildymo išlaidų ir karšto vandens išlaidų</w:t>
      </w:r>
      <w:r>
        <w:rPr>
          <w:rFonts w:ascii="Times New Roman" w:eastAsia="Times New Roman" w:hAnsi="Times New Roman" w:cs="Times New Roman"/>
          <w:sz w:val="24"/>
          <w:szCs w:val="24"/>
          <w:lang w:val="lt-LT"/>
        </w:rPr>
        <w:t>, kai būstas šildomas ir (ar) karštas vanduo ruošiamas gamtinėmis dujomis arba kietu</w:t>
      </w:r>
      <w:r w:rsidR="0052499E">
        <w:rPr>
          <w:rFonts w:ascii="Times New Roman" w:eastAsia="Times New Roman" w:hAnsi="Times New Roman" w:cs="Times New Roman"/>
          <w:sz w:val="24"/>
          <w:szCs w:val="24"/>
          <w:lang w:val="lt-LT"/>
        </w:rPr>
        <w:t>oju</w:t>
      </w:r>
      <w:r>
        <w:rPr>
          <w:rFonts w:ascii="Times New Roman" w:eastAsia="Times New Roman" w:hAnsi="Times New Roman" w:cs="Times New Roman"/>
          <w:sz w:val="24"/>
          <w:szCs w:val="24"/>
          <w:lang w:val="lt-LT"/>
        </w:rPr>
        <w:t xml:space="preserve"> kuru, </w:t>
      </w:r>
      <w:r w:rsidRPr="00934915">
        <w:rPr>
          <w:rFonts w:ascii="Times New Roman" w:eastAsia="Times New Roman" w:hAnsi="Times New Roman" w:cs="Times New Roman"/>
          <w:sz w:val="24"/>
          <w:szCs w:val="24"/>
          <w:lang w:val="lt-LT"/>
        </w:rPr>
        <w:t xml:space="preserve">kompensacijos grąžinamos Socialinės paramos skyriaus vedėjo arba jo pavaduotojo sprendimu iš pareiškėjui priklausančios piniginės socialinės paramos sumos išskaičiuojant ne daugiau kaip po 20 procentų mokėtinos sumos per mėnesį, jeigu nėra </w:t>
      </w:r>
      <w:r>
        <w:rPr>
          <w:rFonts w:ascii="Times New Roman" w:eastAsia="Times New Roman" w:hAnsi="Times New Roman" w:cs="Times New Roman"/>
          <w:sz w:val="24"/>
          <w:szCs w:val="24"/>
          <w:lang w:val="lt-LT"/>
        </w:rPr>
        <w:t xml:space="preserve">piniginę socialinę paramą </w:t>
      </w:r>
      <w:r w:rsidRPr="00934915">
        <w:rPr>
          <w:rFonts w:ascii="Times New Roman" w:eastAsia="Times New Roman" w:hAnsi="Times New Roman" w:cs="Times New Roman"/>
          <w:sz w:val="24"/>
          <w:szCs w:val="24"/>
          <w:lang w:val="lt-LT"/>
        </w:rPr>
        <w:t xml:space="preserve">gaunančio asmens raštu pateikto sutikimo išskaičiuoti didesnę mokėtinos sumos dalį per mėnesį ar visą mokėtiną sumą. Jei </w:t>
      </w:r>
      <w:r>
        <w:rPr>
          <w:rFonts w:ascii="Times New Roman" w:eastAsia="Times New Roman" w:hAnsi="Times New Roman" w:cs="Times New Roman"/>
          <w:sz w:val="24"/>
          <w:szCs w:val="24"/>
          <w:lang w:val="lt-LT"/>
        </w:rPr>
        <w:t xml:space="preserve">yra toks </w:t>
      </w:r>
      <w:r w:rsidRPr="00934915">
        <w:rPr>
          <w:rFonts w:ascii="Times New Roman" w:eastAsia="Times New Roman" w:hAnsi="Times New Roman" w:cs="Times New Roman"/>
          <w:sz w:val="24"/>
          <w:szCs w:val="24"/>
          <w:lang w:val="lt-LT"/>
        </w:rPr>
        <w:t xml:space="preserve">raštu pateiktas prašymas išskaičiuoti mažiau nei 20 procentų mokėtinos sumos per mėnesį, </w:t>
      </w:r>
      <w:r w:rsidRPr="00934915">
        <w:rPr>
          <w:rFonts w:ascii="Times New Roman" w:eastAsia="Times New Roman" w:hAnsi="Times New Roman" w:cs="Times New Roman"/>
          <w:sz w:val="24"/>
          <w:szCs w:val="24"/>
          <w:lang w:val="lt-LT"/>
        </w:rPr>
        <w:lastRenderedPageBreak/>
        <w:t xml:space="preserve">išskaičiuojama suma nustatoma atsižvelgiant į tokį prašymą. Jeigu </w:t>
      </w:r>
      <w:r w:rsidR="0060397A">
        <w:rPr>
          <w:rFonts w:ascii="Times New Roman" w:eastAsia="Times New Roman" w:hAnsi="Times New Roman" w:cs="Times New Roman"/>
          <w:sz w:val="24"/>
          <w:szCs w:val="24"/>
          <w:lang w:val="lt-LT"/>
        </w:rPr>
        <w:t>kompensacijos</w:t>
      </w:r>
      <w:r w:rsidRPr="00934915">
        <w:rPr>
          <w:rFonts w:ascii="Times New Roman" w:eastAsia="Times New Roman" w:hAnsi="Times New Roman" w:cs="Times New Roman"/>
          <w:sz w:val="24"/>
          <w:szCs w:val="24"/>
          <w:lang w:val="lt-LT"/>
        </w:rPr>
        <w:t xml:space="preserve"> toliau nebepriklauso, likusi dar negrąžinta </w:t>
      </w:r>
      <w:r w:rsidR="0060397A">
        <w:rPr>
          <w:rFonts w:ascii="Times New Roman" w:eastAsia="Times New Roman" w:hAnsi="Times New Roman" w:cs="Times New Roman"/>
          <w:sz w:val="24"/>
          <w:szCs w:val="24"/>
          <w:lang w:val="lt-LT"/>
        </w:rPr>
        <w:t xml:space="preserve">kompensacijų </w:t>
      </w:r>
      <w:r w:rsidRPr="00934915">
        <w:rPr>
          <w:rFonts w:ascii="Times New Roman" w:eastAsia="Times New Roman" w:hAnsi="Times New Roman" w:cs="Times New Roman"/>
          <w:sz w:val="24"/>
          <w:szCs w:val="24"/>
          <w:lang w:val="lt-LT"/>
        </w:rPr>
        <w:t>dalis grąžinama pinigais.</w:t>
      </w:r>
    </w:p>
    <w:p w:rsidR="00B3147B"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440B19">
        <w:rPr>
          <w:rFonts w:ascii="Times New Roman" w:eastAsia="Times New Roman" w:hAnsi="Times New Roman" w:cs="Times New Roman"/>
          <w:sz w:val="24"/>
          <w:szCs w:val="24"/>
          <w:lang w:val="lt-LT"/>
        </w:rPr>
        <w:t>7</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Jeigu neteisėtai gautos</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 xml:space="preserve">kompensacijos </w:t>
      </w:r>
      <w:r>
        <w:rPr>
          <w:rFonts w:ascii="Times New Roman" w:eastAsia="Times New Roman" w:hAnsi="Times New Roman" w:cs="Times New Roman"/>
          <w:sz w:val="24"/>
          <w:szCs w:val="24"/>
          <w:lang w:val="lt-LT"/>
        </w:rPr>
        <w:t xml:space="preserve">per 3 (tris) mėnesius nuo Socialinės paramos skyriaus rašto išsiuntimo nepradėtos grąžinti </w:t>
      </w:r>
      <w:r w:rsidRPr="00934915">
        <w:rPr>
          <w:rFonts w:ascii="Times New Roman" w:eastAsia="Times New Roman" w:hAnsi="Times New Roman" w:cs="Times New Roman"/>
          <w:sz w:val="24"/>
          <w:szCs w:val="24"/>
          <w:lang w:val="lt-LT"/>
        </w:rPr>
        <w:t xml:space="preserve">arba neišskaičiuotos, likusi skola išieškoma Lietuvos Respublikos civilinio proceso kodekso nustatyta tvarka, jeigu su išieškojimu susijusios administravimo išlaidos neviršija išieškotinos sumos. </w:t>
      </w:r>
    </w:p>
    <w:p w:rsidR="00B3147B" w:rsidRPr="00934915" w:rsidRDefault="00B3147B"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Jeigu su išieškojimu susijusios administravimo išlaidos viršija išieškotiną sumą arba vienas gyvenęs pašalpos gavėjas miršta, negrąžinta arba neišskaičiuota </w:t>
      </w:r>
      <w:r>
        <w:rPr>
          <w:rFonts w:ascii="Times New Roman" w:eastAsia="Times New Roman" w:hAnsi="Times New Roman" w:cs="Times New Roman"/>
          <w:sz w:val="24"/>
          <w:szCs w:val="24"/>
          <w:lang w:val="lt-LT"/>
        </w:rPr>
        <w:t xml:space="preserve">kompensacijų </w:t>
      </w:r>
      <w:r w:rsidRPr="00934915">
        <w:rPr>
          <w:rFonts w:ascii="Times New Roman" w:eastAsia="Times New Roman" w:hAnsi="Times New Roman" w:cs="Times New Roman"/>
          <w:sz w:val="24"/>
          <w:szCs w:val="24"/>
          <w:lang w:val="lt-LT"/>
        </w:rPr>
        <w:t>permoka</w:t>
      </w:r>
      <w:r>
        <w:rPr>
          <w:rFonts w:ascii="Times New Roman" w:eastAsia="Times New Roman" w:hAnsi="Times New Roman" w:cs="Times New Roman"/>
          <w:sz w:val="24"/>
          <w:szCs w:val="24"/>
          <w:lang w:val="lt-LT"/>
        </w:rPr>
        <w:t>(-</w:t>
      </w:r>
      <w:proofErr w:type="spellStart"/>
      <w:r>
        <w:rPr>
          <w:rFonts w:ascii="Times New Roman" w:eastAsia="Times New Roman" w:hAnsi="Times New Roman" w:cs="Times New Roman"/>
          <w:sz w:val="24"/>
          <w:szCs w:val="24"/>
          <w:lang w:val="lt-LT"/>
        </w:rPr>
        <w:t>os</w:t>
      </w:r>
      <w:proofErr w:type="spellEnd"/>
      <w:r>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nurašoma</w:t>
      </w:r>
      <w:r>
        <w:rPr>
          <w:rFonts w:ascii="Times New Roman" w:eastAsia="Times New Roman" w:hAnsi="Times New Roman" w:cs="Times New Roman"/>
          <w:sz w:val="24"/>
          <w:szCs w:val="24"/>
          <w:lang w:val="lt-LT"/>
        </w:rPr>
        <w:t>(-</w:t>
      </w:r>
      <w:proofErr w:type="spellStart"/>
      <w:r>
        <w:rPr>
          <w:rFonts w:ascii="Times New Roman" w:eastAsia="Times New Roman" w:hAnsi="Times New Roman" w:cs="Times New Roman"/>
          <w:sz w:val="24"/>
          <w:szCs w:val="24"/>
          <w:lang w:val="lt-LT"/>
        </w:rPr>
        <w:t>os</w:t>
      </w:r>
      <w:proofErr w:type="spellEnd"/>
      <w:r>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Savivaldybės </w:t>
      </w:r>
      <w:r w:rsidR="001251BF">
        <w:rPr>
          <w:rFonts w:ascii="Times New Roman" w:eastAsia="Times New Roman" w:hAnsi="Times New Roman" w:cs="Times New Roman"/>
          <w:sz w:val="24"/>
          <w:szCs w:val="24"/>
          <w:lang w:val="lt-LT"/>
        </w:rPr>
        <w:t>tarybos</w:t>
      </w:r>
      <w:r w:rsidRPr="00934915">
        <w:rPr>
          <w:rFonts w:ascii="Times New Roman" w:eastAsia="Times New Roman" w:hAnsi="Times New Roman" w:cs="Times New Roman"/>
          <w:sz w:val="24"/>
          <w:szCs w:val="24"/>
          <w:lang w:val="lt-LT"/>
        </w:rPr>
        <w:t xml:space="preserve"> nustatyta tvarka</w:t>
      </w:r>
      <w:r>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VII. PINIGINĖS SOCIALINĖS PARAMOS </w:t>
      </w:r>
      <w:r w:rsidRPr="00934915">
        <w:rPr>
          <w:rFonts w:ascii="Times New Roman" w:eastAsia="Times New Roman" w:hAnsi="Times New Roman" w:cs="Times New Roman"/>
          <w:b/>
          <w:sz w:val="24"/>
          <w:szCs w:val="24"/>
          <w:lang w:val="lt-LT"/>
        </w:rPr>
        <w:t xml:space="preserve">NESKYRIMAS </w:t>
      </w:r>
      <w:r>
        <w:rPr>
          <w:rFonts w:ascii="Times New Roman" w:eastAsia="Times New Roman" w:hAnsi="Times New Roman" w:cs="Times New Roman"/>
          <w:b/>
          <w:sz w:val="24"/>
          <w:szCs w:val="24"/>
          <w:lang w:val="lt-LT"/>
        </w:rPr>
        <w:t>A</w:t>
      </w:r>
      <w:r w:rsidRPr="00934915">
        <w:rPr>
          <w:rFonts w:ascii="Times New Roman" w:eastAsia="Times New Roman" w:hAnsi="Times New Roman" w:cs="Times New Roman"/>
          <w:b/>
          <w:sz w:val="24"/>
          <w:szCs w:val="24"/>
          <w:lang w:val="lt-LT"/>
        </w:rPr>
        <w:t xml:space="preserve">RBA NUTRAUKIMAS </w:t>
      </w:r>
    </w:p>
    <w:p w:rsidR="00CE44E6" w:rsidRDefault="00CE44E6" w:rsidP="0041193C">
      <w:pPr>
        <w:tabs>
          <w:tab w:val="left" w:pos="567"/>
        </w:tabs>
        <w:spacing w:after="0" w:line="240" w:lineRule="auto"/>
        <w:jc w:val="both"/>
        <w:rPr>
          <w:rFonts w:ascii="Times New Roman" w:eastAsia="Times New Roman" w:hAnsi="Times New Roman" w:cs="Times New Roman"/>
          <w:sz w:val="24"/>
          <w:szCs w:val="24"/>
          <w:lang w:val="lt-LT"/>
        </w:rPr>
      </w:pPr>
    </w:p>
    <w:p w:rsidR="00CE44E6" w:rsidRPr="0088611B" w:rsidRDefault="005E4A89" w:rsidP="007370F2">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 xml:space="preserve">48. </w:t>
      </w:r>
      <w:r w:rsidR="00440B19">
        <w:rPr>
          <w:rFonts w:ascii="Times New Roman" w:eastAsia="Times New Roman" w:hAnsi="Times New Roman" w:cs="Times New Roman"/>
          <w:sz w:val="24"/>
          <w:szCs w:val="24"/>
          <w:lang w:val="lt-LT"/>
        </w:rPr>
        <w:t>Piniginė socialinė parama</w:t>
      </w:r>
      <w:r w:rsidR="00CE44E6" w:rsidRPr="00934915">
        <w:rPr>
          <w:rFonts w:ascii="Times New Roman" w:eastAsia="Times New Roman" w:hAnsi="Times New Roman" w:cs="Times New Roman"/>
          <w:sz w:val="24"/>
          <w:szCs w:val="24"/>
          <w:lang w:val="lt-LT"/>
        </w:rPr>
        <w:t xml:space="preserve"> </w:t>
      </w:r>
      <w:r w:rsidR="00440B19">
        <w:rPr>
          <w:rFonts w:ascii="Times New Roman" w:eastAsia="Times New Roman" w:hAnsi="Times New Roman" w:cs="Times New Roman"/>
          <w:sz w:val="24"/>
          <w:szCs w:val="24"/>
          <w:lang w:val="lt-LT"/>
        </w:rPr>
        <w:t>ne</w:t>
      </w:r>
      <w:r w:rsidR="008863F5">
        <w:rPr>
          <w:rFonts w:ascii="Times New Roman" w:eastAsia="Times New Roman" w:hAnsi="Times New Roman" w:cs="Times New Roman"/>
          <w:sz w:val="24"/>
          <w:szCs w:val="24"/>
          <w:lang w:val="lt-LT"/>
        </w:rPr>
        <w:t>teikiama</w:t>
      </w:r>
      <w:r w:rsidR="00440B19">
        <w:rPr>
          <w:rFonts w:ascii="Times New Roman" w:eastAsia="Times New Roman" w:hAnsi="Times New Roman" w:cs="Times New Roman"/>
          <w:sz w:val="24"/>
          <w:szCs w:val="24"/>
          <w:lang w:val="lt-LT"/>
        </w:rPr>
        <w:t xml:space="preserve"> </w:t>
      </w:r>
      <w:r w:rsidR="00E06131">
        <w:rPr>
          <w:rFonts w:ascii="Times New Roman" w:eastAsia="Times New Roman" w:hAnsi="Times New Roman" w:cs="Times New Roman"/>
          <w:sz w:val="24"/>
          <w:szCs w:val="24"/>
          <w:lang w:val="lt-LT"/>
        </w:rPr>
        <w:t>3 mėnesi</w:t>
      </w:r>
      <w:r w:rsidR="00792987">
        <w:rPr>
          <w:rFonts w:ascii="Times New Roman" w:eastAsia="Times New Roman" w:hAnsi="Times New Roman" w:cs="Times New Roman"/>
          <w:sz w:val="24"/>
          <w:szCs w:val="24"/>
          <w:lang w:val="lt-LT"/>
        </w:rPr>
        <w:t>u</w:t>
      </w:r>
      <w:r w:rsidR="00CE44E6" w:rsidRPr="00934915">
        <w:rPr>
          <w:rFonts w:ascii="Times New Roman" w:eastAsia="Times New Roman" w:hAnsi="Times New Roman" w:cs="Times New Roman"/>
          <w:sz w:val="24"/>
          <w:szCs w:val="24"/>
          <w:lang w:val="lt-LT"/>
        </w:rPr>
        <w:t>s</w:t>
      </w:r>
      <w:r w:rsidR="00E06131">
        <w:rPr>
          <w:rFonts w:ascii="Times New Roman" w:eastAsia="Times New Roman" w:hAnsi="Times New Roman" w:cs="Times New Roman"/>
          <w:sz w:val="24"/>
          <w:szCs w:val="24"/>
          <w:lang w:val="lt-LT"/>
        </w:rPr>
        <w:t xml:space="preserve"> arba 3 mėnesiams nutraukiamas jos teikimas</w:t>
      </w:r>
      <w:r w:rsidR="00CE44E6" w:rsidRPr="00934915">
        <w:rPr>
          <w:rFonts w:ascii="Times New Roman" w:eastAsia="Times New Roman" w:hAnsi="Times New Roman" w:cs="Times New Roman"/>
          <w:sz w:val="24"/>
          <w:szCs w:val="24"/>
          <w:lang w:val="lt-LT"/>
        </w:rPr>
        <w:t xml:space="preserve">, jeigu bent vienas iš bendrai gyvenančių asmenų nevykdo pareigos pagal Vyriausybės ar jos įgaliotos institucijos patvirtintą prašymo-paraiškos formą ir jos priedus pateikti visą ir teisingą informaciją, įrodančią bendrai gyvenančių asmenų arba vieno gyvenančio asmens teisę gauti </w:t>
      </w:r>
      <w:r w:rsidR="00CE44E6">
        <w:rPr>
          <w:rFonts w:ascii="Times New Roman" w:eastAsia="Times New Roman" w:hAnsi="Times New Roman" w:cs="Times New Roman"/>
          <w:sz w:val="24"/>
          <w:szCs w:val="24"/>
          <w:lang w:val="lt-LT"/>
        </w:rPr>
        <w:t>piniginę socialinę paramą</w:t>
      </w:r>
      <w:r w:rsidR="00CE44E6" w:rsidRPr="00934915">
        <w:rPr>
          <w:rFonts w:ascii="Times New Roman" w:eastAsia="Times New Roman" w:hAnsi="Times New Roman" w:cs="Times New Roman"/>
          <w:sz w:val="24"/>
          <w:szCs w:val="24"/>
          <w:lang w:val="lt-LT"/>
        </w:rPr>
        <w:t>, būtin</w:t>
      </w:r>
      <w:r w:rsidR="00786FFD">
        <w:rPr>
          <w:rFonts w:ascii="Times New Roman" w:eastAsia="Times New Roman" w:hAnsi="Times New Roman" w:cs="Times New Roman"/>
          <w:sz w:val="24"/>
          <w:szCs w:val="24"/>
          <w:lang w:val="lt-LT"/>
        </w:rPr>
        <w:t>us</w:t>
      </w:r>
      <w:r w:rsidR="00CE44E6" w:rsidRPr="00934915">
        <w:rPr>
          <w:rFonts w:ascii="Times New Roman" w:eastAsia="Times New Roman" w:hAnsi="Times New Roman" w:cs="Times New Roman"/>
          <w:sz w:val="24"/>
          <w:szCs w:val="24"/>
          <w:lang w:val="lt-LT"/>
        </w:rPr>
        <w:t xml:space="preserve"> šiai pašalpai gauti dokument</w:t>
      </w:r>
      <w:r w:rsidR="00786FFD">
        <w:rPr>
          <w:rFonts w:ascii="Times New Roman" w:eastAsia="Times New Roman" w:hAnsi="Times New Roman" w:cs="Times New Roman"/>
          <w:sz w:val="24"/>
          <w:szCs w:val="24"/>
          <w:lang w:val="lt-LT"/>
        </w:rPr>
        <w:t>us</w:t>
      </w:r>
      <w:r w:rsidR="00CE44E6" w:rsidRPr="00934915">
        <w:rPr>
          <w:rFonts w:ascii="Times New Roman" w:eastAsia="Times New Roman" w:hAnsi="Times New Roman" w:cs="Times New Roman"/>
          <w:sz w:val="24"/>
          <w:szCs w:val="24"/>
          <w:lang w:val="lt-LT"/>
        </w:rPr>
        <w:t xml:space="preserve"> ir (ar) per mėnesį nepraneša apie materialinės padėties pasikeitimą ar atsiradusias aplink</w:t>
      </w:r>
      <w:r w:rsidR="00CE44E6">
        <w:rPr>
          <w:rFonts w:ascii="Times New Roman" w:eastAsia="Times New Roman" w:hAnsi="Times New Roman" w:cs="Times New Roman"/>
          <w:sz w:val="24"/>
          <w:szCs w:val="24"/>
          <w:lang w:val="lt-LT"/>
        </w:rPr>
        <w:t>ybes, tur</w:t>
      </w:r>
      <w:r>
        <w:rPr>
          <w:rFonts w:ascii="Times New Roman" w:eastAsia="Times New Roman" w:hAnsi="Times New Roman" w:cs="Times New Roman"/>
          <w:sz w:val="24"/>
          <w:szCs w:val="24"/>
          <w:lang w:val="lt-LT"/>
        </w:rPr>
        <w:t>inčius įtakos teisei į piniginę</w:t>
      </w:r>
      <w:r w:rsidR="00CE44E6" w:rsidRPr="00934915">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socialinę param</w:t>
      </w:r>
      <w:r w:rsidR="00CE44E6" w:rsidRPr="00934915">
        <w:rPr>
          <w:rFonts w:ascii="Times New Roman" w:eastAsia="Times New Roman" w:hAnsi="Times New Roman" w:cs="Times New Roman"/>
          <w:sz w:val="24"/>
          <w:szCs w:val="24"/>
          <w:lang w:val="lt-LT"/>
        </w:rPr>
        <w:t xml:space="preserve">ą ar jos dydžiui, išskyrus atvejį, kai dėl pasikeitimų ar aplinkybių nesusidarė </w:t>
      </w:r>
      <w:r w:rsidR="00CE44E6">
        <w:rPr>
          <w:rFonts w:ascii="Times New Roman" w:eastAsia="Times New Roman" w:hAnsi="Times New Roman" w:cs="Times New Roman"/>
          <w:sz w:val="24"/>
          <w:szCs w:val="24"/>
          <w:lang w:val="lt-LT"/>
        </w:rPr>
        <w:t xml:space="preserve">piniginės socialinės paramos </w:t>
      </w:r>
      <w:r w:rsidR="00CE44E6" w:rsidRPr="00934915">
        <w:rPr>
          <w:rFonts w:ascii="Times New Roman" w:eastAsia="Times New Roman" w:hAnsi="Times New Roman" w:cs="Times New Roman"/>
          <w:sz w:val="24"/>
          <w:szCs w:val="24"/>
          <w:lang w:val="lt-LT"/>
        </w:rPr>
        <w:t xml:space="preserve">permoka – išmokėta ne didesnė negu apskaičiuota, įvertinus atsiradusias aplinkybes, </w:t>
      </w:r>
      <w:r w:rsidR="00CE44E6">
        <w:rPr>
          <w:rFonts w:ascii="Times New Roman" w:eastAsia="Times New Roman" w:hAnsi="Times New Roman" w:cs="Times New Roman"/>
          <w:sz w:val="24"/>
          <w:szCs w:val="24"/>
          <w:lang w:val="lt-LT"/>
        </w:rPr>
        <w:t>piniginė socialinė parama arba piniginės paramos permoka buvo grąžinta ar yra išskaičiuojama (grąžinama) dalimis</w:t>
      </w:r>
      <w:r w:rsidR="00CE44E6" w:rsidRPr="00934915">
        <w:rPr>
          <w:rFonts w:ascii="Times New Roman" w:eastAsia="Times New Roman" w:hAnsi="Times New Roman" w:cs="Times New Roman"/>
          <w:sz w:val="24"/>
          <w:szCs w:val="24"/>
          <w:lang w:val="lt-LT"/>
        </w:rPr>
        <w:t>.</w:t>
      </w:r>
      <w:r w:rsidR="00CE44E6">
        <w:rPr>
          <w:rFonts w:ascii="Times New Roman" w:eastAsia="Times New Roman" w:hAnsi="Times New Roman" w:cs="Times New Roman"/>
          <w:sz w:val="24"/>
          <w:szCs w:val="24"/>
          <w:lang w:val="lt-LT"/>
        </w:rPr>
        <w:t xml:space="preserve"> Šiuo atveju </w:t>
      </w:r>
      <w:r w:rsidR="00B3147B">
        <w:rPr>
          <w:rFonts w:ascii="Times New Roman" w:eastAsia="Times New Roman" w:hAnsi="Times New Roman" w:cs="Times New Roman"/>
          <w:sz w:val="24"/>
          <w:szCs w:val="24"/>
          <w:lang w:val="lt-LT"/>
        </w:rPr>
        <w:t>socialinė</w:t>
      </w:r>
      <w:r w:rsidR="00CE44E6">
        <w:rPr>
          <w:rFonts w:ascii="Times New Roman" w:eastAsia="Times New Roman" w:hAnsi="Times New Roman" w:cs="Times New Roman"/>
          <w:sz w:val="24"/>
          <w:szCs w:val="24"/>
          <w:lang w:val="lt-LT"/>
        </w:rPr>
        <w:t xml:space="preserve"> pašalp</w:t>
      </w:r>
      <w:r w:rsidR="00B3147B">
        <w:rPr>
          <w:rFonts w:ascii="Times New Roman" w:eastAsia="Times New Roman" w:hAnsi="Times New Roman" w:cs="Times New Roman"/>
          <w:sz w:val="24"/>
          <w:szCs w:val="24"/>
          <w:lang w:val="lt-LT"/>
        </w:rPr>
        <w:t>a</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skiriama</w:t>
      </w:r>
      <w:r w:rsidR="00B3147B">
        <w:rPr>
          <w:rFonts w:ascii="Times New Roman" w:eastAsia="Times New Roman" w:hAnsi="Times New Roman" w:cs="Times New Roman"/>
          <w:sz w:val="24"/>
          <w:szCs w:val="24"/>
          <w:lang w:val="lt-LT"/>
        </w:rPr>
        <w:t xml:space="preserve"> 3 mėnesiams </w:t>
      </w:r>
      <w:r w:rsidR="00CE44E6">
        <w:rPr>
          <w:rFonts w:ascii="Times New Roman" w:eastAsia="Times New Roman" w:hAnsi="Times New Roman" w:cs="Times New Roman"/>
          <w:sz w:val="24"/>
          <w:szCs w:val="24"/>
          <w:lang w:val="lt-LT"/>
        </w:rPr>
        <w:t>tik vaikams</w:t>
      </w:r>
      <w:r w:rsidR="00CE44E6" w:rsidRPr="00934915">
        <w:rPr>
          <w:rFonts w:ascii="Times New Roman" w:eastAsia="Times New Roman" w:hAnsi="Times New Roman" w:cs="Times New Roman"/>
          <w:sz w:val="24"/>
          <w:szCs w:val="24"/>
          <w:lang w:val="lt-LT"/>
        </w:rPr>
        <w:t xml:space="preserve"> (įvaikiams), įskaitant pilnamečius vaikus (įvaikius), kai jie mokosi pagal bendrojo ugdymo programą, ir laikotarpiu nuo bendrojo ugdymo programos baigimo dienos iki</w:t>
      </w:r>
      <w:r w:rsidR="00CE44E6">
        <w:rPr>
          <w:rFonts w:ascii="Times New Roman" w:eastAsia="Times New Roman" w:hAnsi="Times New Roman" w:cs="Times New Roman"/>
          <w:sz w:val="24"/>
          <w:szCs w:val="24"/>
          <w:lang w:val="lt-LT"/>
        </w:rPr>
        <w:t xml:space="preserve"> tų pačių metų rugsėjo 1 dienos.</w:t>
      </w:r>
      <w:r w:rsidR="00CE44E6" w:rsidRPr="00934915">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 xml:space="preserve"> </w:t>
      </w:r>
    </w:p>
    <w:p w:rsidR="00CE44E6" w:rsidRPr="0088611B" w:rsidRDefault="00CE44E6" w:rsidP="007370F2">
      <w:pPr>
        <w:tabs>
          <w:tab w:val="left" w:pos="0"/>
          <w:tab w:val="left" w:pos="567"/>
        </w:tabs>
        <w:spacing w:after="0" w:line="240" w:lineRule="auto"/>
        <w:ind w:firstLine="851"/>
        <w:jc w:val="both"/>
        <w:rPr>
          <w:rFonts w:ascii="Times New Roman" w:eastAsia="Times New Roman" w:hAnsi="Times New Roman" w:cs="Times New Roman"/>
          <w:b/>
          <w:sz w:val="24"/>
          <w:szCs w:val="24"/>
          <w:lang w:val="lt-LT"/>
        </w:rPr>
      </w:pPr>
      <w:r w:rsidRPr="00934915">
        <w:rPr>
          <w:rFonts w:ascii="Times New Roman" w:eastAsia="Times New Roman" w:hAnsi="Times New Roman" w:cs="Times New Roman"/>
          <w:sz w:val="24"/>
          <w:szCs w:val="24"/>
          <w:lang w:val="lt-LT"/>
        </w:rPr>
        <w:t>Šio punkto nuostata taikoma ir tuo atveju, jei prašymą-paraišką pildantis vienas iš bendrai gyvenančių asmenų nevykdo pareigos pateikti teisingą faktinės gyvenamosios vietos adresą arba yra gauta informacij</w:t>
      </w:r>
      <w:r w:rsidR="00D65DA5">
        <w:rPr>
          <w:rFonts w:ascii="Times New Roman" w:eastAsia="Times New Roman" w:hAnsi="Times New Roman" w:cs="Times New Roman"/>
          <w:sz w:val="24"/>
          <w:szCs w:val="24"/>
          <w:lang w:val="lt-LT"/>
        </w:rPr>
        <w:t>os</w:t>
      </w:r>
      <w:r w:rsidRPr="00934915">
        <w:rPr>
          <w:rFonts w:ascii="Times New Roman" w:eastAsia="Times New Roman" w:hAnsi="Times New Roman" w:cs="Times New Roman"/>
          <w:sz w:val="24"/>
          <w:szCs w:val="24"/>
          <w:lang w:val="lt-LT"/>
        </w:rPr>
        <w:t xml:space="preserve"> iš Valstybinės mokesčių inspekcijos apie tai, kad deklaruodamas bendrai gyvenančių asmenų </w:t>
      </w:r>
      <w:r w:rsidRPr="00934915">
        <w:rPr>
          <w:rFonts w:ascii="Times New Roman" w:eastAsia="Times New Roman" w:hAnsi="Times New Roman" w:cs="Times New Roman"/>
          <w:sz w:val="24"/>
          <w:szCs w:val="24"/>
          <w:lang w:val="lt-LT" w:eastAsia="lt-LT"/>
        </w:rPr>
        <w:t xml:space="preserve">turimą turtą (įskaitant gaunamas pajamas) Gyventojų turto deklaravimo įstatymo nustatyta tvarka asmuo </w:t>
      </w:r>
      <w:r w:rsidRPr="00934915">
        <w:rPr>
          <w:rFonts w:ascii="Times New Roman" w:eastAsia="Times New Roman" w:hAnsi="Times New Roman" w:cs="Times New Roman"/>
          <w:sz w:val="24"/>
          <w:szCs w:val="24"/>
          <w:lang w:val="lt-LT"/>
        </w:rPr>
        <w:t>pateikė ne visus ar neteisingus duomenis ar informaciją.</w:t>
      </w:r>
      <w:r w:rsidRPr="00934915">
        <w:rPr>
          <w:rFonts w:ascii="Times New Roman" w:eastAsia="Times New Roman" w:hAnsi="Times New Roman" w:cs="Times New Roman"/>
          <w:b/>
          <w:sz w:val="24"/>
          <w:szCs w:val="24"/>
          <w:lang w:val="lt-LT"/>
        </w:rPr>
        <w:t xml:space="preserve">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5E4A89">
        <w:rPr>
          <w:rFonts w:ascii="Times New Roman" w:eastAsia="Times New Roman" w:hAnsi="Times New Roman" w:cs="Times New Roman"/>
          <w:sz w:val="24"/>
          <w:szCs w:val="24"/>
          <w:lang w:val="lt-LT"/>
        </w:rPr>
        <w:t>9.</w:t>
      </w:r>
      <w:r>
        <w:rPr>
          <w:rFonts w:ascii="Times New Roman" w:eastAsia="Times New Roman" w:hAnsi="Times New Roman" w:cs="Times New Roman"/>
          <w:sz w:val="24"/>
          <w:szCs w:val="24"/>
          <w:lang w:val="lt-LT"/>
        </w:rPr>
        <w:t xml:space="preserve"> </w:t>
      </w:r>
      <w:r w:rsidR="00E06131">
        <w:rPr>
          <w:rFonts w:ascii="Times New Roman" w:eastAsia="Times New Roman" w:hAnsi="Times New Roman" w:cs="Times New Roman"/>
          <w:sz w:val="24"/>
          <w:szCs w:val="24"/>
          <w:lang w:val="lt-LT"/>
        </w:rPr>
        <w:t>Piniginė socialinė parama neteikiama</w:t>
      </w:r>
      <w:r>
        <w:rPr>
          <w:rFonts w:ascii="Times New Roman" w:eastAsia="Times New Roman" w:hAnsi="Times New Roman" w:cs="Times New Roman"/>
          <w:sz w:val="24"/>
          <w:szCs w:val="24"/>
          <w:lang w:val="lt-LT"/>
        </w:rPr>
        <w:t xml:space="preserve"> 3</w:t>
      </w:r>
      <w:r w:rsidRPr="00934915">
        <w:rPr>
          <w:rFonts w:ascii="Times New Roman" w:eastAsia="Times New Roman" w:hAnsi="Times New Roman" w:cs="Times New Roman"/>
          <w:sz w:val="24"/>
          <w:szCs w:val="24"/>
          <w:lang w:val="lt-LT"/>
        </w:rPr>
        <w:t xml:space="preserve"> mėnesius </w:t>
      </w:r>
      <w:r w:rsidR="00E06131">
        <w:rPr>
          <w:rFonts w:ascii="Times New Roman" w:eastAsia="Times New Roman" w:hAnsi="Times New Roman" w:cs="Times New Roman"/>
          <w:sz w:val="24"/>
          <w:szCs w:val="24"/>
          <w:lang w:val="lt-LT"/>
        </w:rPr>
        <w:t>ar 3 mėnesiams nutraukiamas jos teikimas</w:t>
      </w:r>
      <w:r w:rsidRPr="00934915">
        <w:rPr>
          <w:rFonts w:ascii="Times New Roman" w:eastAsia="Times New Roman" w:hAnsi="Times New Roman" w:cs="Times New Roman"/>
          <w:sz w:val="24"/>
          <w:szCs w:val="24"/>
          <w:lang w:val="lt-LT"/>
        </w:rPr>
        <w:t xml:space="preserve">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w:t>
      </w:r>
      <w:r w:rsidR="00786FFD">
        <w:rPr>
          <w:rFonts w:ascii="Times New Roman" w:eastAsia="Times New Roman" w:hAnsi="Times New Roman" w:cs="Times New Roman"/>
          <w:sz w:val="24"/>
          <w:szCs w:val="24"/>
          <w:lang w:val="lt-LT"/>
        </w:rPr>
        <w:t xml:space="preserve">būtinus </w:t>
      </w:r>
      <w:r w:rsidRPr="00934915">
        <w:rPr>
          <w:rFonts w:ascii="Times New Roman" w:eastAsia="Times New Roman" w:hAnsi="Times New Roman" w:cs="Times New Roman"/>
          <w:sz w:val="24"/>
          <w:szCs w:val="24"/>
          <w:lang w:val="lt-LT"/>
        </w:rPr>
        <w:t>dokument</w:t>
      </w:r>
      <w:r w:rsidR="00786FFD">
        <w:rPr>
          <w:rFonts w:ascii="Times New Roman" w:eastAsia="Times New Roman" w:hAnsi="Times New Roman" w:cs="Times New Roman"/>
          <w:sz w:val="24"/>
          <w:szCs w:val="24"/>
          <w:lang w:val="lt-LT"/>
        </w:rPr>
        <w:t>us</w:t>
      </w:r>
      <w:r w:rsidRPr="00934915">
        <w:rPr>
          <w:rFonts w:ascii="Times New Roman" w:eastAsia="Times New Roman" w:hAnsi="Times New Roman" w:cs="Times New Roman"/>
          <w:sz w:val="24"/>
          <w:szCs w:val="24"/>
          <w:lang w:val="lt-LT"/>
        </w:rPr>
        <w:t xml:space="preserve">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w:t>
      </w:r>
      <w:r>
        <w:rPr>
          <w:rFonts w:ascii="Times New Roman" w:eastAsia="Times New Roman" w:hAnsi="Times New Roman" w:cs="Times New Roman"/>
          <w:sz w:val="24"/>
          <w:szCs w:val="24"/>
          <w:lang w:val="lt-LT"/>
        </w:rPr>
        <w:t>piniginė socialinė parama arba piniginės paramos permoka buvo grąžinta ar yra išskaičiuojama (grąžinama) dalimis.</w:t>
      </w:r>
      <w:r w:rsidRPr="00934915">
        <w:rPr>
          <w:rFonts w:ascii="Times New Roman" w:eastAsia="Times New Roman" w:hAnsi="Times New Roman" w:cs="Times New Roman"/>
          <w:sz w:val="24"/>
          <w:szCs w:val="24"/>
          <w:lang w:val="lt-LT"/>
        </w:rPr>
        <w:t xml:space="preserve"> </w:t>
      </w:r>
    </w:p>
    <w:p w:rsidR="00CE44E6" w:rsidRPr="0088611B" w:rsidRDefault="00CE44E6"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sidRPr="00934915">
        <w:rPr>
          <w:rFonts w:ascii="Times New Roman" w:eastAsia="Times New Roman" w:hAnsi="Times New Roman" w:cs="Times New Roman"/>
          <w:sz w:val="24"/>
          <w:szCs w:val="24"/>
          <w:lang w:val="lt-LT"/>
        </w:rPr>
        <w:t>Šio punkto nuostata taikoma ir tuo atveju, jei prašymą-paraišką pildantis vienas gyvenantis asmuo nevykdo pareigos pateikti teisingą faktinės gyvenamosios vietos adresą arba yra gauta informacij</w:t>
      </w:r>
      <w:r w:rsidR="003B5454">
        <w:rPr>
          <w:rFonts w:ascii="Times New Roman" w:eastAsia="Times New Roman" w:hAnsi="Times New Roman" w:cs="Times New Roman"/>
          <w:sz w:val="24"/>
          <w:szCs w:val="24"/>
          <w:lang w:val="lt-LT"/>
        </w:rPr>
        <w:t>os</w:t>
      </w:r>
      <w:r w:rsidRPr="00934915">
        <w:rPr>
          <w:rFonts w:ascii="Times New Roman" w:eastAsia="Times New Roman" w:hAnsi="Times New Roman" w:cs="Times New Roman"/>
          <w:sz w:val="24"/>
          <w:szCs w:val="24"/>
          <w:lang w:val="lt-LT"/>
        </w:rPr>
        <w:t xml:space="preserve"> iš Valstybinės mokesčių inspekcijos apie tai, kad deklaruodamas savo </w:t>
      </w:r>
      <w:r w:rsidRPr="00934915">
        <w:rPr>
          <w:rFonts w:ascii="Times New Roman" w:eastAsia="Times New Roman" w:hAnsi="Times New Roman" w:cs="Times New Roman"/>
          <w:sz w:val="24"/>
          <w:szCs w:val="24"/>
          <w:lang w:val="lt-LT" w:eastAsia="lt-LT"/>
        </w:rPr>
        <w:t xml:space="preserve">turimą turtą (įskaitant gaunamas pajamas) Gyventojų turto deklaravimo įstatymo nustatyta tvarka asmuo </w:t>
      </w:r>
      <w:r w:rsidRPr="00934915">
        <w:rPr>
          <w:rFonts w:ascii="Times New Roman" w:eastAsia="Times New Roman" w:hAnsi="Times New Roman" w:cs="Times New Roman"/>
          <w:sz w:val="24"/>
          <w:szCs w:val="24"/>
          <w:lang w:val="lt-LT"/>
        </w:rPr>
        <w:t>pateikė ne visus ar neteisingus duomenis ar informaciją.</w:t>
      </w:r>
      <w:r>
        <w:rPr>
          <w:rFonts w:ascii="Times New Roman" w:eastAsia="Times New Roman" w:hAnsi="Times New Roman" w:cs="Times New Roman"/>
          <w:sz w:val="24"/>
          <w:szCs w:val="24"/>
          <w:lang w:val="lt-LT"/>
        </w:rPr>
        <w:t xml:space="preserve"> </w:t>
      </w:r>
    </w:p>
    <w:p w:rsidR="00CE44E6" w:rsidRPr="0088611B" w:rsidRDefault="00E06131" w:rsidP="00D65DA5">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50</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So</w:t>
      </w:r>
      <w:r w:rsidR="00CE44E6">
        <w:rPr>
          <w:rFonts w:ascii="Times New Roman" w:eastAsia="Times New Roman" w:hAnsi="Times New Roman" w:cs="Times New Roman"/>
          <w:sz w:val="24"/>
          <w:szCs w:val="24"/>
          <w:lang w:val="lt-LT"/>
        </w:rPr>
        <w:t>cialin</w:t>
      </w:r>
      <w:r>
        <w:rPr>
          <w:rFonts w:ascii="Times New Roman" w:eastAsia="Times New Roman" w:hAnsi="Times New Roman" w:cs="Times New Roman"/>
          <w:sz w:val="24"/>
          <w:szCs w:val="24"/>
          <w:lang w:val="lt-LT"/>
        </w:rPr>
        <w:t>ė pašalpa</w:t>
      </w:r>
      <w:r w:rsidR="00CE44E6" w:rsidRPr="0093491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skiriama </w:t>
      </w:r>
      <w:r w:rsidR="00CE44E6" w:rsidRPr="00934915">
        <w:rPr>
          <w:rFonts w:ascii="Times New Roman" w:eastAsia="Times New Roman" w:hAnsi="Times New Roman" w:cs="Times New Roman"/>
          <w:sz w:val="24"/>
          <w:szCs w:val="24"/>
          <w:lang w:val="lt-LT"/>
        </w:rPr>
        <w:t xml:space="preserve">tik vaikui ar vaikams (įvaikiams), įskaitant pilnamečius vaikus (įvaikius), kai jie mokosi pagal bendrojo ugdymo programą, ir laikotarpiu nuo bendrojo ugdymo programos baigimo dienos iki tų pačių metų rugsėjo 1 dienos, </w:t>
      </w:r>
      <w:r w:rsidR="00CE44E6" w:rsidRPr="004C13ED">
        <w:rPr>
          <w:rFonts w:ascii="Times New Roman" w:eastAsia="Times New Roman" w:hAnsi="Times New Roman" w:cs="Times New Roman"/>
          <w:sz w:val="24"/>
          <w:szCs w:val="24"/>
          <w:lang w:val="lt-LT"/>
        </w:rPr>
        <w:t>ir ją teikti pasirenkant ar derinant teikimo formą (formas) (pinigais</w:t>
      </w:r>
      <w:r w:rsidR="00CE44E6">
        <w:rPr>
          <w:rFonts w:ascii="Times New Roman" w:eastAsia="Times New Roman" w:hAnsi="Times New Roman" w:cs="Times New Roman"/>
          <w:sz w:val="24"/>
          <w:szCs w:val="24"/>
          <w:lang w:val="lt-LT"/>
        </w:rPr>
        <w:t xml:space="preserve"> (</w:t>
      </w:r>
      <w:r w:rsidR="00CE44E6" w:rsidRPr="00AC23E9">
        <w:rPr>
          <w:rFonts w:ascii="Times New Roman" w:eastAsia="Times New Roman" w:hAnsi="Times New Roman" w:cs="Times New Roman"/>
          <w:sz w:val="24"/>
          <w:szCs w:val="24"/>
          <w:lang w:val="lt-LT"/>
        </w:rPr>
        <w:t>ne daugiau kaip 70 procentų)</w:t>
      </w:r>
      <w:r w:rsidR="00CE44E6" w:rsidRPr="004C13ED">
        <w:rPr>
          <w:rFonts w:ascii="Times New Roman" w:eastAsia="Times New Roman" w:hAnsi="Times New Roman" w:cs="Times New Roman"/>
          <w:sz w:val="24"/>
          <w:szCs w:val="24"/>
          <w:lang w:val="lt-LT"/>
        </w:rPr>
        <w:t xml:space="preserve"> ir (ar) nepinigine forma)</w:t>
      </w:r>
      <w:r>
        <w:rPr>
          <w:rFonts w:ascii="Times New Roman" w:eastAsia="Times New Roman" w:hAnsi="Times New Roman" w:cs="Times New Roman"/>
          <w:sz w:val="24"/>
          <w:szCs w:val="24"/>
          <w:lang w:val="lt-LT"/>
        </w:rPr>
        <w:t xml:space="preserve">, o kompensacijos </w:t>
      </w:r>
      <w:r w:rsidR="00CE44E6">
        <w:rPr>
          <w:rFonts w:ascii="Times New Roman" w:eastAsia="Times New Roman" w:hAnsi="Times New Roman" w:cs="Times New Roman"/>
          <w:sz w:val="24"/>
          <w:szCs w:val="24"/>
          <w:lang w:val="lt-LT"/>
        </w:rPr>
        <w:t>neteik</w:t>
      </w:r>
      <w:r>
        <w:rPr>
          <w:rFonts w:ascii="Times New Roman" w:eastAsia="Times New Roman" w:hAnsi="Times New Roman" w:cs="Times New Roman"/>
          <w:sz w:val="24"/>
          <w:szCs w:val="24"/>
          <w:lang w:val="lt-LT"/>
        </w:rPr>
        <w:t>iamos</w:t>
      </w:r>
      <w:r w:rsidR="00CE44E6">
        <w:rPr>
          <w:rFonts w:ascii="Times New Roman" w:eastAsia="Times New Roman" w:hAnsi="Times New Roman" w:cs="Times New Roman"/>
          <w:sz w:val="24"/>
          <w:szCs w:val="24"/>
          <w:lang w:val="lt-LT"/>
        </w:rPr>
        <w:t xml:space="preserve"> arba nutrauk</w:t>
      </w:r>
      <w:r>
        <w:rPr>
          <w:rFonts w:ascii="Times New Roman" w:eastAsia="Times New Roman" w:hAnsi="Times New Roman" w:cs="Times New Roman"/>
          <w:sz w:val="24"/>
          <w:szCs w:val="24"/>
          <w:lang w:val="lt-LT"/>
        </w:rPr>
        <w:t>iamas</w:t>
      </w:r>
      <w:r w:rsidR="00CE44E6">
        <w:rPr>
          <w:rFonts w:ascii="Times New Roman" w:eastAsia="Times New Roman" w:hAnsi="Times New Roman" w:cs="Times New Roman"/>
          <w:sz w:val="24"/>
          <w:szCs w:val="24"/>
          <w:lang w:val="lt-LT"/>
        </w:rPr>
        <w:t xml:space="preserve"> jų teikim</w:t>
      </w:r>
      <w:r>
        <w:rPr>
          <w:rFonts w:ascii="Times New Roman" w:eastAsia="Times New Roman" w:hAnsi="Times New Roman" w:cs="Times New Roman"/>
          <w:sz w:val="24"/>
          <w:szCs w:val="24"/>
          <w:lang w:val="lt-LT"/>
        </w:rPr>
        <w:t>as</w:t>
      </w:r>
      <w:r w:rsidR="00CE44E6" w:rsidRPr="00934915">
        <w:rPr>
          <w:rFonts w:ascii="Times New Roman" w:eastAsia="Times New Roman" w:hAnsi="Times New Roman" w:cs="Times New Roman"/>
          <w:sz w:val="24"/>
          <w:szCs w:val="24"/>
          <w:lang w:val="lt-LT"/>
        </w:rPr>
        <w:t xml:space="preserve">, jeigu bent vienas iš bendrai gyvenančių asmenų neišnaudoja visų teisėtų kitų pajamų gavimo galimybių (sudaryti teismo patvirtintą sutartį dėl vaiko (įvaikio) materialinio išlaikymo, kreiptis į Vaikų išlaikymo fondo administratorių, gauti teisės aktais nustatytas priklausančias išmokas ir (ar) pašalpas ir kt.) ir (ar) Socialinės paramos skyriaus reikalavimu nedeklaruoja turimo turto (įskaitant gaunamas pajamas) Gyventojų turto deklaravimo įstatymo nustatyta tvarka ir (ar) nesudaro Socialinės paramos skyriaus darbuotojams galimybės tikrinti </w:t>
      </w:r>
      <w:r w:rsidR="00CE44E6" w:rsidRPr="00934915">
        <w:rPr>
          <w:rFonts w:ascii="Times New Roman" w:eastAsia="Times New Roman" w:hAnsi="Times New Roman" w:cs="Times New Roman"/>
          <w:sz w:val="24"/>
          <w:szCs w:val="24"/>
          <w:lang w:val="lt-LT"/>
        </w:rPr>
        <w:lastRenderedPageBreak/>
        <w:t>gyvenimo sąlyg</w:t>
      </w:r>
      <w:r w:rsidR="00403C13">
        <w:rPr>
          <w:rFonts w:ascii="Times New Roman" w:eastAsia="Times New Roman" w:hAnsi="Times New Roman" w:cs="Times New Roman"/>
          <w:sz w:val="24"/>
          <w:szCs w:val="24"/>
          <w:lang w:val="lt-LT"/>
        </w:rPr>
        <w:t>ų</w:t>
      </w:r>
      <w:r w:rsidR="00CE44E6" w:rsidRPr="00934915">
        <w:rPr>
          <w:rFonts w:ascii="Times New Roman" w:eastAsia="Times New Roman" w:hAnsi="Times New Roman" w:cs="Times New Roman"/>
          <w:sz w:val="24"/>
          <w:szCs w:val="24"/>
          <w:lang w:val="lt-LT"/>
        </w:rPr>
        <w:t>, turim</w:t>
      </w:r>
      <w:r w:rsidR="00403C13">
        <w:rPr>
          <w:rFonts w:ascii="Times New Roman" w:eastAsia="Times New Roman" w:hAnsi="Times New Roman" w:cs="Times New Roman"/>
          <w:sz w:val="24"/>
          <w:szCs w:val="24"/>
          <w:lang w:val="lt-LT"/>
        </w:rPr>
        <w:t>o</w:t>
      </w:r>
      <w:r w:rsidR="00CE44E6" w:rsidRPr="00934915">
        <w:rPr>
          <w:rFonts w:ascii="Times New Roman" w:eastAsia="Times New Roman" w:hAnsi="Times New Roman" w:cs="Times New Roman"/>
          <w:sz w:val="24"/>
          <w:szCs w:val="24"/>
          <w:lang w:val="lt-LT"/>
        </w:rPr>
        <w:t xml:space="preserve"> turt</w:t>
      </w:r>
      <w:r w:rsidR="00403C13">
        <w:rPr>
          <w:rFonts w:ascii="Times New Roman" w:eastAsia="Times New Roman" w:hAnsi="Times New Roman" w:cs="Times New Roman"/>
          <w:sz w:val="24"/>
          <w:szCs w:val="24"/>
          <w:lang w:val="lt-LT"/>
        </w:rPr>
        <w:t>o</w:t>
      </w:r>
      <w:r w:rsidR="00CE44E6" w:rsidRPr="00934915">
        <w:rPr>
          <w:rFonts w:ascii="Times New Roman" w:eastAsia="Times New Roman" w:hAnsi="Times New Roman" w:cs="Times New Roman"/>
          <w:sz w:val="24"/>
          <w:szCs w:val="24"/>
          <w:lang w:val="lt-LT"/>
        </w:rPr>
        <w:t xml:space="preserve"> ir užimtum</w:t>
      </w:r>
      <w:r w:rsidR="00403C13">
        <w:rPr>
          <w:rFonts w:ascii="Times New Roman" w:eastAsia="Times New Roman" w:hAnsi="Times New Roman" w:cs="Times New Roman"/>
          <w:sz w:val="24"/>
          <w:szCs w:val="24"/>
          <w:lang w:val="lt-LT"/>
        </w:rPr>
        <w:t>o</w:t>
      </w:r>
      <w:r w:rsidR="00CE44E6">
        <w:rPr>
          <w:rFonts w:ascii="Times New Roman" w:eastAsia="Times New Roman" w:hAnsi="Times New Roman" w:cs="Times New Roman"/>
          <w:sz w:val="24"/>
          <w:szCs w:val="24"/>
          <w:lang w:val="lt-LT"/>
        </w:rPr>
        <w:t xml:space="preserve"> ir (ar) </w:t>
      </w:r>
      <w:r w:rsidR="00CE44E6" w:rsidRPr="00AC23E9">
        <w:rPr>
          <w:rFonts w:ascii="Times New Roman" w:eastAsia="Times New Roman" w:hAnsi="Times New Roman" w:cs="Times New Roman"/>
          <w:sz w:val="24"/>
          <w:szCs w:val="24"/>
          <w:lang w:val="lt-LT"/>
        </w:rPr>
        <w:t xml:space="preserve">nedalyvauja </w:t>
      </w:r>
      <w:r w:rsidR="00403C13" w:rsidRPr="00AC23E9">
        <w:rPr>
          <w:rFonts w:ascii="Times New Roman" w:eastAsia="Times New Roman" w:hAnsi="Times New Roman" w:cs="Times New Roman"/>
          <w:sz w:val="24"/>
          <w:szCs w:val="24"/>
          <w:lang w:val="lt-LT"/>
        </w:rPr>
        <w:t>Savivaldybės administracijos</w:t>
      </w:r>
      <w:r w:rsidR="00CE44E6" w:rsidRPr="00AC23E9">
        <w:rPr>
          <w:rFonts w:ascii="Times New Roman" w:eastAsia="Times New Roman" w:hAnsi="Times New Roman" w:cs="Times New Roman"/>
          <w:sz w:val="24"/>
          <w:szCs w:val="24"/>
          <w:lang w:val="lt-LT"/>
        </w:rPr>
        <w:t xml:space="preserve"> organizuojamoje visuomenei naudingoje veikloje,</w:t>
      </w:r>
      <w:r w:rsidR="00403C13" w:rsidRPr="00AC23E9">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iki išvardytos pareigos bus įvykdytos. </w:t>
      </w:r>
    </w:p>
    <w:p w:rsidR="00CE44E6" w:rsidRPr="00934915" w:rsidRDefault="008863F5"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51</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w:t>
      </w:r>
      <w:r w:rsidR="00CE44E6">
        <w:rPr>
          <w:rFonts w:ascii="Times New Roman" w:eastAsia="Times New Roman" w:hAnsi="Times New Roman" w:cs="Times New Roman"/>
          <w:sz w:val="24"/>
          <w:szCs w:val="24"/>
          <w:lang w:val="lt-LT"/>
        </w:rPr>
        <w:t>iniginė socialinė</w:t>
      </w:r>
      <w:r>
        <w:rPr>
          <w:rFonts w:ascii="Times New Roman" w:eastAsia="Times New Roman" w:hAnsi="Times New Roman" w:cs="Times New Roman"/>
          <w:sz w:val="24"/>
          <w:szCs w:val="24"/>
          <w:lang w:val="lt-LT"/>
        </w:rPr>
        <w:t xml:space="preserve"> parama</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neteikiama </w:t>
      </w:r>
      <w:r w:rsidR="00CE44E6">
        <w:rPr>
          <w:rFonts w:ascii="Times New Roman" w:eastAsia="Times New Roman" w:hAnsi="Times New Roman" w:cs="Times New Roman"/>
          <w:sz w:val="24"/>
          <w:szCs w:val="24"/>
          <w:lang w:val="lt-LT"/>
        </w:rPr>
        <w:t>ar nutrauk</w:t>
      </w:r>
      <w:r>
        <w:rPr>
          <w:rFonts w:ascii="Times New Roman" w:eastAsia="Times New Roman" w:hAnsi="Times New Roman" w:cs="Times New Roman"/>
          <w:sz w:val="24"/>
          <w:szCs w:val="24"/>
          <w:lang w:val="lt-LT"/>
        </w:rPr>
        <w:t>iamas</w:t>
      </w:r>
      <w:r w:rsidR="00CE44E6">
        <w:rPr>
          <w:rFonts w:ascii="Times New Roman" w:eastAsia="Times New Roman" w:hAnsi="Times New Roman" w:cs="Times New Roman"/>
          <w:sz w:val="24"/>
          <w:szCs w:val="24"/>
          <w:lang w:val="lt-LT"/>
        </w:rPr>
        <w:t xml:space="preserve"> jos teikim</w:t>
      </w:r>
      <w:r w:rsidR="004E32C9">
        <w:rPr>
          <w:rFonts w:ascii="Times New Roman" w:eastAsia="Times New Roman" w:hAnsi="Times New Roman" w:cs="Times New Roman"/>
          <w:sz w:val="24"/>
          <w:szCs w:val="24"/>
          <w:lang w:val="lt-LT"/>
        </w:rPr>
        <w:t>as</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jeigu vienas gyvenantis asmuo nevykdo pareigos išnaudoti visas teisėtas kitų pajamų gavimo galimybes (gauti teisės aktais nustatytas priklausančias išmokas ir (ar) pašalpas ir kt.) ir (ar) Socialinės paramos skyriaus reikalavimu deklaruoti turimą turtą (įskaitant gaunamas pajamas) Gyventojų turto deklaravimo įstatymo nustatyta tvarka ir (ar) sudaryti Socialinės paramos skyriaus darbuotojams galimybę tikrinti gyvenimo sąlygas, turimą turtą ir užimtumą</w:t>
      </w:r>
      <w:r w:rsidR="00CE44E6" w:rsidRPr="00605D8E">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 xml:space="preserve">ir (ar) </w:t>
      </w:r>
      <w:r w:rsidR="00CE44E6" w:rsidRPr="00AC23E9">
        <w:rPr>
          <w:rFonts w:ascii="Times New Roman" w:eastAsia="Times New Roman" w:hAnsi="Times New Roman" w:cs="Times New Roman"/>
          <w:sz w:val="24"/>
          <w:szCs w:val="24"/>
          <w:lang w:val="lt-LT"/>
        </w:rPr>
        <w:t xml:space="preserve">nedalyvauja </w:t>
      </w:r>
      <w:r w:rsidR="004E32C9" w:rsidRPr="00AC23E9">
        <w:rPr>
          <w:rFonts w:ascii="Times New Roman" w:eastAsia="Times New Roman" w:hAnsi="Times New Roman" w:cs="Times New Roman"/>
          <w:sz w:val="24"/>
          <w:szCs w:val="24"/>
          <w:lang w:val="lt-LT"/>
        </w:rPr>
        <w:t>Savivaldybės administracijos</w:t>
      </w:r>
      <w:r w:rsidR="00CE44E6" w:rsidRPr="00AC23E9">
        <w:rPr>
          <w:rFonts w:ascii="Times New Roman" w:eastAsia="Times New Roman" w:hAnsi="Times New Roman" w:cs="Times New Roman"/>
          <w:sz w:val="24"/>
          <w:szCs w:val="24"/>
          <w:lang w:val="lt-LT"/>
        </w:rPr>
        <w:t xml:space="preserve"> organizuojamoje visuomenei naudingoje veikloje,</w:t>
      </w:r>
      <w:r w:rsidR="004E32C9" w:rsidRPr="00AC23E9">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iki išvardytos pareigos bus įvykdytos.</w:t>
      </w:r>
      <w:r w:rsidR="00CE44E6">
        <w:rPr>
          <w:rFonts w:ascii="Times New Roman" w:eastAsia="Times New Roman" w:hAnsi="Times New Roman" w:cs="Times New Roman"/>
          <w:sz w:val="24"/>
          <w:szCs w:val="24"/>
          <w:lang w:val="lt-LT"/>
        </w:rPr>
        <w:t xml:space="preserve">  </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8863F5">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 xml:space="preserve">. </w:t>
      </w:r>
      <w:r w:rsidR="008863F5">
        <w:rPr>
          <w:rFonts w:ascii="Times New Roman" w:eastAsia="Times New Roman" w:hAnsi="Times New Roman" w:cs="Times New Roman"/>
          <w:sz w:val="24"/>
          <w:szCs w:val="24"/>
          <w:lang w:val="lt-LT"/>
        </w:rPr>
        <w:t>Piniginė socialinė parama neteikiama</w:t>
      </w:r>
      <w:r>
        <w:rPr>
          <w:rFonts w:ascii="Times New Roman" w:eastAsia="Times New Roman" w:hAnsi="Times New Roman" w:cs="Times New Roman"/>
          <w:sz w:val="24"/>
          <w:szCs w:val="24"/>
          <w:lang w:val="lt-LT"/>
        </w:rPr>
        <w:t xml:space="preserve"> 6 mėnesius</w:t>
      </w:r>
      <w:r w:rsidRPr="00934915">
        <w:rPr>
          <w:rFonts w:ascii="Times New Roman" w:eastAsia="Times New Roman" w:hAnsi="Times New Roman" w:cs="Times New Roman"/>
          <w:sz w:val="24"/>
          <w:szCs w:val="24"/>
          <w:lang w:val="lt-LT"/>
        </w:rPr>
        <w:t xml:space="preserve">,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Ši nuostata taikoma bankuose ir ne bankuose turimoms arba dovanotoms, arba laimėtoms loterijoje, arba pasiskolintoms, arba po daikto pardavimo atsiradusioms piniginėms lėšoms.</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Ši nuostata netaikoma, jei</w:t>
      </w:r>
      <w:r>
        <w:rPr>
          <w:rFonts w:ascii="Times New Roman" w:eastAsia="Times New Roman" w:hAnsi="Times New Roman" w:cs="Times New Roman"/>
          <w:sz w:val="24"/>
          <w:szCs w:val="24"/>
          <w:lang w:val="lt-LT"/>
        </w:rPr>
        <w:t>:</w:t>
      </w:r>
    </w:p>
    <w:p w:rsidR="00CE44E6" w:rsidRPr="006A06AF" w:rsidRDefault="00CE44E6" w:rsidP="0041193C">
      <w:pPr>
        <w:pStyle w:val="ListParagraph"/>
        <w:numPr>
          <w:ilvl w:val="0"/>
          <w:numId w:val="3"/>
        </w:numPr>
        <w:tabs>
          <w:tab w:val="left" w:pos="567"/>
        </w:tabs>
        <w:spacing w:after="0" w:line="240" w:lineRule="auto"/>
        <w:ind w:left="0" w:firstLine="851"/>
        <w:jc w:val="both"/>
        <w:rPr>
          <w:rFonts w:ascii="Times New Roman" w:eastAsia="Times New Roman" w:hAnsi="Times New Roman" w:cs="Times New Roman"/>
          <w:b/>
          <w:sz w:val="24"/>
          <w:szCs w:val="24"/>
          <w:lang w:val="lt-LT"/>
        </w:rPr>
      </w:pPr>
      <w:r w:rsidRPr="006A06AF">
        <w:rPr>
          <w:rFonts w:ascii="Times New Roman" w:eastAsia="Times New Roman" w:hAnsi="Times New Roman" w:cs="Times New Roman"/>
          <w:sz w:val="24"/>
          <w:szCs w:val="24"/>
          <w:lang w:val="lt-LT"/>
        </w:rPr>
        <w:t>bendrai gyvenančių asmenų arba vieno gyvenančio asmens turimų piniginių lėšų dydis iki 10 procentų viršija piniginių lėšų normatyvą;</w:t>
      </w:r>
    </w:p>
    <w:p w:rsidR="00441EE0" w:rsidRPr="00441EE0" w:rsidRDefault="00CE44E6" w:rsidP="0041193C">
      <w:pPr>
        <w:pStyle w:val="ListParagraph"/>
        <w:numPr>
          <w:ilvl w:val="0"/>
          <w:numId w:val="3"/>
        </w:numPr>
        <w:tabs>
          <w:tab w:val="left" w:pos="567"/>
        </w:tabs>
        <w:spacing w:after="0" w:line="240" w:lineRule="auto"/>
        <w:ind w:left="0" w:firstLine="851"/>
        <w:jc w:val="both"/>
        <w:rPr>
          <w:rFonts w:ascii="Times New Roman" w:eastAsia="Times New Roman" w:hAnsi="Times New Roman" w:cs="Times New Roman"/>
          <w:b/>
          <w:sz w:val="24"/>
          <w:szCs w:val="24"/>
          <w:lang w:val="lt-LT"/>
        </w:rPr>
      </w:pPr>
      <w:r w:rsidRPr="006A06AF">
        <w:rPr>
          <w:rFonts w:ascii="Times New Roman" w:eastAsia="Times New Roman" w:hAnsi="Times New Roman" w:cs="Times New Roman"/>
          <w:sz w:val="24"/>
          <w:szCs w:val="24"/>
          <w:lang w:val="lt-LT"/>
        </w:rPr>
        <w:t>nors vienas iš bendrai gyvenančių asmenų arba vienas gyvenantis asmuo yra nedirbant</w:t>
      </w:r>
      <w:r w:rsidR="00B3147B">
        <w:rPr>
          <w:rFonts w:ascii="Times New Roman" w:eastAsia="Times New Roman" w:hAnsi="Times New Roman" w:cs="Times New Roman"/>
          <w:sz w:val="24"/>
          <w:szCs w:val="24"/>
          <w:lang w:val="lt-LT"/>
        </w:rPr>
        <w:t>i</w:t>
      </w:r>
      <w:r w:rsidRPr="006A06AF">
        <w:rPr>
          <w:rFonts w:ascii="Times New Roman" w:eastAsia="Times New Roman" w:hAnsi="Times New Roman" w:cs="Times New Roman"/>
          <w:sz w:val="24"/>
          <w:szCs w:val="24"/>
          <w:lang w:val="lt-LT"/>
        </w:rPr>
        <w:t>s senatvės</w:t>
      </w:r>
      <w:r w:rsidR="00B3147B">
        <w:rPr>
          <w:rFonts w:ascii="Times New Roman" w:eastAsia="Times New Roman" w:hAnsi="Times New Roman" w:cs="Times New Roman"/>
          <w:sz w:val="24"/>
          <w:szCs w:val="24"/>
          <w:lang w:val="lt-LT"/>
        </w:rPr>
        <w:t xml:space="preserve"> pensijos amžiaus sulaukę</w:t>
      </w:r>
      <w:r w:rsidR="00B35040">
        <w:rPr>
          <w:rFonts w:ascii="Times New Roman" w:eastAsia="Times New Roman" w:hAnsi="Times New Roman" w:cs="Times New Roman"/>
          <w:sz w:val="24"/>
          <w:szCs w:val="24"/>
          <w:lang w:val="lt-LT"/>
        </w:rPr>
        <w:t>s</w:t>
      </w:r>
      <w:r w:rsidR="00B3147B">
        <w:rPr>
          <w:rFonts w:ascii="Times New Roman" w:eastAsia="Times New Roman" w:hAnsi="Times New Roman" w:cs="Times New Roman"/>
          <w:sz w:val="24"/>
          <w:szCs w:val="24"/>
          <w:lang w:val="lt-LT"/>
        </w:rPr>
        <w:t xml:space="preserve"> asmuo</w:t>
      </w:r>
      <w:r w:rsidRPr="006A06AF">
        <w:rPr>
          <w:rFonts w:ascii="Times New Roman" w:eastAsia="Times New Roman" w:hAnsi="Times New Roman" w:cs="Times New Roman"/>
          <w:sz w:val="24"/>
          <w:szCs w:val="24"/>
          <w:lang w:val="lt-LT"/>
        </w:rPr>
        <w:t xml:space="preserve"> ir (ar) jam (jiems) nustatytas ne didesnis kaip 45 procentų darbingumo lygis</w:t>
      </w:r>
      <w:r w:rsidR="00B35040">
        <w:rPr>
          <w:rFonts w:ascii="Times New Roman" w:eastAsia="Times New Roman" w:hAnsi="Times New Roman" w:cs="Times New Roman"/>
          <w:sz w:val="24"/>
          <w:szCs w:val="24"/>
          <w:lang w:val="lt-LT"/>
        </w:rPr>
        <w:t>,</w:t>
      </w:r>
      <w:r w:rsidRPr="006A06AF">
        <w:rPr>
          <w:rFonts w:ascii="Times New Roman" w:eastAsia="Times New Roman" w:hAnsi="Times New Roman" w:cs="Times New Roman"/>
          <w:sz w:val="24"/>
          <w:szCs w:val="24"/>
          <w:lang w:val="lt-LT"/>
        </w:rPr>
        <w:t xml:space="preserve"> ir jo (jų) turimų piniginių lėšų dydis neviršija </w:t>
      </w:r>
      <w:r w:rsidRPr="00AC23E9">
        <w:rPr>
          <w:rFonts w:ascii="Times New Roman" w:eastAsia="Times New Roman" w:hAnsi="Times New Roman" w:cs="Times New Roman"/>
          <w:sz w:val="24"/>
          <w:szCs w:val="24"/>
          <w:lang w:val="lt-LT"/>
        </w:rPr>
        <w:t>2300,00</w:t>
      </w:r>
      <w:r w:rsidRPr="006A06AF">
        <w:rPr>
          <w:rFonts w:ascii="Times New Roman" w:eastAsia="Times New Roman" w:hAnsi="Times New Roman" w:cs="Times New Roman"/>
          <w:sz w:val="24"/>
          <w:szCs w:val="24"/>
          <w:lang w:val="lt-LT"/>
        </w:rPr>
        <w:t xml:space="preserve"> eurų. </w:t>
      </w:r>
    </w:p>
    <w:p w:rsidR="00CE44E6" w:rsidRPr="00441EE0" w:rsidRDefault="00441EE0" w:rsidP="0041193C">
      <w:pPr>
        <w:tabs>
          <w:tab w:val="left" w:pos="567"/>
        </w:tabs>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sidR="00CE44E6" w:rsidRPr="00441EE0">
        <w:rPr>
          <w:rFonts w:ascii="Times New Roman" w:eastAsia="Times New Roman" w:hAnsi="Times New Roman" w:cs="Times New Roman"/>
          <w:sz w:val="24"/>
          <w:szCs w:val="24"/>
          <w:lang w:val="lt-LT"/>
        </w:rPr>
        <w:t xml:space="preserve">Nustačius, kad bendrai gyvenančių asmenų arba vieno gyvenančio asmens turimų piniginių lėšų dydis viršija piniginių lėšų normatyvą piniginės socialinės paramos teikimo laikotarpiu, paramos teikimas nutraukiamas nuo </w:t>
      </w:r>
      <w:r w:rsidR="00B35040">
        <w:rPr>
          <w:rFonts w:ascii="Times New Roman" w:eastAsia="Times New Roman" w:hAnsi="Times New Roman" w:cs="Times New Roman"/>
          <w:sz w:val="24"/>
          <w:szCs w:val="24"/>
          <w:lang w:val="lt-LT"/>
        </w:rPr>
        <w:t>ateinančio</w:t>
      </w:r>
      <w:r w:rsidR="00CE44E6" w:rsidRPr="00441EE0">
        <w:rPr>
          <w:rFonts w:ascii="Times New Roman" w:eastAsia="Times New Roman" w:hAnsi="Times New Roman" w:cs="Times New Roman"/>
          <w:sz w:val="24"/>
          <w:szCs w:val="24"/>
          <w:lang w:val="lt-LT"/>
        </w:rPr>
        <w:t xml:space="preserve"> po nustatymo mėnesio.</w:t>
      </w:r>
      <w:r w:rsidR="00CE44E6" w:rsidRPr="00441EE0">
        <w:rPr>
          <w:rFonts w:ascii="Times New Roman" w:eastAsia="Times New Roman" w:hAnsi="Times New Roman" w:cs="Times New Roman"/>
          <w:b/>
          <w:sz w:val="24"/>
          <w:szCs w:val="24"/>
          <w:lang w:val="lt-LT"/>
        </w:rPr>
        <w:t xml:space="preserve"> </w:t>
      </w:r>
      <w:r w:rsidR="008A2D60" w:rsidRPr="00AC23E9">
        <w:rPr>
          <w:rFonts w:ascii="Times New Roman" w:eastAsia="Times New Roman" w:hAnsi="Times New Roman" w:cs="Times New Roman"/>
          <w:sz w:val="24"/>
          <w:szCs w:val="24"/>
          <w:lang w:val="lt-LT"/>
        </w:rPr>
        <w:t xml:space="preserve">Į 6 mėnesių piniginės socialinės paramos neteikimo laikotarpį įskaitomi ir tie mėnesiai, per kuriuos asmuo nesikreipė dėl paramos. </w:t>
      </w:r>
      <w:r w:rsidR="00CE44E6" w:rsidRPr="00441EE0">
        <w:rPr>
          <w:rFonts w:ascii="Times New Roman" w:eastAsia="Times New Roman" w:hAnsi="Times New Roman" w:cs="Times New Roman"/>
          <w:b/>
          <w:sz w:val="24"/>
          <w:szCs w:val="24"/>
          <w:lang w:val="lt-LT"/>
        </w:rPr>
        <w:t xml:space="preserve"> </w:t>
      </w:r>
    </w:p>
    <w:p w:rsidR="00CE44E6" w:rsidRDefault="008863F5"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53</w:t>
      </w:r>
      <w:r w:rsidR="00CE44E6">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Piniginė socialinė parama n</w:t>
      </w:r>
      <w:r w:rsidR="00CE44E6">
        <w:rPr>
          <w:rFonts w:ascii="Times New Roman" w:eastAsia="Times New Roman" w:hAnsi="Times New Roman" w:cs="Times New Roman"/>
          <w:sz w:val="24"/>
          <w:szCs w:val="24"/>
          <w:lang w:val="lt-LT" w:eastAsia="lt-LT"/>
        </w:rPr>
        <w:t>eteiki</w:t>
      </w:r>
      <w:r>
        <w:rPr>
          <w:rFonts w:ascii="Times New Roman" w:eastAsia="Times New Roman" w:hAnsi="Times New Roman" w:cs="Times New Roman"/>
          <w:sz w:val="24"/>
          <w:szCs w:val="24"/>
          <w:lang w:val="lt-LT" w:eastAsia="lt-LT"/>
        </w:rPr>
        <w:t>ama</w:t>
      </w:r>
      <w:r w:rsidR="00CE44E6">
        <w:rPr>
          <w:rFonts w:ascii="Times New Roman" w:eastAsia="Times New Roman" w:hAnsi="Times New Roman" w:cs="Times New Roman"/>
          <w:sz w:val="24"/>
          <w:szCs w:val="24"/>
          <w:lang w:val="lt-LT" w:eastAsia="lt-LT"/>
        </w:rPr>
        <w:t xml:space="preserve"> 6 mėnesius</w:t>
      </w:r>
      <w:r w:rsidR="00CE44E6" w:rsidRPr="00934915">
        <w:rPr>
          <w:rFonts w:ascii="Times New Roman" w:eastAsia="Times New Roman" w:hAnsi="Times New Roman" w:cs="Times New Roman"/>
          <w:sz w:val="24"/>
          <w:szCs w:val="24"/>
          <w:lang w:val="lt-LT" w:eastAsia="lt-LT"/>
        </w:rPr>
        <w:t>, jeigu bendrai gyvenantys asmenys arba vienas gyvenantis asmuo per 6 mėnesius</w:t>
      </w:r>
      <w:r w:rsidR="00CE44E6">
        <w:rPr>
          <w:rFonts w:ascii="Times New Roman" w:eastAsia="Times New Roman" w:hAnsi="Times New Roman" w:cs="Times New Roman"/>
          <w:sz w:val="24"/>
          <w:szCs w:val="24"/>
          <w:lang w:val="lt-LT" w:eastAsia="lt-LT"/>
        </w:rPr>
        <w:t xml:space="preserve"> </w:t>
      </w:r>
      <w:r w:rsidR="00CE44E6" w:rsidRPr="00934915">
        <w:rPr>
          <w:rFonts w:ascii="Times New Roman" w:eastAsia="Times New Roman" w:hAnsi="Times New Roman" w:cs="Times New Roman"/>
          <w:sz w:val="24"/>
          <w:szCs w:val="24"/>
          <w:lang w:val="lt-LT" w:eastAsia="lt-LT"/>
        </w:rPr>
        <w:t>iki kreipimosi</w:t>
      </w:r>
      <w:r w:rsidR="00CE44E6">
        <w:rPr>
          <w:rFonts w:ascii="Times New Roman" w:eastAsia="Times New Roman" w:hAnsi="Times New Roman" w:cs="Times New Roman"/>
          <w:sz w:val="24"/>
          <w:szCs w:val="24"/>
          <w:lang w:val="lt-LT" w:eastAsia="lt-LT"/>
        </w:rPr>
        <w:t xml:space="preserve"> </w:t>
      </w:r>
      <w:r w:rsidR="00CE44E6" w:rsidRPr="00934915">
        <w:rPr>
          <w:rFonts w:ascii="Times New Roman" w:eastAsia="Times New Roman" w:hAnsi="Times New Roman" w:cs="Times New Roman"/>
          <w:sz w:val="24"/>
          <w:szCs w:val="24"/>
          <w:lang w:val="lt-LT" w:eastAsia="lt-LT"/>
        </w:rPr>
        <w:t xml:space="preserve">dėl </w:t>
      </w:r>
      <w:r w:rsidR="00CE44E6">
        <w:rPr>
          <w:rFonts w:ascii="Times New Roman" w:eastAsia="Times New Roman" w:hAnsi="Times New Roman" w:cs="Times New Roman"/>
          <w:sz w:val="24"/>
          <w:szCs w:val="24"/>
          <w:lang w:val="lt-LT" w:eastAsia="lt-LT"/>
        </w:rPr>
        <w:t>piniginės socialinės paramos</w:t>
      </w:r>
      <w:r w:rsidR="00CE44E6" w:rsidRPr="00934915">
        <w:rPr>
          <w:rFonts w:ascii="Times New Roman" w:eastAsia="Times New Roman" w:hAnsi="Times New Roman" w:cs="Times New Roman"/>
          <w:sz w:val="24"/>
          <w:szCs w:val="24"/>
          <w:lang w:val="lt-LT" w:eastAsia="lt-LT"/>
        </w:rPr>
        <w:t xml:space="preserve"> perleido nuosavybėn kitam asmeniui</w:t>
      </w:r>
      <w:r w:rsidR="00CE44E6">
        <w:rPr>
          <w:rFonts w:ascii="Times New Roman" w:eastAsia="Times New Roman" w:hAnsi="Times New Roman" w:cs="Times New Roman"/>
          <w:sz w:val="24"/>
          <w:szCs w:val="24"/>
          <w:lang w:val="lt-LT" w:eastAsia="lt-LT"/>
        </w:rPr>
        <w:t>:</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 statiniu</w:t>
      </w:r>
      <w:r>
        <w:rPr>
          <w:rFonts w:ascii="Times New Roman" w:eastAsia="Times New Roman" w:hAnsi="Times New Roman" w:cs="Times New Roman"/>
          <w:sz w:val="24"/>
          <w:szCs w:val="24"/>
          <w:lang w:val="lt-LT" w:eastAsia="lt-LT"/>
        </w:rPr>
        <w:t>s, tarp jų ir nebaigtus statyti;</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 privalomas registruoti transporto priemones</w:t>
      </w:r>
      <w:r>
        <w:rPr>
          <w:rFonts w:ascii="Times New Roman" w:eastAsia="Times New Roman" w:hAnsi="Times New Roman" w:cs="Times New Roman"/>
          <w:sz w:val="24"/>
          <w:szCs w:val="24"/>
          <w:lang w:val="lt-LT" w:eastAsia="lt-LT"/>
        </w:rPr>
        <w:t>;</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 privalomą r</w:t>
      </w:r>
      <w:r>
        <w:rPr>
          <w:rFonts w:ascii="Times New Roman" w:eastAsia="Times New Roman" w:hAnsi="Times New Roman" w:cs="Times New Roman"/>
          <w:sz w:val="24"/>
          <w:szCs w:val="24"/>
          <w:lang w:val="lt-LT" w:eastAsia="lt-LT"/>
        </w:rPr>
        <w:t xml:space="preserve">egistruoti žemės ūkio techniką; </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079F3">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žemę, įskaitant u</w:t>
      </w:r>
      <w:r>
        <w:rPr>
          <w:rFonts w:ascii="Times New Roman" w:eastAsia="Times New Roman" w:hAnsi="Times New Roman" w:cs="Times New Roman"/>
          <w:sz w:val="24"/>
          <w:szCs w:val="24"/>
          <w:lang w:val="lt-LT" w:eastAsia="lt-LT"/>
        </w:rPr>
        <w:t>žimtą miško ir vandens telkini</w:t>
      </w:r>
      <w:r w:rsidR="007E0092">
        <w:rPr>
          <w:rFonts w:ascii="Times New Roman" w:eastAsia="Times New Roman" w:hAnsi="Times New Roman" w:cs="Times New Roman"/>
          <w:sz w:val="24"/>
          <w:szCs w:val="24"/>
          <w:lang w:val="lt-LT" w:eastAsia="lt-LT"/>
        </w:rPr>
        <w:t>ais</w:t>
      </w:r>
      <w:r>
        <w:rPr>
          <w:rFonts w:ascii="Times New Roman" w:eastAsia="Times New Roman" w:hAnsi="Times New Roman" w:cs="Times New Roman"/>
          <w:sz w:val="24"/>
          <w:szCs w:val="24"/>
          <w:lang w:val="lt-LT" w:eastAsia="lt-LT"/>
        </w:rPr>
        <w:t>;</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 gyvulius, paukščius, žvėrelius, bičių šeimas, jeigu jų bendra vertė viršija</w:t>
      </w:r>
      <w:r>
        <w:rPr>
          <w:rFonts w:ascii="Times New Roman" w:eastAsia="Times New Roman" w:hAnsi="Times New Roman" w:cs="Times New Roman"/>
          <w:sz w:val="24"/>
          <w:szCs w:val="24"/>
          <w:lang w:val="lt-LT" w:eastAsia="lt-LT"/>
        </w:rPr>
        <w:t xml:space="preserve"> 1160 eurų;</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 akcijas, obligacijas, vekselius ir kitus vertybinius popierius, pajus, jeigu jų bendra vertė viršija</w:t>
      </w:r>
      <w:r>
        <w:rPr>
          <w:rFonts w:ascii="Times New Roman" w:eastAsia="Times New Roman" w:hAnsi="Times New Roman" w:cs="Times New Roman"/>
          <w:sz w:val="24"/>
          <w:szCs w:val="24"/>
          <w:lang w:val="lt-LT" w:eastAsia="lt-LT"/>
        </w:rPr>
        <w:t xml:space="preserve"> 580 eurų;</w:t>
      </w:r>
    </w:p>
    <w:p w:rsidR="00CE44E6"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 meno kūrinius, brangakmenius, juvelyrinius dirbinius, tauriuosius metalus, kurių vieneto vertė viršija </w:t>
      </w:r>
      <w:r>
        <w:rPr>
          <w:rFonts w:ascii="Times New Roman" w:eastAsia="Times New Roman" w:hAnsi="Times New Roman" w:cs="Times New Roman"/>
          <w:sz w:val="24"/>
          <w:szCs w:val="24"/>
          <w:lang w:val="lt-LT" w:eastAsia="lt-LT"/>
        </w:rPr>
        <w:t>580 eurų;</w:t>
      </w:r>
    </w:p>
    <w:p w:rsidR="00CE44E6" w:rsidRPr="00AC23E9"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007E0092">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934915">
        <w:rPr>
          <w:rFonts w:ascii="Times New Roman" w:eastAsia="Times New Roman" w:hAnsi="Times New Roman" w:cs="Times New Roman"/>
          <w:sz w:val="24"/>
          <w:szCs w:val="24"/>
          <w:lang w:val="lt-LT" w:eastAsia="lt-LT"/>
        </w:rPr>
        <w:t xml:space="preserve">pinigines lėšas, turimas bankuose, kitose kredito įstaigose ir ne bankuose bei ne kitose kredito įstaigose, jeigu jų bendra suma viršija </w:t>
      </w:r>
      <w:r>
        <w:rPr>
          <w:rFonts w:ascii="Times New Roman" w:eastAsia="Times New Roman" w:hAnsi="Times New Roman" w:cs="Times New Roman"/>
          <w:sz w:val="24"/>
          <w:szCs w:val="24"/>
          <w:lang w:val="lt-LT" w:eastAsia="lt-LT"/>
        </w:rPr>
        <w:t>580 eurų</w:t>
      </w:r>
      <w:r w:rsidRPr="00934915">
        <w:rPr>
          <w:rFonts w:ascii="Times New Roman" w:eastAsia="Times New Roman" w:hAnsi="Times New Roman" w:cs="Times New Roman"/>
          <w:sz w:val="24"/>
          <w:szCs w:val="24"/>
          <w:lang w:val="lt-LT" w:eastAsia="lt-LT"/>
        </w:rPr>
        <w:t xml:space="preserve">, išskyrus gautą vaikui (įvaikiui) išlaikyti </w:t>
      </w:r>
      <w:r>
        <w:rPr>
          <w:rFonts w:ascii="Times New Roman" w:eastAsia="Times New Roman" w:hAnsi="Times New Roman" w:cs="Times New Roman"/>
          <w:sz w:val="24"/>
          <w:szCs w:val="24"/>
          <w:lang w:val="lt-LT" w:eastAsia="lt-LT"/>
        </w:rPr>
        <w:t xml:space="preserve">priteistą konkrečią pinigų sumą </w:t>
      </w:r>
      <w:r w:rsidRPr="00934915">
        <w:rPr>
          <w:rFonts w:ascii="Times New Roman" w:eastAsia="Times New Roman" w:hAnsi="Times New Roman" w:cs="Times New Roman"/>
          <w:sz w:val="24"/>
          <w:szCs w:val="24"/>
          <w:lang w:val="lt-LT" w:eastAsia="lt-LT"/>
        </w:rPr>
        <w:t xml:space="preserve">ir kreipdamiesi (kreipdamasis) dėl </w:t>
      </w:r>
      <w:r>
        <w:rPr>
          <w:rFonts w:ascii="Times New Roman" w:eastAsia="Times New Roman" w:hAnsi="Times New Roman" w:cs="Times New Roman"/>
          <w:sz w:val="24"/>
          <w:szCs w:val="24"/>
          <w:lang w:val="lt-LT" w:eastAsia="lt-LT"/>
        </w:rPr>
        <w:t>piniginės socialinės paramos</w:t>
      </w:r>
      <w:r w:rsidRPr="00934915">
        <w:rPr>
          <w:rFonts w:ascii="Times New Roman" w:eastAsia="Times New Roman" w:hAnsi="Times New Roman" w:cs="Times New Roman"/>
          <w:sz w:val="24"/>
          <w:szCs w:val="24"/>
          <w:lang w:val="lt-LT" w:eastAsia="lt-LT"/>
        </w:rPr>
        <w:t xml:space="preserve"> prašyme-paraiškoje nenurodė gautų piniginių lėšų ar už jas įsigyto naujo turto</w:t>
      </w:r>
      <w:r w:rsidRPr="00AC23E9">
        <w:rPr>
          <w:rFonts w:ascii="Times New Roman" w:eastAsia="Times New Roman" w:hAnsi="Times New Roman" w:cs="Times New Roman"/>
          <w:sz w:val="24"/>
          <w:szCs w:val="24"/>
          <w:lang w:val="lt-LT" w:eastAsia="lt-LT"/>
        </w:rPr>
        <w:t xml:space="preserve">. </w:t>
      </w:r>
      <w:r w:rsidR="008A2D60" w:rsidRPr="00AC23E9">
        <w:rPr>
          <w:rFonts w:ascii="Times New Roman" w:eastAsia="Times New Roman" w:hAnsi="Times New Roman" w:cs="Times New Roman"/>
          <w:sz w:val="24"/>
          <w:szCs w:val="24"/>
          <w:lang w:val="lt-LT"/>
        </w:rPr>
        <w:t>Į 6 mėnesių piniginės socialinės paramos neteikimo laikotarpį įskaitomi ir tie mėnesiai, per kuriuos asmuo nesikreipė dėl paramos</w:t>
      </w:r>
      <w:r w:rsidR="000C5FC4">
        <w:rPr>
          <w:rFonts w:ascii="Times New Roman" w:eastAsia="Times New Roman" w:hAnsi="Times New Roman" w:cs="Times New Roman"/>
          <w:sz w:val="24"/>
          <w:szCs w:val="24"/>
          <w:lang w:val="lt-LT"/>
        </w:rPr>
        <w:t>.</w:t>
      </w:r>
    </w:p>
    <w:p w:rsidR="00CE44E6" w:rsidRPr="00770167" w:rsidRDefault="00CE44E6" w:rsidP="0041193C">
      <w:pPr>
        <w:tabs>
          <w:tab w:val="left" w:pos="567"/>
        </w:tabs>
        <w:spacing w:after="0" w:line="240" w:lineRule="auto"/>
        <w:ind w:firstLine="851"/>
        <w:jc w:val="both"/>
        <w:rPr>
          <w:rFonts w:ascii="Times New Roman" w:eastAsia="Times New Roman" w:hAnsi="Times New Roman" w:cs="Times New Roman"/>
          <w:b/>
          <w:sz w:val="24"/>
          <w:szCs w:val="24"/>
          <w:lang w:val="lt-LT" w:eastAsia="lt-LT"/>
        </w:rPr>
      </w:pPr>
      <w:r w:rsidRPr="00934915">
        <w:rPr>
          <w:rFonts w:ascii="Times New Roman" w:eastAsia="Times New Roman" w:hAnsi="Times New Roman" w:cs="Times New Roman"/>
          <w:sz w:val="24"/>
          <w:szCs w:val="24"/>
          <w:lang w:val="lt-LT" w:eastAsia="lt-LT"/>
        </w:rPr>
        <w:t>Šio punkto nuostata netaikoma, jei asmuo perleido vienintelį turėtą nuosavybės teise būstą ir gautos piniginės lėšos buvo panaudotos pagal pateiktus dokumentus mokesčių už būsto išlaikymą skoloms arba įsiskolinimas kredito įstaigoms padengti.</w:t>
      </w: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
          <w:sz w:val="24"/>
          <w:szCs w:val="24"/>
          <w:lang w:val="lt-LT" w:eastAsia="lt-LT"/>
        </w:rPr>
        <w:t xml:space="preserve"> </w:t>
      </w:r>
    </w:p>
    <w:p w:rsidR="008A2D60" w:rsidRPr="00AC23E9" w:rsidRDefault="008863F5"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54</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Piniginė socialinė parama 6 mėnesius n</w:t>
      </w:r>
      <w:r w:rsidR="00CE44E6">
        <w:rPr>
          <w:rFonts w:ascii="Times New Roman" w:eastAsia="Times New Roman" w:hAnsi="Times New Roman" w:cs="Times New Roman"/>
          <w:sz w:val="24"/>
          <w:szCs w:val="24"/>
          <w:lang w:val="lt-LT"/>
        </w:rPr>
        <w:t>eteik</w:t>
      </w:r>
      <w:r>
        <w:rPr>
          <w:rFonts w:ascii="Times New Roman" w:eastAsia="Times New Roman" w:hAnsi="Times New Roman" w:cs="Times New Roman"/>
          <w:sz w:val="24"/>
          <w:szCs w:val="24"/>
          <w:lang w:val="lt-LT"/>
        </w:rPr>
        <w:t>iama ar 6 mėnesiams nutraukiamas jos teikimas</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darbingo amžiaus darbingam vienam gyvenančiam asmeniui, vykdančiam individualią ir (ar) nekilnojamųjų daiktų pardavimo, ir (ar) nuomos veiklą, kuriam ilgiau kaip 6 mėnesius buvo teikiama </w:t>
      </w:r>
      <w:r w:rsidR="00CE44E6">
        <w:rPr>
          <w:rFonts w:ascii="Times New Roman" w:eastAsia="Times New Roman" w:hAnsi="Times New Roman" w:cs="Times New Roman"/>
          <w:sz w:val="24"/>
          <w:szCs w:val="24"/>
          <w:lang w:val="lt-LT"/>
        </w:rPr>
        <w:t>nors viena iš piniginės socialinės paramos rūšių (</w:t>
      </w:r>
      <w:r w:rsidR="006F7248">
        <w:rPr>
          <w:rFonts w:ascii="Times New Roman" w:eastAsia="Times New Roman" w:hAnsi="Times New Roman" w:cs="Times New Roman"/>
          <w:sz w:val="24"/>
          <w:szCs w:val="24"/>
          <w:lang w:val="lt-LT"/>
        </w:rPr>
        <w:t xml:space="preserve">paramos teikimo laikotarpį skaičiuojant </w:t>
      </w:r>
      <w:r w:rsidR="006F7248" w:rsidRPr="00934915">
        <w:rPr>
          <w:rFonts w:ascii="Times New Roman" w:eastAsia="Times New Roman" w:hAnsi="Times New Roman" w:cs="Times New Roman"/>
          <w:sz w:val="24"/>
          <w:szCs w:val="24"/>
          <w:lang w:val="lt-LT"/>
        </w:rPr>
        <w:t xml:space="preserve">ne </w:t>
      </w:r>
      <w:r w:rsidR="00CE44E6" w:rsidRPr="00934915">
        <w:rPr>
          <w:rFonts w:ascii="Times New Roman" w:eastAsia="Times New Roman" w:hAnsi="Times New Roman" w:cs="Times New Roman"/>
          <w:sz w:val="24"/>
          <w:szCs w:val="24"/>
          <w:lang w:val="lt-LT"/>
        </w:rPr>
        <w:t xml:space="preserve">daugiau </w:t>
      </w:r>
      <w:r w:rsidR="00CE44E6" w:rsidRPr="00934915">
        <w:rPr>
          <w:rFonts w:ascii="Times New Roman" w:eastAsia="Times New Roman" w:hAnsi="Times New Roman" w:cs="Times New Roman"/>
          <w:sz w:val="24"/>
          <w:szCs w:val="24"/>
          <w:lang w:val="lt-LT"/>
        </w:rPr>
        <w:lastRenderedPageBreak/>
        <w:t xml:space="preserve">kaip 6 mėnesius iki prašymo-paraiškos pateikimo mėnesio), jeigu jis prašyme-paraiškoje nurodė, kad šiuo laikotarpiu iš vykdomos veiklos gavo mažesnes kaip minimalioji mėnesinė alga vidutines pajamas per mėnesį. </w:t>
      </w:r>
      <w:r w:rsidR="008A2D60" w:rsidRPr="00AC23E9">
        <w:rPr>
          <w:rFonts w:ascii="Times New Roman" w:eastAsia="Times New Roman" w:hAnsi="Times New Roman" w:cs="Times New Roman"/>
          <w:sz w:val="24"/>
          <w:szCs w:val="24"/>
          <w:lang w:val="lt-LT"/>
        </w:rPr>
        <w:t>Į 6 mėnesių piniginės socialinės paramos neteikimo laikotarpį įskaitomi ir tie mėnesiai, per kuriuos asmuo nesikreipė dėl paramos</w:t>
      </w:r>
      <w:r w:rsidR="00AC23E9">
        <w:rPr>
          <w:rFonts w:ascii="Times New Roman" w:eastAsia="Times New Roman" w:hAnsi="Times New Roman" w:cs="Times New Roman"/>
          <w:sz w:val="24"/>
          <w:szCs w:val="24"/>
          <w:lang w:val="lt-LT"/>
        </w:rPr>
        <w:t>.</w:t>
      </w:r>
    </w:p>
    <w:p w:rsidR="00CE44E6" w:rsidRPr="00934915" w:rsidRDefault="00CE44E6" w:rsidP="0041193C">
      <w:pPr>
        <w:spacing w:after="0" w:line="240" w:lineRule="auto"/>
        <w:ind w:firstLine="851"/>
        <w:jc w:val="both"/>
        <w:rPr>
          <w:rFonts w:ascii="Times New Roman" w:eastAsia="Times New Roman" w:hAnsi="Times New Roman" w:cs="Times New Roman"/>
          <w:iCs/>
          <w:color w:val="00B050"/>
          <w:sz w:val="24"/>
          <w:szCs w:val="24"/>
          <w:lang w:val="lt-LT" w:eastAsia="lt-LT"/>
        </w:rPr>
      </w:pPr>
      <w:r w:rsidRPr="00934915">
        <w:rPr>
          <w:rFonts w:ascii="Times New Roman" w:eastAsia="Times New Roman" w:hAnsi="Times New Roman" w:cs="Times New Roman"/>
          <w:iCs/>
          <w:color w:val="000000"/>
          <w:sz w:val="24"/>
          <w:szCs w:val="24"/>
          <w:lang w:val="lt-LT" w:eastAsia="lt-LT"/>
        </w:rPr>
        <w:t>Šio punkto nuostata taikoma asmeniui, įrašytam į kito asmens vardu išduotą verslo liudijimą.</w:t>
      </w:r>
    </w:p>
    <w:p w:rsidR="00CE44E6" w:rsidRPr="001666E8" w:rsidRDefault="00CE44E6" w:rsidP="0041193C">
      <w:pPr>
        <w:spacing w:after="0" w:line="240" w:lineRule="auto"/>
        <w:ind w:firstLine="851"/>
        <w:jc w:val="both"/>
        <w:rPr>
          <w:rFonts w:ascii="Times New Roman" w:eastAsia="Times New Roman" w:hAnsi="Times New Roman" w:cs="Times New Roman"/>
          <w:b/>
          <w:sz w:val="24"/>
          <w:szCs w:val="24"/>
          <w:lang w:val="lt-LT"/>
        </w:rPr>
      </w:pPr>
      <w:r w:rsidRPr="00934915">
        <w:rPr>
          <w:rFonts w:ascii="Times New Roman" w:eastAsia="Times New Roman" w:hAnsi="Times New Roman" w:cs="Times New Roman"/>
          <w:sz w:val="24"/>
          <w:szCs w:val="24"/>
          <w:lang w:val="lt-LT"/>
        </w:rPr>
        <w:t>Šio punkto nuostata netaikoma, jei asmens</w:t>
      </w: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pajamos buvo mažesnės dėl ligos,</w:t>
      </w:r>
      <w:r w:rsidRPr="00934915">
        <w:rPr>
          <w:rFonts w:ascii="Times New Roman" w:eastAsia="Times New Roman" w:hAnsi="Times New Roman" w:cs="Times New Roman"/>
          <w:b/>
          <w:sz w:val="24"/>
          <w:szCs w:val="24"/>
          <w:lang w:val="lt-LT"/>
        </w:rPr>
        <w:t xml:space="preserve"> </w:t>
      </w:r>
      <w:r w:rsidRPr="00934915">
        <w:rPr>
          <w:rFonts w:ascii="Times New Roman" w:eastAsia="Times New Roman" w:hAnsi="Times New Roman" w:cs="Times New Roman"/>
          <w:sz w:val="24"/>
          <w:szCs w:val="24"/>
          <w:lang w:val="lt-LT"/>
        </w:rPr>
        <w:t xml:space="preserve">arba minėtą veiklą vykdantis asmuo dar dirba ir pagal darbo sutartį </w:t>
      </w:r>
      <w:r>
        <w:rPr>
          <w:rFonts w:ascii="Times New Roman" w:eastAsia="Times New Roman" w:hAnsi="Times New Roman" w:cs="Times New Roman"/>
          <w:sz w:val="24"/>
          <w:szCs w:val="24"/>
          <w:lang w:val="lt-LT"/>
        </w:rPr>
        <w:t xml:space="preserve">ne </w:t>
      </w:r>
      <w:r w:rsidRPr="00934915">
        <w:rPr>
          <w:rFonts w:ascii="Times New Roman" w:eastAsia="Times New Roman" w:hAnsi="Times New Roman" w:cs="Times New Roman"/>
          <w:sz w:val="24"/>
          <w:szCs w:val="24"/>
          <w:lang w:val="lt-LT"/>
        </w:rPr>
        <w:t>mažiau kaip ½ maksimalios darbo laiko trukmės, arba studijuoja aukštojoje mokykloje, arba yra nėščia moteris, kuriai yra likę ne daugiau kaip 70 kalendorinių dienų iki numatomos gimdymo datos</w:t>
      </w:r>
      <w:r w:rsidR="006F7248">
        <w:rPr>
          <w:rFonts w:ascii="Times New Roman" w:eastAsia="Times New Roman" w:hAnsi="Times New Roman" w:cs="Times New Roman"/>
          <w:sz w:val="24"/>
          <w:szCs w:val="24"/>
          <w:lang w:val="lt-LT"/>
        </w:rPr>
        <w:t>, arba prašymo-paraiškos pateikimo mėnesį asmuo veiklos nebevykdo</w:t>
      </w:r>
      <w:r w:rsidR="002C3B3B">
        <w:rPr>
          <w:rFonts w:ascii="Times New Roman" w:eastAsia="Times New Roman" w:hAnsi="Times New Roman" w:cs="Times New Roman"/>
          <w:sz w:val="24"/>
          <w:szCs w:val="24"/>
          <w:lang w:val="lt-LT"/>
        </w:rPr>
        <w:t>.</w:t>
      </w:r>
    </w:p>
    <w:p w:rsidR="00CE44E6" w:rsidRPr="00AC23E9" w:rsidRDefault="008863F5" w:rsidP="0041193C">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5</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Kompensacijos 6 mėnesius n</w:t>
      </w:r>
      <w:r w:rsidR="00CE44E6">
        <w:rPr>
          <w:rFonts w:ascii="Times New Roman" w:eastAsia="Times New Roman" w:hAnsi="Times New Roman" w:cs="Times New Roman"/>
          <w:sz w:val="24"/>
          <w:szCs w:val="24"/>
          <w:lang w:val="lt-LT"/>
        </w:rPr>
        <w:t>etei</w:t>
      </w:r>
      <w:r>
        <w:rPr>
          <w:rFonts w:ascii="Times New Roman" w:eastAsia="Times New Roman" w:hAnsi="Times New Roman" w:cs="Times New Roman"/>
          <w:sz w:val="24"/>
          <w:szCs w:val="24"/>
          <w:lang w:val="lt-LT"/>
        </w:rPr>
        <w:t>kiamos, o socialinė</w:t>
      </w:r>
      <w:r w:rsidR="00CE44E6">
        <w:rPr>
          <w:rFonts w:ascii="Times New Roman" w:eastAsia="Times New Roman" w:hAnsi="Times New Roman" w:cs="Times New Roman"/>
          <w:sz w:val="24"/>
          <w:szCs w:val="24"/>
          <w:lang w:val="lt-LT"/>
        </w:rPr>
        <w:t xml:space="preserve"> pašalp</w:t>
      </w:r>
      <w:r>
        <w:rPr>
          <w:rFonts w:ascii="Times New Roman" w:eastAsia="Times New Roman" w:hAnsi="Times New Roman" w:cs="Times New Roman"/>
          <w:sz w:val="24"/>
          <w:szCs w:val="24"/>
          <w:lang w:val="lt-LT"/>
        </w:rPr>
        <w:t>a skiriama</w:t>
      </w:r>
      <w:r w:rsidR="00CE44E6">
        <w:rPr>
          <w:rFonts w:ascii="Times New Roman" w:eastAsia="Times New Roman" w:hAnsi="Times New Roman" w:cs="Times New Roman"/>
          <w:sz w:val="24"/>
          <w:szCs w:val="24"/>
          <w:lang w:val="lt-LT"/>
        </w:rPr>
        <w:t xml:space="preserve"> tam pačiam laikotarpiui </w:t>
      </w:r>
      <w:r w:rsidR="00CE44E6" w:rsidRPr="00934915">
        <w:rPr>
          <w:rFonts w:ascii="Times New Roman" w:eastAsia="Times New Roman" w:hAnsi="Times New Roman" w:cs="Times New Roman"/>
          <w:sz w:val="24"/>
          <w:szCs w:val="24"/>
          <w:lang w:val="lt-LT"/>
        </w:rPr>
        <w:t xml:space="preserve">tik vaikui (vaikams), įskaitant pilnamečius vaikus, kai jie mokosi pagal bendrojo ugdymo programą, ir laikotarpiu nuo bendrojo ugdymo programos baigimo dienos iki tų pačių metų rugsėjo 1 dienos, </w:t>
      </w:r>
      <w:r w:rsidR="00CE44E6" w:rsidRPr="00934915">
        <w:rPr>
          <w:rFonts w:ascii="Times New Roman" w:eastAsia="Times New Roman" w:hAnsi="Times New Roman" w:cs="Times New Roman"/>
          <w:color w:val="000000"/>
          <w:sz w:val="24"/>
          <w:szCs w:val="24"/>
          <w:lang w:val="lt-LT"/>
        </w:rPr>
        <w:t xml:space="preserve">jei </w:t>
      </w:r>
      <w:r w:rsidR="00CE44E6" w:rsidRPr="00934915">
        <w:rPr>
          <w:rFonts w:ascii="Times New Roman" w:eastAsia="Times New Roman" w:hAnsi="Times New Roman" w:cs="Times New Roman"/>
          <w:sz w:val="24"/>
          <w:szCs w:val="24"/>
          <w:lang w:val="lt-LT"/>
        </w:rPr>
        <w:t>juos auginantiems bendrai gyvenantiems asmenims,</w:t>
      </w:r>
      <w:r w:rsidR="00CE44E6" w:rsidRPr="00F52B74">
        <w:rPr>
          <w:rFonts w:ascii="Times New Roman" w:eastAsia="Times New Roman" w:hAnsi="Times New Roman" w:cs="Times New Roman"/>
          <w:sz w:val="24"/>
          <w:szCs w:val="24"/>
          <w:lang w:val="lt-LT"/>
        </w:rPr>
        <w:t xml:space="preserve"> </w:t>
      </w:r>
      <w:r w:rsidR="00CE44E6" w:rsidRPr="00AC23E9">
        <w:rPr>
          <w:rFonts w:ascii="Times New Roman" w:eastAsia="Times New Roman" w:hAnsi="Times New Roman" w:cs="Times New Roman"/>
          <w:sz w:val="24"/>
          <w:szCs w:val="24"/>
          <w:lang w:val="lt-LT"/>
        </w:rPr>
        <w:t>vykdantiems arba nors vienam iš jų vykdančiam individualią ir (ar) nekilnojamųjų daiktų pardavimo, ir (ar) nuomos veiklą</w:t>
      </w:r>
      <w:r w:rsidR="00CE44E6" w:rsidRPr="00965F79">
        <w:rPr>
          <w:rFonts w:ascii="Times New Roman" w:eastAsia="Times New Roman" w:hAnsi="Times New Roman" w:cs="Times New Roman"/>
          <w:sz w:val="24"/>
          <w:szCs w:val="24"/>
          <w:lang w:val="lt-LT"/>
        </w:rPr>
        <w:t>,</w:t>
      </w:r>
      <w:r w:rsidR="00CE44E6" w:rsidRPr="00934915">
        <w:rPr>
          <w:rFonts w:ascii="Times New Roman" w:eastAsia="Times New Roman" w:hAnsi="Times New Roman" w:cs="Times New Roman"/>
          <w:sz w:val="24"/>
          <w:szCs w:val="24"/>
          <w:lang w:val="lt-LT"/>
        </w:rPr>
        <w:t xml:space="preserve"> kuriems ilgiau kaip 6 mėnesius buvo teikiama </w:t>
      </w:r>
      <w:r w:rsidR="00CE44E6">
        <w:rPr>
          <w:rFonts w:ascii="Times New Roman" w:eastAsia="Times New Roman" w:hAnsi="Times New Roman" w:cs="Times New Roman"/>
          <w:sz w:val="24"/>
          <w:szCs w:val="24"/>
          <w:lang w:val="lt-LT"/>
        </w:rPr>
        <w:t xml:space="preserve">nors viena iš piniginės socialinės paramos rūšių </w:t>
      </w:r>
      <w:r>
        <w:rPr>
          <w:rFonts w:ascii="Times New Roman" w:eastAsia="Times New Roman" w:hAnsi="Times New Roman" w:cs="Times New Roman"/>
          <w:sz w:val="24"/>
          <w:szCs w:val="24"/>
          <w:lang w:val="lt-LT"/>
        </w:rPr>
        <w:t>(</w:t>
      </w:r>
      <w:r w:rsidR="006F7248">
        <w:rPr>
          <w:rFonts w:ascii="Times New Roman" w:eastAsia="Times New Roman" w:hAnsi="Times New Roman" w:cs="Times New Roman"/>
          <w:sz w:val="24"/>
          <w:szCs w:val="24"/>
          <w:lang w:val="lt-LT"/>
        </w:rPr>
        <w:t xml:space="preserve">paramos teikimo laikotarpį skaičiuojant </w:t>
      </w:r>
      <w:r w:rsidR="00CE44E6" w:rsidRPr="00934915">
        <w:rPr>
          <w:rFonts w:ascii="Times New Roman" w:eastAsia="Times New Roman" w:hAnsi="Times New Roman" w:cs="Times New Roman"/>
          <w:sz w:val="24"/>
          <w:szCs w:val="24"/>
          <w:lang w:val="lt-LT"/>
        </w:rPr>
        <w:t xml:space="preserve">ne daugiau kaip 6 mėnesius iki prašymo-paraiškos pateikimo mėnesio), jeigu asmuo prašyme-paraiškoje nurodo, kad šiuo laikotarpiu iš vykdomos veiklos gavo mažesnes kaip minimalioji mėnesinė alga vidutines pajamas per mėnesį. </w:t>
      </w:r>
      <w:r w:rsidR="008A2D60" w:rsidRPr="00AC23E9">
        <w:rPr>
          <w:rFonts w:ascii="Times New Roman" w:eastAsia="Times New Roman" w:hAnsi="Times New Roman" w:cs="Times New Roman"/>
          <w:sz w:val="24"/>
          <w:szCs w:val="24"/>
          <w:lang w:val="lt-LT"/>
        </w:rPr>
        <w:t>Į 6 mėnesių piniginės socialinės paramos neteikimo laikotarpį įskaitomi ir tie mėnesiai, per kuriuos asmuo nesikreipė dėl paramos</w:t>
      </w:r>
      <w:r w:rsidR="00AC23E9">
        <w:rPr>
          <w:rFonts w:ascii="Times New Roman" w:eastAsia="Times New Roman" w:hAnsi="Times New Roman" w:cs="Times New Roman"/>
          <w:sz w:val="24"/>
          <w:szCs w:val="24"/>
          <w:lang w:val="lt-LT"/>
        </w:rPr>
        <w:t>.</w:t>
      </w:r>
    </w:p>
    <w:p w:rsidR="00CE44E6" w:rsidRPr="00934915" w:rsidRDefault="00CE44E6" w:rsidP="0041193C">
      <w:pPr>
        <w:spacing w:after="0" w:line="240" w:lineRule="auto"/>
        <w:ind w:firstLine="851"/>
        <w:jc w:val="both"/>
        <w:rPr>
          <w:rFonts w:ascii="Times New Roman" w:eastAsia="Times New Roman" w:hAnsi="Times New Roman" w:cs="Times New Roman"/>
          <w:iCs/>
          <w:color w:val="000000"/>
          <w:sz w:val="24"/>
          <w:szCs w:val="24"/>
          <w:lang w:val="lt-LT" w:eastAsia="lt-LT"/>
        </w:rPr>
      </w:pPr>
      <w:r w:rsidRPr="00934915">
        <w:rPr>
          <w:rFonts w:ascii="Times New Roman" w:eastAsia="Times New Roman" w:hAnsi="Times New Roman" w:cs="Times New Roman"/>
          <w:iCs/>
          <w:color w:val="000000"/>
          <w:sz w:val="24"/>
          <w:szCs w:val="24"/>
          <w:lang w:val="lt-LT" w:eastAsia="lt-LT"/>
        </w:rPr>
        <w:t>Šio punkto nuostata taikoma bendrai gyvenantiems a</w:t>
      </w:r>
      <w:r w:rsidR="00AC23E9">
        <w:rPr>
          <w:rFonts w:ascii="Times New Roman" w:eastAsia="Times New Roman" w:hAnsi="Times New Roman" w:cs="Times New Roman"/>
          <w:iCs/>
          <w:color w:val="000000"/>
          <w:sz w:val="24"/>
          <w:szCs w:val="24"/>
          <w:lang w:val="lt-LT" w:eastAsia="lt-LT"/>
        </w:rPr>
        <w:t xml:space="preserve">smenims, kai nors vienas iš jų </w:t>
      </w:r>
      <w:r w:rsidRPr="00934915">
        <w:rPr>
          <w:rFonts w:ascii="Times New Roman" w:eastAsia="Times New Roman" w:hAnsi="Times New Roman" w:cs="Times New Roman"/>
          <w:iCs/>
          <w:color w:val="000000"/>
          <w:sz w:val="24"/>
          <w:szCs w:val="24"/>
          <w:lang w:val="lt-LT" w:eastAsia="lt-LT"/>
        </w:rPr>
        <w:t>įrašytas į kito, su kuriuo bendrai negyvena, asmens</w:t>
      </w:r>
      <w:r w:rsidR="00AC23E9">
        <w:rPr>
          <w:rFonts w:ascii="Times New Roman" w:eastAsia="Times New Roman" w:hAnsi="Times New Roman" w:cs="Times New Roman"/>
          <w:iCs/>
          <w:color w:val="000000"/>
          <w:sz w:val="24"/>
          <w:szCs w:val="24"/>
          <w:lang w:val="lt-LT" w:eastAsia="lt-LT"/>
        </w:rPr>
        <w:t xml:space="preserve"> vardu išduotą verslo liudijimą.</w:t>
      </w:r>
      <w:r w:rsidRPr="00934915">
        <w:rPr>
          <w:rFonts w:ascii="Times New Roman" w:eastAsia="Times New Roman" w:hAnsi="Times New Roman" w:cs="Times New Roman"/>
          <w:iCs/>
          <w:color w:val="000000"/>
          <w:sz w:val="24"/>
          <w:szCs w:val="24"/>
          <w:lang w:val="lt-LT" w:eastAsia="lt-LT"/>
        </w:rPr>
        <w:t xml:space="preserve"> </w:t>
      </w:r>
    </w:p>
    <w:p w:rsidR="002C3B3B" w:rsidRPr="001666E8" w:rsidRDefault="00CE44E6" w:rsidP="0041193C">
      <w:pPr>
        <w:spacing w:after="0" w:line="240" w:lineRule="auto"/>
        <w:ind w:firstLine="851"/>
        <w:jc w:val="both"/>
        <w:rPr>
          <w:rFonts w:ascii="Times New Roman" w:eastAsia="Times New Roman" w:hAnsi="Times New Roman" w:cs="Times New Roman"/>
          <w:b/>
          <w:sz w:val="24"/>
          <w:szCs w:val="24"/>
          <w:lang w:val="lt-LT"/>
        </w:rPr>
      </w:pPr>
      <w:r w:rsidRPr="00AC23E9">
        <w:rPr>
          <w:rFonts w:ascii="Times New Roman" w:eastAsia="Times New Roman" w:hAnsi="Times New Roman" w:cs="Times New Roman"/>
          <w:sz w:val="24"/>
          <w:szCs w:val="24"/>
          <w:lang w:val="lt-LT"/>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w:t>
      </w:r>
      <w:r w:rsidR="002C3B3B">
        <w:rPr>
          <w:rFonts w:ascii="Times New Roman" w:eastAsia="Times New Roman" w:hAnsi="Times New Roman" w:cs="Times New Roman"/>
          <w:sz w:val="24"/>
          <w:szCs w:val="24"/>
          <w:lang w:val="lt-LT"/>
        </w:rPr>
        <w:t>enų iki numatomos gimdymo datos</w:t>
      </w:r>
      <w:r w:rsidR="00965F79">
        <w:rPr>
          <w:rFonts w:ascii="Times New Roman" w:eastAsia="Times New Roman" w:hAnsi="Times New Roman" w:cs="Times New Roman"/>
          <w:sz w:val="24"/>
          <w:szCs w:val="24"/>
          <w:lang w:val="lt-LT"/>
        </w:rPr>
        <w:t>,</w:t>
      </w:r>
      <w:r w:rsidR="002C3B3B">
        <w:rPr>
          <w:rFonts w:ascii="Times New Roman" w:eastAsia="Times New Roman" w:hAnsi="Times New Roman" w:cs="Times New Roman"/>
          <w:sz w:val="24"/>
          <w:szCs w:val="24"/>
          <w:lang w:val="lt-LT"/>
        </w:rPr>
        <w:t xml:space="preserve"> arba prašymo-paraiškos pateikimo mėnesį asmuo (asmenys) veiklos nebevykdo.</w:t>
      </w:r>
    </w:p>
    <w:p w:rsidR="00CE44E6" w:rsidRPr="00934915" w:rsidRDefault="008863F5"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6</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Piniginė socialinė parama n</w:t>
      </w:r>
      <w:r w:rsidR="00CE44E6">
        <w:rPr>
          <w:rFonts w:ascii="Times New Roman" w:eastAsia="Times New Roman" w:hAnsi="Times New Roman" w:cs="Times New Roman"/>
          <w:sz w:val="24"/>
          <w:szCs w:val="24"/>
          <w:lang w:val="lt-LT"/>
        </w:rPr>
        <w:t>eteik</w:t>
      </w:r>
      <w:r>
        <w:rPr>
          <w:rFonts w:ascii="Times New Roman" w:eastAsia="Times New Roman" w:hAnsi="Times New Roman" w:cs="Times New Roman"/>
          <w:sz w:val="24"/>
          <w:szCs w:val="24"/>
          <w:lang w:val="lt-LT"/>
        </w:rPr>
        <w:t>iama</w:t>
      </w:r>
      <w:r w:rsidR="00CE44E6">
        <w:rPr>
          <w:rFonts w:ascii="Times New Roman" w:eastAsia="Times New Roman" w:hAnsi="Times New Roman" w:cs="Times New Roman"/>
          <w:sz w:val="24"/>
          <w:szCs w:val="24"/>
          <w:lang w:val="lt-LT"/>
        </w:rPr>
        <w:t xml:space="preserve"> </w:t>
      </w:r>
      <w:r w:rsidR="00CE44E6" w:rsidRPr="00AC23E9">
        <w:rPr>
          <w:rFonts w:ascii="Times New Roman" w:eastAsia="Times New Roman" w:hAnsi="Times New Roman" w:cs="Times New Roman"/>
          <w:sz w:val="24"/>
          <w:szCs w:val="24"/>
          <w:lang w:val="lt-LT"/>
        </w:rPr>
        <w:t>iki</w:t>
      </w:r>
      <w:r w:rsidR="00CE44E6">
        <w:rPr>
          <w:rFonts w:ascii="Times New Roman" w:eastAsia="Times New Roman" w:hAnsi="Times New Roman" w:cs="Times New Roman"/>
          <w:b/>
          <w:sz w:val="24"/>
          <w:szCs w:val="24"/>
          <w:lang w:val="lt-LT"/>
        </w:rPr>
        <w:t xml:space="preserve"> </w:t>
      </w:r>
      <w:r w:rsidR="00CE44E6">
        <w:rPr>
          <w:rFonts w:ascii="Times New Roman" w:eastAsia="Times New Roman" w:hAnsi="Times New Roman" w:cs="Times New Roman"/>
          <w:sz w:val="24"/>
          <w:szCs w:val="24"/>
          <w:lang w:val="lt-LT"/>
        </w:rPr>
        <w:t xml:space="preserve">12 mėnesių </w:t>
      </w:r>
      <w:r w:rsidR="00CE44E6" w:rsidRPr="00934915">
        <w:rPr>
          <w:rFonts w:ascii="Times New Roman" w:eastAsia="Times New Roman" w:hAnsi="Times New Roman" w:cs="Times New Roman"/>
          <w:sz w:val="24"/>
          <w:szCs w:val="24"/>
          <w:lang w:val="lt-LT"/>
        </w:rPr>
        <w:t xml:space="preserve">ar </w:t>
      </w:r>
      <w:r w:rsidR="00CE44E6" w:rsidRPr="00AC23E9">
        <w:rPr>
          <w:rFonts w:ascii="Times New Roman" w:eastAsia="Times New Roman" w:hAnsi="Times New Roman" w:cs="Times New Roman"/>
          <w:sz w:val="24"/>
          <w:szCs w:val="24"/>
          <w:lang w:val="lt-LT"/>
        </w:rPr>
        <w:t xml:space="preserve">iki </w:t>
      </w:r>
      <w:r w:rsidR="00CE44E6" w:rsidRPr="00934915">
        <w:rPr>
          <w:rFonts w:ascii="Times New Roman" w:eastAsia="Times New Roman" w:hAnsi="Times New Roman" w:cs="Times New Roman"/>
          <w:sz w:val="24"/>
          <w:szCs w:val="24"/>
          <w:lang w:val="lt-LT"/>
        </w:rPr>
        <w:t>12 mėnesių nutrauk</w:t>
      </w:r>
      <w:r>
        <w:rPr>
          <w:rFonts w:ascii="Times New Roman" w:eastAsia="Times New Roman" w:hAnsi="Times New Roman" w:cs="Times New Roman"/>
          <w:sz w:val="24"/>
          <w:szCs w:val="24"/>
          <w:lang w:val="lt-LT"/>
        </w:rPr>
        <w:t>iamas jos teikimas</w:t>
      </w:r>
      <w:r w:rsidR="00CE44E6" w:rsidRPr="00934915">
        <w:rPr>
          <w:rFonts w:ascii="Times New Roman" w:eastAsia="Times New Roman" w:hAnsi="Times New Roman" w:cs="Times New Roman"/>
          <w:sz w:val="24"/>
          <w:szCs w:val="24"/>
          <w:lang w:val="lt-LT"/>
        </w:rPr>
        <w:t xml:space="preserve">, jeigu vienas gyvenantis asmuo </w:t>
      </w:r>
      <w:r>
        <w:rPr>
          <w:rFonts w:ascii="Times New Roman" w:eastAsia="Times New Roman" w:hAnsi="Times New Roman" w:cs="Times New Roman"/>
          <w:sz w:val="24"/>
          <w:szCs w:val="24"/>
          <w:lang w:val="lt-LT"/>
        </w:rPr>
        <w:t>piniginės socialinės paramos</w:t>
      </w:r>
      <w:r w:rsidR="00CE44E6" w:rsidRPr="00934915">
        <w:rPr>
          <w:rFonts w:ascii="Times New Roman" w:eastAsia="Times New Roman" w:hAnsi="Times New Roman" w:cs="Times New Roman"/>
          <w:sz w:val="24"/>
          <w:szCs w:val="24"/>
          <w:lang w:val="lt-LT"/>
        </w:rPr>
        <w:t xml:space="preserve"> teikimo laikotarpiu:</w:t>
      </w:r>
    </w:p>
    <w:p w:rsidR="00CE44E6"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.1. </w:t>
      </w:r>
      <w:r w:rsidR="00CE44E6" w:rsidRPr="00934915">
        <w:rPr>
          <w:rFonts w:ascii="Times New Roman" w:eastAsia="Times New Roman" w:hAnsi="Times New Roman" w:cs="Times New Roman"/>
          <w:sz w:val="24"/>
          <w:szCs w:val="24"/>
          <w:lang w:val="lt-LT"/>
        </w:rPr>
        <w:t>nuosavybės teise įgijo privalomo registruoti turto, kurio vertė didesnė nei</w:t>
      </w:r>
      <w:r w:rsidR="00CE44E6">
        <w:rPr>
          <w:rFonts w:ascii="Times New Roman" w:eastAsia="Times New Roman" w:hAnsi="Times New Roman" w:cs="Times New Roman"/>
          <w:sz w:val="24"/>
          <w:szCs w:val="24"/>
          <w:lang w:val="lt-LT"/>
        </w:rPr>
        <w:t xml:space="preserve"> Įstatymo nustatytas normatyvas;</w:t>
      </w:r>
    </w:p>
    <w:p w:rsidR="00CE44E6"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.2. </w:t>
      </w:r>
      <w:r w:rsidR="00CE44E6">
        <w:rPr>
          <w:rFonts w:ascii="Times New Roman" w:eastAsia="Times New Roman" w:hAnsi="Times New Roman" w:cs="Times New Roman"/>
          <w:sz w:val="24"/>
          <w:szCs w:val="24"/>
          <w:lang w:val="lt-LT"/>
        </w:rPr>
        <w:t xml:space="preserve">nusipirko </w:t>
      </w:r>
      <w:r w:rsidR="00CE44E6" w:rsidRPr="00934915">
        <w:rPr>
          <w:rFonts w:ascii="Times New Roman" w:eastAsia="Times New Roman" w:hAnsi="Times New Roman" w:cs="Times New Roman"/>
          <w:sz w:val="24"/>
          <w:szCs w:val="24"/>
          <w:lang w:val="lt-LT"/>
        </w:rPr>
        <w:t>po 2013 metų birželio mėnesio daugiau kaip 1 (vieną) automobilį</w:t>
      </w:r>
      <w:r w:rsidR="00CE44E6">
        <w:rPr>
          <w:rFonts w:ascii="Times New Roman" w:eastAsia="Times New Roman" w:hAnsi="Times New Roman" w:cs="Times New Roman"/>
          <w:sz w:val="24"/>
          <w:szCs w:val="24"/>
          <w:lang w:val="lt-LT"/>
        </w:rPr>
        <w:t>;</w:t>
      </w:r>
    </w:p>
    <w:p w:rsidR="00CE44E6" w:rsidRPr="00E6051D"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6</w:t>
      </w:r>
      <w:r w:rsidR="00CE44E6">
        <w:rPr>
          <w:rFonts w:ascii="Times New Roman" w:eastAsia="Times New Roman" w:hAnsi="Times New Roman" w:cs="Times New Roman"/>
          <w:sz w:val="24"/>
          <w:szCs w:val="24"/>
          <w:lang w:val="lt-LT"/>
        </w:rPr>
        <w:t xml:space="preserve">.3. </w:t>
      </w:r>
      <w:r w:rsidR="008324E8" w:rsidRPr="00AC23E9">
        <w:rPr>
          <w:rFonts w:ascii="Times New Roman" w:eastAsia="Times New Roman" w:hAnsi="Times New Roman" w:cs="Times New Roman"/>
          <w:sz w:val="24"/>
          <w:szCs w:val="24"/>
          <w:lang w:val="lt-LT"/>
        </w:rPr>
        <w:t>padovanojo ar perleido nuosavybės teise turėtą privalomą registruoti turtą</w:t>
      </w:r>
      <w:r w:rsidR="00CE44E6" w:rsidRPr="00934915">
        <w:rPr>
          <w:rFonts w:ascii="Times New Roman" w:eastAsia="Times New Roman" w:hAnsi="Times New Roman" w:cs="Times New Roman"/>
          <w:sz w:val="24"/>
          <w:szCs w:val="24"/>
          <w:lang w:val="lt-LT"/>
        </w:rPr>
        <w:t xml:space="preserve"> nuosavybėn kitam asmeniui už lėšų sumą, mažesnę kaip pusė šio turto vertės, apskaičiuotos vadovaujantis Įstatymo nuostatomis. </w:t>
      </w:r>
      <w:r>
        <w:rPr>
          <w:rFonts w:ascii="Times New Roman" w:eastAsia="Times New Roman" w:hAnsi="Times New Roman" w:cs="Times New Roman"/>
          <w:sz w:val="24"/>
          <w:szCs w:val="24"/>
          <w:lang w:val="lt-LT"/>
        </w:rPr>
        <w:t xml:space="preserve">Šio </w:t>
      </w:r>
      <w:r w:rsidR="00CE44E6" w:rsidRPr="00E6051D">
        <w:rPr>
          <w:rFonts w:ascii="Times New Roman" w:eastAsia="Times New Roman" w:hAnsi="Times New Roman" w:cs="Times New Roman"/>
          <w:sz w:val="24"/>
          <w:szCs w:val="24"/>
          <w:lang w:val="lt-LT"/>
        </w:rPr>
        <w:t>papunkčio nuostata netaikoma pateikus įrodančius dokumentus: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perleista nuosavybėn kitam asmeniui transporto priemonė pagaminta iki </w:t>
      </w:r>
      <w:r>
        <w:rPr>
          <w:rFonts w:ascii="Times New Roman" w:eastAsia="Times New Roman" w:hAnsi="Times New Roman" w:cs="Times New Roman"/>
          <w:sz w:val="24"/>
          <w:szCs w:val="24"/>
          <w:lang w:val="lt-LT"/>
        </w:rPr>
        <w:t xml:space="preserve">2000 </w:t>
      </w:r>
      <w:r w:rsidRPr="00934915">
        <w:rPr>
          <w:rFonts w:ascii="Times New Roman" w:eastAsia="Times New Roman" w:hAnsi="Times New Roman" w:cs="Times New Roman"/>
          <w:sz w:val="24"/>
          <w:szCs w:val="24"/>
          <w:lang w:val="lt-LT"/>
        </w:rPr>
        <w:t>metų arba pripažinta netinkama eksploatuoti, arba buvo patekusi į autoįvykį;</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perleistas nuosavybėn kitam asmeniui turtas buvo paveldėtas;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turtas perleistas rentos sutartimi;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turtas perleistas pagal turto perleidimo su išlaikymu iki gyvos galvos sutartimi;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jei perleisti nuosavybėn kitam asmeniui pastatai buvo netinkami eksploatuoti;</w:t>
      </w:r>
    </w:p>
    <w:p w:rsidR="00E77D32"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jei parduotas kitam asmeniui privalomas registruoti turtas už lėšų sumą iki 10 procentų mažesnę kaip pusė šio turto vertės, apskaičiuotos vadovaujantis Įstatymo nuostatomis</w:t>
      </w:r>
      <w:r w:rsidR="008A2D60">
        <w:rPr>
          <w:rFonts w:ascii="Times New Roman" w:eastAsia="Times New Roman" w:hAnsi="Times New Roman" w:cs="Times New Roman"/>
          <w:sz w:val="24"/>
          <w:szCs w:val="24"/>
          <w:lang w:val="lt-LT"/>
        </w:rPr>
        <w:t>.</w:t>
      </w:r>
      <w:r w:rsidR="00E77D32">
        <w:rPr>
          <w:rFonts w:ascii="Times New Roman" w:eastAsia="Times New Roman" w:hAnsi="Times New Roman" w:cs="Times New Roman"/>
          <w:sz w:val="24"/>
          <w:szCs w:val="24"/>
          <w:lang w:val="lt-LT"/>
        </w:rPr>
        <w:t xml:space="preserve"> </w:t>
      </w:r>
    </w:p>
    <w:p w:rsidR="00AC23E9" w:rsidRPr="001666E8" w:rsidRDefault="008A2D60"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sidRPr="00AC23E9">
        <w:rPr>
          <w:rFonts w:ascii="Times New Roman" w:eastAsia="Times New Roman" w:hAnsi="Times New Roman" w:cs="Times New Roman"/>
          <w:sz w:val="24"/>
          <w:szCs w:val="24"/>
          <w:lang w:val="lt-LT"/>
        </w:rPr>
        <w:t xml:space="preserve">Į 12 mėnesių </w:t>
      </w:r>
      <w:r w:rsidR="002C3B3B">
        <w:rPr>
          <w:rFonts w:ascii="Times New Roman" w:eastAsia="Times New Roman" w:hAnsi="Times New Roman" w:cs="Times New Roman"/>
          <w:sz w:val="24"/>
          <w:szCs w:val="24"/>
          <w:lang w:val="lt-LT"/>
        </w:rPr>
        <w:t xml:space="preserve">piniginės socialinės paramos </w:t>
      </w:r>
      <w:r w:rsidRPr="00AC23E9">
        <w:rPr>
          <w:rFonts w:ascii="Times New Roman" w:eastAsia="Times New Roman" w:hAnsi="Times New Roman" w:cs="Times New Roman"/>
          <w:sz w:val="24"/>
          <w:szCs w:val="24"/>
          <w:lang w:val="lt-LT"/>
        </w:rPr>
        <w:t>neteikimo laikotarpį įskaitomi ir tie mėnesiai, per kuriuos</w:t>
      </w:r>
      <w:r w:rsidR="000120DC" w:rsidRPr="00AC23E9">
        <w:rPr>
          <w:rFonts w:ascii="Times New Roman" w:eastAsia="Times New Roman" w:hAnsi="Times New Roman" w:cs="Times New Roman"/>
          <w:sz w:val="24"/>
          <w:szCs w:val="24"/>
          <w:lang w:val="lt-LT"/>
        </w:rPr>
        <w:t xml:space="preserve"> </w:t>
      </w:r>
      <w:r w:rsidRPr="00AC23E9">
        <w:rPr>
          <w:rFonts w:ascii="Times New Roman" w:eastAsia="Times New Roman" w:hAnsi="Times New Roman" w:cs="Times New Roman"/>
          <w:sz w:val="24"/>
          <w:szCs w:val="24"/>
          <w:lang w:val="lt-LT"/>
        </w:rPr>
        <w:t>asmuo nesikreipė dėl paramos</w:t>
      </w:r>
      <w:r w:rsidR="00AC23E9">
        <w:rPr>
          <w:rFonts w:ascii="Times New Roman" w:eastAsia="Times New Roman" w:hAnsi="Times New Roman" w:cs="Times New Roman"/>
          <w:sz w:val="24"/>
          <w:szCs w:val="24"/>
          <w:lang w:val="lt-LT"/>
        </w:rPr>
        <w:t xml:space="preserve">. </w:t>
      </w:r>
    </w:p>
    <w:p w:rsidR="00CE44E6" w:rsidRPr="00934915"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7</w:t>
      </w:r>
      <w:r w:rsidR="00CE44E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Kompensacijos bendrai gyvenantiems asmenims neteikiamos</w:t>
      </w:r>
      <w:r w:rsidR="00CE44E6">
        <w:rPr>
          <w:rFonts w:ascii="Times New Roman" w:eastAsia="Times New Roman" w:hAnsi="Times New Roman" w:cs="Times New Roman"/>
          <w:sz w:val="24"/>
          <w:szCs w:val="24"/>
          <w:lang w:val="lt-LT"/>
        </w:rPr>
        <w:t xml:space="preserve"> </w:t>
      </w:r>
      <w:r w:rsidR="00CE44E6" w:rsidRPr="00E77D32">
        <w:rPr>
          <w:rFonts w:ascii="Times New Roman" w:eastAsia="Times New Roman" w:hAnsi="Times New Roman" w:cs="Times New Roman"/>
          <w:sz w:val="24"/>
          <w:szCs w:val="24"/>
          <w:lang w:val="lt-LT"/>
        </w:rPr>
        <w:t>iki</w:t>
      </w:r>
      <w:r w:rsidR="00CE44E6">
        <w:rPr>
          <w:rFonts w:ascii="Times New Roman" w:eastAsia="Times New Roman" w:hAnsi="Times New Roman" w:cs="Times New Roman"/>
          <w:sz w:val="24"/>
          <w:szCs w:val="24"/>
          <w:lang w:val="lt-LT"/>
        </w:rPr>
        <w:t xml:space="preserve"> 12 mėnesių </w:t>
      </w:r>
      <w:r w:rsidR="00CE44E6" w:rsidRPr="00934915">
        <w:rPr>
          <w:rFonts w:ascii="Times New Roman" w:eastAsia="Times New Roman" w:hAnsi="Times New Roman" w:cs="Times New Roman"/>
          <w:sz w:val="24"/>
          <w:szCs w:val="24"/>
          <w:lang w:val="lt-LT"/>
        </w:rPr>
        <w:t xml:space="preserve">ar </w:t>
      </w:r>
      <w:r w:rsidR="00CE44E6" w:rsidRPr="00E77D32">
        <w:rPr>
          <w:rFonts w:ascii="Times New Roman" w:eastAsia="Times New Roman" w:hAnsi="Times New Roman" w:cs="Times New Roman"/>
          <w:sz w:val="24"/>
          <w:szCs w:val="24"/>
          <w:lang w:val="lt-LT"/>
        </w:rPr>
        <w:t xml:space="preserve">iki </w:t>
      </w:r>
      <w:r>
        <w:rPr>
          <w:rFonts w:ascii="Times New Roman" w:eastAsia="Times New Roman" w:hAnsi="Times New Roman" w:cs="Times New Roman"/>
          <w:sz w:val="24"/>
          <w:szCs w:val="24"/>
          <w:lang w:val="lt-LT"/>
        </w:rPr>
        <w:t>12 mėnesių nutraukiamas</w:t>
      </w:r>
      <w:r w:rsidR="00CE44E6">
        <w:rPr>
          <w:rFonts w:ascii="Times New Roman" w:eastAsia="Times New Roman" w:hAnsi="Times New Roman" w:cs="Times New Roman"/>
          <w:sz w:val="24"/>
          <w:szCs w:val="24"/>
          <w:lang w:val="lt-LT"/>
        </w:rPr>
        <w:t xml:space="preserve"> jų teikim</w:t>
      </w:r>
      <w:r>
        <w:rPr>
          <w:rFonts w:ascii="Times New Roman" w:eastAsia="Times New Roman" w:hAnsi="Times New Roman" w:cs="Times New Roman"/>
          <w:sz w:val="24"/>
          <w:szCs w:val="24"/>
          <w:lang w:val="lt-LT"/>
        </w:rPr>
        <w:t>as</w:t>
      </w:r>
      <w:r w:rsidR="00CE44E6" w:rsidRPr="000120DC">
        <w:rPr>
          <w:rFonts w:ascii="Times New Roman" w:eastAsia="Times New Roman" w:hAnsi="Times New Roman" w:cs="Times New Roman"/>
          <w:sz w:val="24"/>
          <w:szCs w:val="24"/>
          <w:lang w:val="lt-LT"/>
        </w:rPr>
        <w:t>,</w:t>
      </w:r>
      <w:r w:rsidR="00CE44E6">
        <w:rPr>
          <w:rFonts w:ascii="Times New Roman" w:eastAsia="Times New Roman" w:hAnsi="Times New Roman" w:cs="Times New Roman"/>
          <w:sz w:val="24"/>
          <w:szCs w:val="24"/>
          <w:lang w:val="lt-LT"/>
        </w:rPr>
        <w:t xml:space="preserve"> o socialin</w:t>
      </w:r>
      <w:r>
        <w:rPr>
          <w:rFonts w:ascii="Times New Roman" w:eastAsia="Times New Roman" w:hAnsi="Times New Roman" w:cs="Times New Roman"/>
          <w:sz w:val="24"/>
          <w:szCs w:val="24"/>
          <w:lang w:val="lt-LT"/>
        </w:rPr>
        <w:t>ė</w:t>
      </w:r>
      <w:r w:rsidR="00CE44E6">
        <w:rPr>
          <w:rFonts w:ascii="Times New Roman" w:eastAsia="Times New Roman" w:hAnsi="Times New Roman" w:cs="Times New Roman"/>
          <w:sz w:val="24"/>
          <w:szCs w:val="24"/>
          <w:lang w:val="lt-LT"/>
        </w:rPr>
        <w:t xml:space="preserve"> pašalp</w:t>
      </w:r>
      <w:r>
        <w:rPr>
          <w:rFonts w:ascii="Times New Roman" w:eastAsia="Times New Roman" w:hAnsi="Times New Roman" w:cs="Times New Roman"/>
          <w:sz w:val="24"/>
          <w:szCs w:val="24"/>
          <w:lang w:val="lt-LT"/>
        </w:rPr>
        <w:t>a</w:t>
      </w:r>
      <w:r w:rsidR="00CE44E6">
        <w:rPr>
          <w:rFonts w:ascii="Times New Roman" w:eastAsia="Times New Roman" w:hAnsi="Times New Roman" w:cs="Times New Roman"/>
          <w:sz w:val="24"/>
          <w:szCs w:val="24"/>
          <w:lang w:val="lt-LT"/>
        </w:rPr>
        <w:t xml:space="preserve"> tam pačiam laikotarpiui skir</w:t>
      </w:r>
      <w:r>
        <w:rPr>
          <w:rFonts w:ascii="Times New Roman" w:eastAsia="Times New Roman" w:hAnsi="Times New Roman" w:cs="Times New Roman"/>
          <w:sz w:val="24"/>
          <w:szCs w:val="24"/>
          <w:lang w:val="lt-LT"/>
        </w:rPr>
        <w:t>iama</w:t>
      </w:r>
      <w:r w:rsidR="00CE44E6">
        <w:rPr>
          <w:rFonts w:ascii="Times New Roman" w:eastAsia="Times New Roman" w:hAnsi="Times New Roman" w:cs="Times New Roman"/>
          <w:sz w:val="24"/>
          <w:szCs w:val="24"/>
          <w:lang w:val="lt-LT"/>
        </w:rPr>
        <w:t xml:space="preserve"> tik </w:t>
      </w:r>
      <w:r w:rsidR="00CE44E6" w:rsidRPr="00934915">
        <w:rPr>
          <w:rFonts w:ascii="Times New Roman" w:eastAsia="Times New Roman" w:hAnsi="Times New Roman" w:cs="Times New Roman"/>
          <w:sz w:val="24"/>
          <w:szCs w:val="24"/>
          <w:lang w:val="lt-LT"/>
        </w:rPr>
        <w:t>vaikui (vaikams), įskaitant pilnamečius vaikus, kai jie mokosi pagal bendrojo ugdymo programą, ir laikotarpiu nuo bendrojo ugdymo programos baigimo dienos iki tų pačių metų rugsėjo 1 dienos</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jeigu</w:t>
      </w:r>
      <w:r w:rsidR="00CE44E6" w:rsidRPr="00934915">
        <w:rPr>
          <w:rFonts w:ascii="Times New Roman" w:eastAsia="Times New Roman" w:hAnsi="Times New Roman" w:cs="Times New Roman"/>
          <w:color w:val="000000"/>
          <w:sz w:val="24"/>
          <w:szCs w:val="24"/>
          <w:lang w:val="lt-LT"/>
        </w:rPr>
        <w:t xml:space="preserve"> </w:t>
      </w:r>
      <w:r w:rsidR="00CE44E6">
        <w:rPr>
          <w:rFonts w:ascii="Times New Roman" w:eastAsia="Times New Roman" w:hAnsi="Times New Roman" w:cs="Times New Roman"/>
          <w:sz w:val="24"/>
          <w:szCs w:val="24"/>
          <w:lang w:val="lt-LT"/>
        </w:rPr>
        <w:t xml:space="preserve">juos auginantys </w:t>
      </w:r>
      <w:r w:rsidR="00CE44E6" w:rsidRPr="00934915">
        <w:rPr>
          <w:rFonts w:ascii="Times New Roman" w:eastAsia="Times New Roman" w:hAnsi="Times New Roman" w:cs="Times New Roman"/>
          <w:sz w:val="24"/>
          <w:szCs w:val="24"/>
          <w:lang w:val="lt-LT"/>
        </w:rPr>
        <w:t>bendrai gyve</w:t>
      </w:r>
      <w:r w:rsidR="00CE44E6">
        <w:rPr>
          <w:rFonts w:ascii="Times New Roman" w:eastAsia="Times New Roman" w:hAnsi="Times New Roman" w:cs="Times New Roman"/>
          <w:sz w:val="24"/>
          <w:szCs w:val="24"/>
          <w:lang w:val="lt-LT"/>
        </w:rPr>
        <w:t>nantys asmenys</w:t>
      </w:r>
      <w:r w:rsidR="00CE44E6" w:rsidRPr="00934915">
        <w:rPr>
          <w:rFonts w:ascii="Times New Roman" w:eastAsia="Times New Roman" w:hAnsi="Times New Roman" w:cs="Times New Roman"/>
          <w:sz w:val="24"/>
          <w:szCs w:val="24"/>
          <w:lang w:val="lt-LT"/>
        </w:rPr>
        <w:t>,</w:t>
      </w:r>
      <w:r w:rsidR="00CE44E6">
        <w:rPr>
          <w:rFonts w:ascii="Times New Roman" w:eastAsia="Times New Roman" w:hAnsi="Times New Roman" w:cs="Times New Roman"/>
          <w:sz w:val="24"/>
          <w:szCs w:val="24"/>
          <w:lang w:val="lt-LT"/>
        </w:rPr>
        <w:t xml:space="preserve"> nors vienos iš piniginės socialinės param</w:t>
      </w:r>
      <w:r w:rsidR="00CE44E6" w:rsidRPr="00934915">
        <w:rPr>
          <w:rFonts w:ascii="Times New Roman" w:eastAsia="Times New Roman" w:hAnsi="Times New Roman" w:cs="Times New Roman"/>
          <w:sz w:val="24"/>
          <w:szCs w:val="24"/>
          <w:lang w:val="lt-LT"/>
        </w:rPr>
        <w:t>os teikimo laikotarpiu</w:t>
      </w:r>
      <w:r>
        <w:rPr>
          <w:rFonts w:ascii="Times New Roman" w:eastAsia="Times New Roman" w:hAnsi="Times New Roman" w:cs="Times New Roman"/>
          <w:sz w:val="24"/>
          <w:szCs w:val="24"/>
          <w:lang w:val="lt-LT"/>
        </w:rPr>
        <w:t>:</w:t>
      </w:r>
    </w:p>
    <w:p w:rsidR="00CE44E6"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5</w:t>
      </w:r>
      <w:r w:rsidR="006F7248">
        <w:rPr>
          <w:rFonts w:ascii="Times New Roman" w:eastAsia="Times New Roman" w:hAnsi="Times New Roman" w:cs="Times New Roman"/>
          <w:sz w:val="24"/>
          <w:szCs w:val="24"/>
          <w:lang w:val="lt-LT"/>
        </w:rPr>
        <w:t>7</w:t>
      </w:r>
      <w:r>
        <w:rPr>
          <w:rFonts w:ascii="Times New Roman" w:eastAsia="Times New Roman" w:hAnsi="Times New Roman" w:cs="Times New Roman"/>
          <w:sz w:val="24"/>
          <w:szCs w:val="24"/>
          <w:lang w:val="lt-LT"/>
        </w:rPr>
        <w:t>.</w:t>
      </w:r>
      <w:r w:rsidR="00CE44E6">
        <w:rPr>
          <w:rFonts w:ascii="Times New Roman" w:eastAsia="Times New Roman" w:hAnsi="Times New Roman" w:cs="Times New Roman"/>
          <w:sz w:val="24"/>
          <w:szCs w:val="24"/>
          <w:lang w:val="lt-LT"/>
        </w:rPr>
        <w:t xml:space="preserve">1. </w:t>
      </w:r>
      <w:r w:rsidR="00CE44E6" w:rsidRPr="00934915">
        <w:rPr>
          <w:rFonts w:ascii="Times New Roman" w:eastAsia="Times New Roman" w:hAnsi="Times New Roman" w:cs="Times New Roman"/>
          <w:sz w:val="24"/>
          <w:szCs w:val="24"/>
          <w:lang w:val="lt-LT"/>
        </w:rPr>
        <w:t>nuosavybės teise įgijo privalomo registruoti turto, kurio vertė didesnė nei</w:t>
      </w:r>
      <w:r w:rsidR="00CE44E6">
        <w:rPr>
          <w:rFonts w:ascii="Times New Roman" w:eastAsia="Times New Roman" w:hAnsi="Times New Roman" w:cs="Times New Roman"/>
          <w:sz w:val="24"/>
          <w:szCs w:val="24"/>
          <w:lang w:val="lt-LT"/>
        </w:rPr>
        <w:t xml:space="preserve"> Įstatymo nustatytas normatyvas;</w:t>
      </w:r>
    </w:p>
    <w:p w:rsidR="00CE44E6"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7</w:t>
      </w:r>
      <w:r w:rsidR="00CE44E6">
        <w:rPr>
          <w:rFonts w:ascii="Times New Roman" w:eastAsia="Times New Roman" w:hAnsi="Times New Roman" w:cs="Times New Roman"/>
          <w:sz w:val="24"/>
          <w:szCs w:val="24"/>
          <w:lang w:val="lt-LT"/>
        </w:rPr>
        <w:t xml:space="preserve">.2. nusipirko </w:t>
      </w:r>
      <w:r w:rsidR="00CE44E6" w:rsidRPr="00934915">
        <w:rPr>
          <w:rFonts w:ascii="Times New Roman" w:eastAsia="Times New Roman" w:hAnsi="Times New Roman" w:cs="Times New Roman"/>
          <w:sz w:val="24"/>
          <w:szCs w:val="24"/>
          <w:lang w:val="lt-LT"/>
        </w:rPr>
        <w:t>po 2013 metų birželio mėnesio daugiau kaip</w:t>
      </w:r>
      <w:r w:rsidR="00CE44E6">
        <w:rPr>
          <w:rFonts w:ascii="Times New Roman" w:eastAsia="Times New Roman" w:hAnsi="Times New Roman" w:cs="Times New Roman"/>
          <w:sz w:val="24"/>
          <w:szCs w:val="24"/>
          <w:lang w:val="lt-LT"/>
        </w:rPr>
        <w:t xml:space="preserve"> 2 (du) automobilius;</w:t>
      </w:r>
    </w:p>
    <w:p w:rsidR="00CE44E6" w:rsidRPr="008324E8" w:rsidRDefault="00737351"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7</w:t>
      </w:r>
      <w:r w:rsidR="00CE44E6">
        <w:rPr>
          <w:rFonts w:ascii="Times New Roman" w:eastAsia="Times New Roman" w:hAnsi="Times New Roman" w:cs="Times New Roman"/>
          <w:sz w:val="24"/>
          <w:szCs w:val="24"/>
          <w:lang w:val="lt-LT"/>
        </w:rPr>
        <w:t xml:space="preserve">.3. </w:t>
      </w:r>
      <w:r w:rsidRPr="00E77D32">
        <w:rPr>
          <w:rFonts w:ascii="Times New Roman" w:eastAsia="Times New Roman" w:hAnsi="Times New Roman" w:cs="Times New Roman"/>
          <w:sz w:val="24"/>
          <w:szCs w:val="24"/>
          <w:lang w:val="lt-LT"/>
        </w:rPr>
        <w:t xml:space="preserve">padovanojo ar perleido </w:t>
      </w:r>
      <w:r w:rsidR="008324E8" w:rsidRPr="00E77D32">
        <w:rPr>
          <w:rFonts w:ascii="Times New Roman" w:eastAsia="Times New Roman" w:hAnsi="Times New Roman" w:cs="Times New Roman"/>
          <w:sz w:val="24"/>
          <w:szCs w:val="24"/>
          <w:lang w:val="lt-LT"/>
        </w:rPr>
        <w:t>nuosavybės teise turėtą privalomą registruoti turtą</w:t>
      </w:r>
      <w:r w:rsidR="008324E8">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nuosavybėn kitam asmeniui už lėšų sumą, mažesnę kaip pusė šio turto vertės, apskaičiuotos vadovaujantis Įstatymo nuostatomis</w:t>
      </w:r>
      <w:r w:rsidR="00CE44E6">
        <w:rPr>
          <w:rFonts w:ascii="Times New Roman" w:eastAsia="Times New Roman" w:hAnsi="Times New Roman" w:cs="Times New Roman"/>
          <w:sz w:val="24"/>
          <w:szCs w:val="24"/>
          <w:lang w:val="lt-LT"/>
        </w:rPr>
        <w:t>, arba padovanojo</w:t>
      </w:r>
      <w:r w:rsidR="00CE44E6" w:rsidRPr="00934915">
        <w:rPr>
          <w:rFonts w:ascii="Times New Roman" w:eastAsia="Times New Roman" w:hAnsi="Times New Roman" w:cs="Times New Roman"/>
          <w:sz w:val="24"/>
          <w:szCs w:val="24"/>
          <w:lang w:val="lt-LT"/>
        </w:rPr>
        <w:t xml:space="preserve">. </w:t>
      </w:r>
      <w:r w:rsidR="008324E8" w:rsidRPr="008324E8">
        <w:rPr>
          <w:rFonts w:ascii="Times New Roman" w:eastAsia="Times New Roman" w:hAnsi="Times New Roman" w:cs="Times New Roman"/>
          <w:sz w:val="24"/>
          <w:szCs w:val="24"/>
          <w:lang w:val="lt-LT"/>
        </w:rPr>
        <w:t xml:space="preserve">Šio </w:t>
      </w:r>
      <w:r w:rsidR="00CE44E6" w:rsidRPr="008324E8">
        <w:rPr>
          <w:rFonts w:ascii="Times New Roman" w:eastAsia="Times New Roman" w:hAnsi="Times New Roman" w:cs="Times New Roman"/>
          <w:sz w:val="24"/>
          <w:szCs w:val="24"/>
          <w:lang w:val="lt-LT"/>
        </w:rPr>
        <w:t>papunkčio nuostata netaikoma pateikus įrodančius dokumentus:</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perleista nuosavybėn kitam asmeniui transporto priemonė pagaminta iki </w:t>
      </w:r>
      <w:r>
        <w:rPr>
          <w:rFonts w:ascii="Times New Roman" w:eastAsia="Times New Roman" w:hAnsi="Times New Roman" w:cs="Times New Roman"/>
          <w:sz w:val="24"/>
          <w:szCs w:val="24"/>
          <w:lang w:val="lt-LT"/>
        </w:rPr>
        <w:t xml:space="preserve">2000 </w:t>
      </w:r>
      <w:r w:rsidRPr="00934915">
        <w:rPr>
          <w:rFonts w:ascii="Times New Roman" w:eastAsia="Times New Roman" w:hAnsi="Times New Roman" w:cs="Times New Roman"/>
          <w:sz w:val="24"/>
          <w:szCs w:val="24"/>
          <w:lang w:val="lt-LT"/>
        </w:rPr>
        <w:t>metų arba pripažinta netinkama eksploatuoti, arba buvo patekusi į autoįvykį;</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perleistas nuosavybėn kitam asmeniui turtas buvo paveldėtas;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turtas perleistas rentos sutartimi;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jei turtas perleistas pagal turto perleidimo su išlaikymu iki gyvos galvos sutartimi;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jei perleisti nuosavybėn kitam asmeniui pastatai buvo netinkami eksploatuoti;</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color w:val="7030A0"/>
          <w:sz w:val="24"/>
          <w:szCs w:val="24"/>
          <w:lang w:val="lt-LT" w:eastAsia="lt-LT"/>
        </w:rPr>
      </w:pPr>
      <w:r w:rsidRPr="00934915">
        <w:rPr>
          <w:rFonts w:ascii="Times New Roman" w:eastAsia="Times New Roman" w:hAnsi="Times New Roman" w:cs="Times New Roman"/>
          <w:sz w:val="24"/>
          <w:szCs w:val="24"/>
          <w:lang w:val="lt-LT"/>
        </w:rPr>
        <w:t>- jei parduotas kitam asmeniui privalomas registruoti turtas už lėšų sumą iki 10 procentų mažesnę kaip pusė šio turto vertės, apskaičiuotos vadovaujantis Įstatymo nuostatomis</w:t>
      </w:r>
      <w:r w:rsidR="002C3B3B">
        <w:rPr>
          <w:rFonts w:ascii="Times New Roman" w:eastAsia="Times New Roman" w:hAnsi="Times New Roman" w:cs="Times New Roman"/>
          <w:sz w:val="24"/>
          <w:szCs w:val="24"/>
          <w:lang w:val="lt-LT"/>
        </w:rPr>
        <w:t>.</w:t>
      </w:r>
    </w:p>
    <w:p w:rsidR="008A2D60" w:rsidRPr="00E77D32" w:rsidRDefault="008A2D60"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E77D32">
        <w:rPr>
          <w:rFonts w:ascii="Times New Roman" w:eastAsia="Times New Roman" w:hAnsi="Times New Roman" w:cs="Times New Roman"/>
          <w:sz w:val="24"/>
          <w:szCs w:val="24"/>
          <w:lang w:val="lt-LT"/>
        </w:rPr>
        <w:t xml:space="preserve">Į 12 mėnesių </w:t>
      </w:r>
      <w:r w:rsidR="002C3B3B">
        <w:rPr>
          <w:rFonts w:ascii="Times New Roman" w:eastAsia="Times New Roman" w:hAnsi="Times New Roman" w:cs="Times New Roman"/>
          <w:sz w:val="24"/>
          <w:szCs w:val="24"/>
          <w:lang w:val="lt-LT"/>
        </w:rPr>
        <w:t xml:space="preserve">piniginės socialinės paramos </w:t>
      </w:r>
      <w:r w:rsidRPr="00E77D32">
        <w:rPr>
          <w:rFonts w:ascii="Times New Roman" w:eastAsia="Times New Roman" w:hAnsi="Times New Roman" w:cs="Times New Roman"/>
          <w:sz w:val="24"/>
          <w:szCs w:val="24"/>
          <w:lang w:val="lt-LT"/>
        </w:rPr>
        <w:t>neteikimo laikotarpį įskaitomi ir tie mėnesiai, per kuriuos asmuo nesikreipė dėl paramos</w:t>
      </w:r>
      <w:r w:rsidR="00E77D32">
        <w:rPr>
          <w:rFonts w:ascii="Times New Roman" w:eastAsia="Times New Roman" w:hAnsi="Times New Roman" w:cs="Times New Roman"/>
          <w:sz w:val="24"/>
          <w:szCs w:val="24"/>
          <w:lang w:val="lt-LT"/>
        </w:rPr>
        <w:t>.</w:t>
      </w:r>
    </w:p>
    <w:p w:rsidR="00CE44E6" w:rsidRPr="00E77D32"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8</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Kompensacijos, patikrinus vieno gyvenančio asmens ar bendrai gyvenančių asmenų gyvenimo sąlygas ir surašius buities ir gyvenimo sąlygų patikrinimo aktą, neteikiamos ar nutraukiamos, jeigu bendrai gyvenantys asmenys arba vienas gyvenantis asmuo deklaruoja gyvenamąją vietą būste arba jį išsinuomoja, bet jame faktiškai negyvena</w:t>
      </w:r>
      <w:r w:rsidR="00CE44E6" w:rsidRPr="00E76E8D">
        <w:rPr>
          <w:rFonts w:ascii="Times New Roman" w:eastAsia="Times New Roman" w:hAnsi="Times New Roman" w:cs="Times New Roman"/>
          <w:sz w:val="24"/>
          <w:szCs w:val="24"/>
          <w:lang w:val="lt-LT"/>
        </w:rPr>
        <w:t>,</w:t>
      </w:r>
      <w:r w:rsidR="00CE44E6" w:rsidRPr="00D63340">
        <w:rPr>
          <w:rFonts w:ascii="Times New Roman" w:eastAsia="Times New Roman" w:hAnsi="Times New Roman" w:cs="Times New Roman"/>
          <w:b/>
          <w:sz w:val="24"/>
          <w:szCs w:val="24"/>
          <w:lang w:val="lt-LT"/>
        </w:rPr>
        <w:t xml:space="preserve"> </w:t>
      </w:r>
      <w:r w:rsidR="00CE44E6" w:rsidRPr="00E77D32">
        <w:rPr>
          <w:rFonts w:ascii="Times New Roman" w:eastAsia="Times New Roman" w:hAnsi="Times New Roman" w:cs="Times New Roman"/>
          <w:sz w:val="24"/>
          <w:szCs w:val="24"/>
          <w:lang w:val="lt-LT"/>
        </w:rPr>
        <w:t xml:space="preserve">arba kartu su vienu gyvenančiu asmeniu arba bendrai gyvenančiais asmenimis būste nuolat faktiškai gyvena asmuo (asmenys), kuris (kurie) nėra deklaravęs (deklaravę) gyvenamosios vietos būste arba jo nesinuomoja. </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Šio punkto nuostata netaikoma likusiems be tėvų globos vaikams ir asmenims, besimokantiems pagal bendrojo ugdymo programą, formaliojo profesinio mokymo programą arba studijuojantiems aukštojoje mokykloje</w:t>
      </w:r>
      <w:r w:rsidR="00E76E8D">
        <w:rPr>
          <w:rFonts w:ascii="Times New Roman" w:eastAsia="Times New Roman" w:hAnsi="Times New Roman" w:cs="Times New Roman"/>
          <w:sz w:val="24"/>
          <w:szCs w:val="24"/>
          <w:lang w:val="lt-LT"/>
        </w:rPr>
        <w:t>,</w:t>
      </w:r>
      <w:r w:rsidRPr="00934915">
        <w:rPr>
          <w:rFonts w:ascii="Times New Roman" w:eastAsia="Times New Roman" w:hAnsi="Times New Roman" w:cs="Times New Roman"/>
          <w:sz w:val="24"/>
          <w:szCs w:val="24"/>
          <w:lang w:val="lt-LT"/>
        </w:rPr>
        <w:t xml:space="preserve"> arba vienas gyvenantis asmuo ar vienas iš gyvenančių asmenų slaugo ne jo būste gyvenantį asmenį, </w:t>
      </w:r>
      <w:r w:rsidRPr="00934915">
        <w:rPr>
          <w:rFonts w:ascii="Times New Roman" w:eastAsia="Times New Roman" w:hAnsi="Times New Roman" w:cs="Times New Roman"/>
          <w:sz w:val="24"/>
          <w:szCs w:val="20"/>
          <w:lang w:val="lt-LT"/>
        </w:rPr>
        <w:t xml:space="preserve">arba vienas gyvenantis asmuo ne ilgiau kaip 6 mėnesius gydomas (slaugomas) medicinos įstaigoje arba dėl sveikatos būklės yra prižiūrimas (slaugomas) </w:t>
      </w:r>
      <w:r w:rsidR="00E77D32">
        <w:rPr>
          <w:rFonts w:ascii="Times New Roman" w:eastAsia="Times New Roman" w:hAnsi="Times New Roman" w:cs="Times New Roman"/>
          <w:sz w:val="24"/>
          <w:szCs w:val="20"/>
          <w:lang w:val="lt-LT"/>
        </w:rPr>
        <w:t xml:space="preserve">ir </w:t>
      </w:r>
      <w:r w:rsidRPr="00934915">
        <w:rPr>
          <w:rFonts w:ascii="Times New Roman" w:eastAsia="Times New Roman" w:hAnsi="Times New Roman" w:cs="Times New Roman"/>
          <w:sz w:val="24"/>
          <w:szCs w:val="20"/>
          <w:lang w:val="lt-LT"/>
        </w:rPr>
        <w:t>gauna priežiūros (pagalbos) ar slaugos išla</w:t>
      </w:r>
      <w:r w:rsidR="00E77D32">
        <w:rPr>
          <w:rFonts w:ascii="Times New Roman" w:eastAsia="Times New Roman" w:hAnsi="Times New Roman" w:cs="Times New Roman"/>
          <w:sz w:val="24"/>
          <w:szCs w:val="20"/>
          <w:lang w:val="lt-LT"/>
        </w:rPr>
        <w:t>idų tikslinę kompensaciją</w:t>
      </w:r>
      <w:r w:rsidRPr="00934915">
        <w:rPr>
          <w:rFonts w:ascii="Times New Roman" w:eastAsia="Times New Roman" w:hAnsi="Times New Roman" w:cs="Times New Roman"/>
          <w:sz w:val="24"/>
          <w:szCs w:val="20"/>
          <w:lang w:val="lt-LT"/>
        </w:rPr>
        <w:t>, jei minėtas būstas nėra išnuomotas.</w:t>
      </w:r>
      <w:r w:rsidR="00554A08">
        <w:rPr>
          <w:rFonts w:ascii="Times New Roman" w:eastAsia="Times New Roman" w:hAnsi="Times New Roman" w:cs="Times New Roman"/>
          <w:b/>
          <w:sz w:val="24"/>
          <w:szCs w:val="24"/>
          <w:lang w:val="lt-LT"/>
        </w:rPr>
        <w:t xml:space="preserve"> </w:t>
      </w:r>
    </w:p>
    <w:p w:rsidR="00CE44E6" w:rsidRPr="00934915" w:rsidRDefault="00CE44E6" w:rsidP="0041193C">
      <w:pPr>
        <w:tabs>
          <w:tab w:val="left" w:pos="567"/>
        </w:tabs>
        <w:spacing w:after="0" w:line="240" w:lineRule="auto"/>
        <w:jc w:val="center"/>
        <w:rPr>
          <w:rFonts w:ascii="Times New Roman" w:eastAsia="Times New Roman" w:hAnsi="Times New Roman" w:cs="Times New Roman"/>
          <w:sz w:val="24"/>
          <w:szCs w:val="24"/>
          <w:lang w:val="lt-LT"/>
        </w:rPr>
      </w:pPr>
    </w:p>
    <w:p w:rsidR="00CE44E6" w:rsidRPr="00934915" w:rsidRDefault="00CE44E6" w:rsidP="0041193C">
      <w:pPr>
        <w:tabs>
          <w:tab w:val="left" w:pos="567"/>
        </w:tabs>
        <w:spacing w:after="0" w:line="240" w:lineRule="auto"/>
        <w:ind w:firstLine="720"/>
        <w:jc w:val="center"/>
        <w:rPr>
          <w:rFonts w:ascii="Times New Roman" w:eastAsia="Times New Roman" w:hAnsi="Times New Roman" w:cs="Times New Roman"/>
          <w:b/>
          <w:color w:val="000000"/>
          <w:sz w:val="24"/>
          <w:szCs w:val="24"/>
          <w:shd w:val="clear" w:color="auto" w:fill="FFFFFF"/>
          <w:lang w:val="lt-LT"/>
        </w:rPr>
      </w:pPr>
      <w:r w:rsidRPr="00934915">
        <w:rPr>
          <w:rFonts w:ascii="Times New Roman" w:eastAsia="Times New Roman" w:hAnsi="Times New Roman" w:cs="Times New Roman"/>
          <w:b/>
          <w:color w:val="000000"/>
          <w:sz w:val="24"/>
          <w:szCs w:val="24"/>
          <w:shd w:val="clear" w:color="auto" w:fill="FFFFFF"/>
          <w:lang w:val="lt-LT"/>
        </w:rPr>
        <w:t xml:space="preserve">VIII. </w:t>
      </w:r>
      <w:r>
        <w:rPr>
          <w:rFonts w:ascii="Times New Roman" w:eastAsia="Times New Roman" w:hAnsi="Times New Roman" w:cs="Times New Roman"/>
          <w:b/>
          <w:color w:val="000000"/>
          <w:sz w:val="24"/>
          <w:szCs w:val="24"/>
          <w:shd w:val="clear" w:color="auto" w:fill="FFFFFF"/>
          <w:lang w:val="lt-LT"/>
        </w:rPr>
        <w:t xml:space="preserve">PINIGINĖS </w:t>
      </w:r>
      <w:r w:rsidRPr="00934915">
        <w:rPr>
          <w:rFonts w:ascii="Times New Roman" w:eastAsia="Times New Roman" w:hAnsi="Times New Roman" w:cs="Times New Roman"/>
          <w:b/>
          <w:color w:val="000000"/>
          <w:sz w:val="24"/>
          <w:szCs w:val="24"/>
          <w:shd w:val="clear" w:color="auto" w:fill="FFFFFF"/>
          <w:lang w:val="lt-LT"/>
        </w:rPr>
        <w:t>SOCIALINĖS PA</w:t>
      </w:r>
      <w:r>
        <w:rPr>
          <w:rFonts w:ascii="Times New Roman" w:eastAsia="Times New Roman" w:hAnsi="Times New Roman" w:cs="Times New Roman"/>
          <w:b/>
          <w:color w:val="000000"/>
          <w:sz w:val="24"/>
          <w:szCs w:val="24"/>
          <w:shd w:val="clear" w:color="auto" w:fill="FFFFFF"/>
          <w:lang w:val="lt-LT"/>
        </w:rPr>
        <w:t>RAMOS</w:t>
      </w:r>
      <w:r w:rsidRPr="00934915">
        <w:rPr>
          <w:rFonts w:ascii="Times New Roman" w:eastAsia="Times New Roman" w:hAnsi="Times New Roman" w:cs="Times New Roman"/>
          <w:b/>
          <w:color w:val="000000"/>
          <w:sz w:val="24"/>
          <w:szCs w:val="24"/>
          <w:shd w:val="clear" w:color="auto" w:fill="FFFFFF"/>
          <w:lang w:val="lt-LT"/>
        </w:rPr>
        <w:t xml:space="preserve"> SKYRIMAS PARAMOS TEIKIMO KOMISIJOS SPRENDIMU</w:t>
      </w:r>
    </w:p>
    <w:p w:rsidR="00CE44E6" w:rsidRPr="00934915" w:rsidRDefault="00CE44E6" w:rsidP="0041193C">
      <w:pPr>
        <w:tabs>
          <w:tab w:val="left" w:pos="567"/>
        </w:tabs>
        <w:spacing w:after="0" w:line="240" w:lineRule="auto"/>
        <w:jc w:val="center"/>
        <w:rPr>
          <w:rFonts w:ascii="Times New Roman" w:eastAsia="Times New Roman" w:hAnsi="Times New Roman" w:cs="Times New Roman"/>
          <w:b/>
          <w:color w:val="000000"/>
          <w:sz w:val="24"/>
          <w:szCs w:val="24"/>
          <w:shd w:val="clear" w:color="auto" w:fill="FFFFFF"/>
          <w:lang w:val="lt-LT"/>
        </w:rPr>
      </w:pPr>
    </w:p>
    <w:p w:rsidR="00CE44E6"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7248">
        <w:rPr>
          <w:rFonts w:ascii="Times New Roman" w:eastAsia="Times New Roman" w:hAnsi="Times New Roman" w:cs="Times New Roman"/>
          <w:sz w:val="24"/>
          <w:szCs w:val="24"/>
          <w:lang w:val="lt-LT"/>
        </w:rPr>
        <w:t>9</w:t>
      </w:r>
      <w:r w:rsidR="00CE44E6">
        <w:rPr>
          <w:rFonts w:ascii="Times New Roman" w:eastAsia="Times New Roman" w:hAnsi="Times New Roman" w:cs="Times New Roman"/>
          <w:sz w:val="24"/>
          <w:szCs w:val="24"/>
          <w:lang w:val="lt-LT"/>
        </w:rPr>
        <w:t>. Piniginė socialinė parama</w:t>
      </w:r>
      <w:r w:rsidR="00CE44E6" w:rsidRPr="00934915">
        <w:rPr>
          <w:rFonts w:ascii="Times New Roman" w:eastAsia="Times New Roman" w:hAnsi="Times New Roman" w:cs="Times New Roman"/>
          <w:sz w:val="24"/>
          <w:szCs w:val="24"/>
          <w:lang w:val="lt-LT"/>
        </w:rPr>
        <w:t xml:space="preserve">, patikrinus bendrai gyvenančių asmenų arba vieno gyvenančio asmens gyvenimo sąlygas ir surašius buities ir gyvenimo sąlygų patikrinimo aktą, skiriama </w:t>
      </w:r>
      <w:r w:rsidR="00891EB3">
        <w:rPr>
          <w:rFonts w:ascii="Times New Roman" w:eastAsia="Times New Roman" w:hAnsi="Times New Roman" w:cs="Times New Roman"/>
          <w:sz w:val="24"/>
          <w:szCs w:val="24"/>
          <w:lang w:val="lt-LT"/>
        </w:rPr>
        <w:t>P</w:t>
      </w:r>
      <w:r w:rsidR="00CE44E6" w:rsidRPr="00934915">
        <w:rPr>
          <w:rFonts w:ascii="Times New Roman" w:eastAsia="Times New Roman" w:hAnsi="Times New Roman" w:cs="Times New Roman"/>
          <w:sz w:val="24"/>
          <w:szCs w:val="24"/>
          <w:lang w:val="lt-LT"/>
        </w:rPr>
        <w:t xml:space="preserve">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w:t>
      </w:r>
      <w:proofErr w:type="spellStart"/>
      <w:r w:rsidR="00CE44E6" w:rsidRPr="00934915">
        <w:rPr>
          <w:rFonts w:ascii="Times New Roman" w:eastAsia="Times New Roman" w:hAnsi="Times New Roman" w:cs="Times New Roman"/>
          <w:sz w:val="24"/>
          <w:szCs w:val="24"/>
          <w:lang w:val="lt-LT"/>
        </w:rPr>
        <w:t>seniūnaičiai</w:t>
      </w:r>
      <w:proofErr w:type="spellEnd"/>
      <w:r w:rsidR="00CE44E6" w:rsidRPr="00934915">
        <w:rPr>
          <w:rFonts w:ascii="Times New Roman" w:eastAsia="Times New Roman" w:hAnsi="Times New Roman" w:cs="Times New Roman"/>
          <w:sz w:val="24"/>
          <w:szCs w:val="24"/>
          <w:lang w:val="lt-LT"/>
        </w:rPr>
        <w:t xml:space="preserve">, ir (ar) kiti suinteresuoti asmenys. </w:t>
      </w:r>
      <w:r w:rsidR="00CE44E6">
        <w:rPr>
          <w:rFonts w:ascii="Times New Roman" w:eastAsia="Times New Roman" w:hAnsi="Times New Roman" w:cs="Times New Roman"/>
          <w:sz w:val="24"/>
          <w:szCs w:val="24"/>
          <w:lang w:val="lt-LT"/>
        </w:rPr>
        <w:t xml:space="preserve">    </w:t>
      </w:r>
    </w:p>
    <w:p w:rsidR="00CE44E6" w:rsidRPr="00934915" w:rsidRDefault="006F7248"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60</w:t>
      </w:r>
      <w:r w:rsidR="00CE44E6">
        <w:rPr>
          <w:rFonts w:ascii="Times New Roman" w:eastAsia="Times New Roman" w:hAnsi="Times New Roman" w:cs="Times New Roman"/>
          <w:sz w:val="24"/>
          <w:szCs w:val="24"/>
          <w:lang w:val="lt-LT"/>
        </w:rPr>
        <w:t xml:space="preserve">. Socialinė pašalpa </w:t>
      </w:r>
      <w:r w:rsidR="00891EB3">
        <w:rPr>
          <w:rFonts w:ascii="Times New Roman" w:eastAsia="Times New Roman" w:hAnsi="Times New Roman" w:cs="Times New Roman"/>
          <w:sz w:val="24"/>
          <w:szCs w:val="24"/>
          <w:lang w:val="lt-LT"/>
        </w:rPr>
        <w:t>P</w:t>
      </w:r>
      <w:r w:rsidR="00891EB3" w:rsidRPr="00934915">
        <w:rPr>
          <w:rFonts w:ascii="Times New Roman" w:eastAsia="Times New Roman" w:hAnsi="Times New Roman" w:cs="Times New Roman"/>
          <w:sz w:val="24"/>
          <w:szCs w:val="24"/>
          <w:lang w:val="lt-LT"/>
        </w:rPr>
        <w:t xml:space="preserve">aramos </w:t>
      </w:r>
      <w:r w:rsidR="00CE44E6" w:rsidRPr="00934915">
        <w:rPr>
          <w:rFonts w:ascii="Times New Roman" w:eastAsia="Times New Roman" w:hAnsi="Times New Roman" w:cs="Times New Roman"/>
          <w:sz w:val="24"/>
          <w:szCs w:val="24"/>
          <w:lang w:val="lt-LT"/>
        </w:rPr>
        <w:t>teikimo komisijos sprendimu gali būti skiriama:</w:t>
      </w:r>
    </w:p>
    <w:p w:rsidR="00CE44E6" w:rsidRPr="00FF09EA" w:rsidRDefault="002C3B3B"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60</w:t>
      </w:r>
      <w:r w:rsidR="00CE44E6">
        <w:rPr>
          <w:rFonts w:ascii="Times New Roman" w:eastAsia="Times New Roman" w:hAnsi="Times New Roman" w:cs="Times New Roman"/>
          <w:sz w:val="24"/>
          <w:szCs w:val="24"/>
          <w:lang w:val="lt-LT"/>
        </w:rPr>
        <w:t xml:space="preserve">.1. </w:t>
      </w:r>
      <w:r w:rsidR="00CE44E6" w:rsidRPr="00934915">
        <w:rPr>
          <w:rFonts w:ascii="Times New Roman" w:eastAsia="Times New Roman" w:hAnsi="Times New Roman" w:cs="Times New Roman"/>
          <w:sz w:val="24"/>
          <w:szCs w:val="24"/>
          <w:lang w:val="lt-LT"/>
        </w:rPr>
        <w:t xml:space="preserve">jeigu bendrai gyvenančių asmenų arba vieno gyvenančio asmens pajamos yra mažesnės už valstybės remiamas pajamas bendrai gyvenantiems asmenims arba vienam gyvenančiam asmeniui, tačiau jų (jo) nuosavybės teise turimo turto vertė viršija </w:t>
      </w:r>
      <w:r w:rsidR="00CE44E6" w:rsidRPr="00934915">
        <w:rPr>
          <w:rFonts w:ascii="Times New Roman" w:eastAsia="Times New Roman" w:hAnsi="Times New Roman" w:cs="Times New Roman"/>
          <w:sz w:val="24"/>
          <w:szCs w:val="20"/>
          <w:lang w:val="lt-LT"/>
        </w:rPr>
        <w:t xml:space="preserve">ne daugiau kaip 20 procentų </w:t>
      </w:r>
      <w:r w:rsidR="00CE44E6" w:rsidRPr="00934915">
        <w:rPr>
          <w:rFonts w:ascii="Times New Roman" w:eastAsia="Times New Roman" w:hAnsi="Times New Roman" w:cs="Times New Roman"/>
          <w:sz w:val="24"/>
          <w:szCs w:val="24"/>
          <w:lang w:val="lt-LT"/>
        </w:rPr>
        <w:t xml:space="preserve">turto vertės normatyvą ar nors vienas iš asmenų neatitinka Įstatymo nustatytų sąlygų vyresnio kaip 18 metų asmens arba vaiko (įvaikio) teisei į piniginę socialinę paramą;  </w:t>
      </w:r>
    </w:p>
    <w:p w:rsidR="00CE44E6" w:rsidRPr="00FF09EA" w:rsidRDefault="002C3B3B"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60</w:t>
      </w:r>
      <w:r w:rsidR="00CE44E6">
        <w:rPr>
          <w:rFonts w:ascii="Times New Roman" w:eastAsia="Times New Roman" w:hAnsi="Times New Roman" w:cs="Times New Roman"/>
          <w:sz w:val="24"/>
          <w:szCs w:val="24"/>
          <w:lang w:val="lt-LT"/>
        </w:rPr>
        <w:t>.2. b</w:t>
      </w:r>
      <w:r w:rsidR="00CE44E6" w:rsidRPr="00934915">
        <w:rPr>
          <w:rFonts w:ascii="Times New Roman" w:eastAsia="Times New Roman" w:hAnsi="Times New Roman" w:cs="Times New Roman"/>
          <w:sz w:val="24"/>
          <w:szCs w:val="24"/>
          <w:lang w:val="lt-LT"/>
        </w:rPr>
        <w:t>endrai gyvenantiems asmenims</w:t>
      </w:r>
      <w:r w:rsidR="00CE44E6">
        <w:rPr>
          <w:rFonts w:ascii="Times New Roman" w:eastAsia="Times New Roman" w:hAnsi="Times New Roman" w:cs="Times New Roman"/>
          <w:sz w:val="24"/>
          <w:szCs w:val="24"/>
          <w:lang w:val="lt-LT"/>
        </w:rPr>
        <w:t xml:space="preserve"> </w:t>
      </w:r>
      <w:r w:rsidR="00CE44E6" w:rsidRPr="00E77D32">
        <w:rPr>
          <w:rFonts w:ascii="Times New Roman" w:eastAsia="Times New Roman" w:hAnsi="Times New Roman" w:cs="Times New Roman"/>
          <w:sz w:val="24"/>
          <w:szCs w:val="24"/>
          <w:lang w:val="lt-LT"/>
        </w:rPr>
        <w:t>atskirai, kai</w:t>
      </w:r>
      <w:r w:rsidR="00CE44E6">
        <w:rPr>
          <w:rFonts w:ascii="Times New Roman" w:eastAsia="Times New Roman" w:hAnsi="Times New Roman" w:cs="Times New Roman"/>
          <w:b/>
          <w:sz w:val="24"/>
          <w:szCs w:val="24"/>
          <w:lang w:val="lt-LT"/>
        </w:rPr>
        <w:t xml:space="preserve"> </w:t>
      </w:r>
      <w:r w:rsidR="00CE44E6" w:rsidRPr="00934915">
        <w:rPr>
          <w:rFonts w:ascii="Times New Roman" w:eastAsia="Times New Roman" w:hAnsi="Times New Roman" w:cs="Times New Roman"/>
          <w:sz w:val="24"/>
          <w:szCs w:val="24"/>
          <w:lang w:val="lt-LT"/>
        </w:rPr>
        <w:t>santuokos nutraukimo bylos nagrinėjimo</w:t>
      </w:r>
      <w:r w:rsidR="00CE44E6">
        <w:rPr>
          <w:rFonts w:ascii="Times New Roman" w:eastAsia="Times New Roman" w:hAnsi="Times New Roman" w:cs="Times New Roman"/>
          <w:sz w:val="24"/>
          <w:szCs w:val="24"/>
          <w:lang w:val="lt-LT"/>
        </w:rPr>
        <w:t xml:space="preserve"> </w:t>
      </w:r>
      <w:r w:rsidR="00CE44E6" w:rsidRPr="00554A08">
        <w:rPr>
          <w:rFonts w:ascii="Times New Roman" w:eastAsia="Times New Roman" w:hAnsi="Times New Roman" w:cs="Times New Roman"/>
          <w:sz w:val="24"/>
          <w:szCs w:val="24"/>
          <w:lang w:val="lt-LT"/>
        </w:rPr>
        <w:t xml:space="preserve">metu </w:t>
      </w:r>
      <w:r w:rsidR="0090378F">
        <w:rPr>
          <w:rFonts w:ascii="Times New Roman" w:eastAsia="Times New Roman" w:hAnsi="Times New Roman" w:cs="Times New Roman"/>
          <w:sz w:val="24"/>
          <w:szCs w:val="24"/>
          <w:lang w:val="lt-LT"/>
        </w:rPr>
        <w:t>kyla</w:t>
      </w:r>
      <w:r w:rsidR="00CE44E6" w:rsidRPr="00554A08">
        <w:rPr>
          <w:rFonts w:ascii="Times New Roman" w:eastAsia="Times New Roman" w:hAnsi="Times New Roman" w:cs="Times New Roman"/>
          <w:sz w:val="24"/>
          <w:szCs w:val="24"/>
          <w:lang w:val="lt-LT"/>
        </w:rPr>
        <w:t xml:space="preserve"> ginčas</w:t>
      </w:r>
      <w:r w:rsidR="00CE44E6" w:rsidRPr="00934915">
        <w:rPr>
          <w:rFonts w:ascii="Times New Roman" w:eastAsia="Times New Roman" w:hAnsi="Times New Roman" w:cs="Times New Roman"/>
          <w:sz w:val="24"/>
          <w:szCs w:val="24"/>
          <w:lang w:val="lt-LT"/>
        </w:rPr>
        <w:t xml:space="preserve">; </w:t>
      </w:r>
    </w:p>
    <w:p w:rsidR="00CE44E6" w:rsidRPr="00FF09EA" w:rsidRDefault="002C3B3B"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60</w:t>
      </w:r>
      <w:r w:rsidR="00CE44E6">
        <w:rPr>
          <w:rFonts w:ascii="Times New Roman" w:eastAsia="Times New Roman" w:hAnsi="Times New Roman" w:cs="Times New Roman"/>
          <w:sz w:val="24"/>
          <w:szCs w:val="24"/>
          <w:lang w:val="lt-LT"/>
        </w:rPr>
        <w:t>.3.</w:t>
      </w:r>
      <w:r w:rsidR="00CE44E6" w:rsidRPr="00934915">
        <w:rPr>
          <w:rFonts w:ascii="Times New Roman" w:eastAsia="Times New Roman" w:hAnsi="Times New Roman" w:cs="Times New Roman"/>
          <w:sz w:val="24"/>
          <w:szCs w:val="24"/>
          <w:lang w:val="lt-LT"/>
        </w:rPr>
        <w:t xml:space="preserve"> jeigu bendrai gyvenančių asmenų arba vieno gyvenančio asmens vidutinės pajamos per mėnesį ne daugiau kaip </w:t>
      </w:r>
      <w:r w:rsidR="00CE44E6">
        <w:rPr>
          <w:rFonts w:ascii="Times New Roman" w:eastAsia="Times New Roman" w:hAnsi="Times New Roman" w:cs="Times New Roman"/>
          <w:sz w:val="24"/>
          <w:szCs w:val="24"/>
          <w:lang w:val="lt-LT"/>
        </w:rPr>
        <w:t>50</w:t>
      </w:r>
      <w:r w:rsidR="00CE44E6" w:rsidRPr="00934915">
        <w:rPr>
          <w:rFonts w:ascii="Times New Roman" w:eastAsia="Times New Roman" w:hAnsi="Times New Roman" w:cs="Times New Roman"/>
          <w:sz w:val="24"/>
          <w:szCs w:val="24"/>
          <w:lang w:val="lt-LT"/>
        </w:rPr>
        <w:t xml:space="preserve"> procentų viršija valstybės remiamų pajamų dydį ir jų (jo) turimo turto vertė atitinka </w:t>
      </w:r>
      <w:r w:rsidR="004E62D9">
        <w:rPr>
          <w:rFonts w:ascii="Times New Roman" w:eastAsia="Times New Roman" w:hAnsi="Times New Roman" w:cs="Times New Roman"/>
          <w:sz w:val="24"/>
          <w:szCs w:val="24"/>
          <w:lang w:val="lt-LT"/>
        </w:rPr>
        <w:t>Į</w:t>
      </w:r>
      <w:r w:rsidR="00CE44E6" w:rsidRPr="00934915">
        <w:rPr>
          <w:rFonts w:ascii="Times New Roman" w:eastAsia="Times New Roman" w:hAnsi="Times New Roman" w:cs="Times New Roman"/>
          <w:sz w:val="24"/>
          <w:szCs w:val="24"/>
          <w:lang w:val="lt-LT"/>
        </w:rPr>
        <w:t>statymo nustatytų reikalavimų asmens (asmenų) turimo turto vertei ir jie (jis) atitinka Įstatymo nustatytas sąlygas vyresnio kaip 18 metų asmens arba vaiko (įvaikio) tei</w:t>
      </w:r>
      <w:r w:rsidR="00CE44E6">
        <w:rPr>
          <w:rFonts w:ascii="Times New Roman" w:eastAsia="Times New Roman" w:hAnsi="Times New Roman" w:cs="Times New Roman"/>
          <w:sz w:val="24"/>
          <w:szCs w:val="24"/>
          <w:lang w:val="lt-LT"/>
        </w:rPr>
        <w:t>sei į piniginę socialinę paramą</w:t>
      </w:r>
      <w:r w:rsidR="00E77D32">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 xml:space="preserve"> </w:t>
      </w:r>
    </w:p>
    <w:p w:rsidR="00CE44E6" w:rsidRPr="00FF09EA" w:rsidRDefault="0079059F" w:rsidP="0041193C">
      <w:pPr>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w:t>
      </w:r>
      <w:r w:rsidR="002C3B3B">
        <w:rPr>
          <w:rFonts w:ascii="Times New Roman" w:eastAsia="Times New Roman" w:hAnsi="Times New Roman" w:cs="Times New Roman"/>
          <w:sz w:val="24"/>
          <w:szCs w:val="24"/>
          <w:lang w:val="lt-LT"/>
        </w:rPr>
        <w:t>1</w:t>
      </w:r>
      <w:r w:rsidR="00CE44E6">
        <w:rPr>
          <w:rFonts w:ascii="Times New Roman" w:eastAsia="Times New Roman" w:hAnsi="Times New Roman" w:cs="Times New Roman"/>
          <w:sz w:val="24"/>
          <w:szCs w:val="24"/>
          <w:lang w:val="lt-LT"/>
        </w:rPr>
        <w:t>. Kompensacijos</w:t>
      </w:r>
      <w:r w:rsidR="00CE44E6" w:rsidRPr="002817FC">
        <w:rPr>
          <w:rFonts w:ascii="Times New Roman" w:eastAsia="Times New Roman" w:hAnsi="Times New Roman" w:cs="Times New Roman"/>
          <w:sz w:val="24"/>
          <w:szCs w:val="24"/>
          <w:lang w:val="lt-LT"/>
        </w:rPr>
        <w:t xml:space="preserve"> </w:t>
      </w:r>
      <w:r w:rsidR="00891EB3">
        <w:rPr>
          <w:rFonts w:ascii="Times New Roman" w:eastAsia="Times New Roman" w:hAnsi="Times New Roman" w:cs="Times New Roman"/>
          <w:sz w:val="24"/>
          <w:szCs w:val="24"/>
          <w:lang w:val="lt-LT"/>
        </w:rPr>
        <w:t>P</w:t>
      </w:r>
      <w:r w:rsidR="00891EB3" w:rsidRPr="00934915">
        <w:rPr>
          <w:rFonts w:ascii="Times New Roman" w:eastAsia="Times New Roman" w:hAnsi="Times New Roman" w:cs="Times New Roman"/>
          <w:sz w:val="24"/>
          <w:szCs w:val="24"/>
          <w:lang w:val="lt-LT"/>
        </w:rPr>
        <w:t xml:space="preserve">aramos </w:t>
      </w:r>
      <w:r w:rsidR="00CE44E6" w:rsidRPr="00934915">
        <w:rPr>
          <w:rFonts w:ascii="Times New Roman" w:eastAsia="Times New Roman" w:hAnsi="Times New Roman" w:cs="Times New Roman"/>
          <w:sz w:val="24"/>
          <w:szCs w:val="24"/>
          <w:lang w:val="lt-LT"/>
        </w:rPr>
        <w:t>teikimo komisijos sprendimu gali būti skiriam</w:t>
      </w:r>
      <w:r w:rsidR="00CE44E6">
        <w:rPr>
          <w:rFonts w:ascii="Times New Roman" w:eastAsia="Times New Roman" w:hAnsi="Times New Roman" w:cs="Times New Roman"/>
          <w:sz w:val="24"/>
          <w:szCs w:val="24"/>
          <w:lang w:val="lt-LT"/>
        </w:rPr>
        <w:t xml:space="preserve">os </w:t>
      </w:r>
      <w:r w:rsidR="00CE44E6" w:rsidRPr="00934915">
        <w:rPr>
          <w:rFonts w:ascii="Times New Roman" w:eastAsia="Times New Roman" w:hAnsi="Times New Roman" w:cs="Times New Roman"/>
          <w:sz w:val="24"/>
          <w:szCs w:val="24"/>
          <w:lang w:val="lt-LT"/>
        </w:rPr>
        <w:t xml:space="preserve">bendrai gyvenantiems asmenims arba vienam gyvenančiam asmeniui, jeigu išlaidos už būsto šildymą, faktinį </w:t>
      </w:r>
      <w:r w:rsidR="00CE44E6" w:rsidRPr="00934915">
        <w:rPr>
          <w:rFonts w:ascii="Times New Roman" w:eastAsia="Times New Roman" w:hAnsi="Times New Roman" w:cs="Times New Roman"/>
          <w:sz w:val="24"/>
          <w:szCs w:val="24"/>
          <w:lang w:val="lt-LT"/>
        </w:rPr>
        <w:lastRenderedPageBreak/>
        <w:t>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rsidR="00CE44E6">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b/>
          <w:sz w:val="24"/>
          <w:szCs w:val="24"/>
          <w:lang w:val="lt-LT"/>
        </w:rPr>
        <w:t xml:space="preserve"> </w:t>
      </w:r>
    </w:p>
    <w:p w:rsidR="00CE44E6"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2</w:t>
      </w:r>
      <w:r w:rsidR="00CE44E6">
        <w:rPr>
          <w:rFonts w:ascii="Times New Roman" w:eastAsia="Times New Roman" w:hAnsi="Times New Roman" w:cs="Times New Roman"/>
          <w:sz w:val="24"/>
          <w:szCs w:val="24"/>
          <w:lang w:val="lt-LT"/>
        </w:rPr>
        <w:t xml:space="preserve">. Būsto šildymo išlaidų kompensacijos </w:t>
      </w:r>
      <w:r w:rsidR="005968EC">
        <w:rPr>
          <w:rFonts w:ascii="Times New Roman" w:eastAsia="Times New Roman" w:hAnsi="Times New Roman" w:cs="Times New Roman"/>
          <w:sz w:val="24"/>
          <w:szCs w:val="24"/>
          <w:lang w:val="lt-LT"/>
        </w:rPr>
        <w:t>P</w:t>
      </w:r>
      <w:r w:rsidR="005968EC" w:rsidRPr="00934915">
        <w:rPr>
          <w:rFonts w:ascii="Times New Roman" w:eastAsia="Times New Roman" w:hAnsi="Times New Roman" w:cs="Times New Roman"/>
          <w:sz w:val="24"/>
          <w:szCs w:val="24"/>
          <w:lang w:val="lt-LT"/>
        </w:rPr>
        <w:t xml:space="preserve">aramos </w:t>
      </w:r>
      <w:r w:rsidR="00CE44E6">
        <w:rPr>
          <w:rFonts w:ascii="Times New Roman" w:eastAsia="Times New Roman" w:hAnsi="Times New Roman" w:cs="Times New Roman"/>
          <w:sz w:val="24"/>
          <w:szCs w:val="24"/>
          <w:lang w:val="lt-LT"/>
        </w:rPr>
        <w:t>teikimo komisijos sprendimu gali būti skiriamos:</w:t>
      </w:r>
    </w:p>
    <w:p w:rsidR="00CE44E6" w:rsidRPr="00FF09EA" w:rsidRDefault="0079059F"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2</w:t>
      </w:r>
      <w:r w:rsidR="00CE44E6">
        <w:rPr>
          <w:rFonts w:ascii="Times New Roman" w:eastAsia="Times New Roman" w:hAnsi="Times New Roman" w:cs="Times New Roman"/>
          <w:sz w:val="24"/>
          <w:szCs w:val="24"/>
          <w:lang w:val="lt-LT"/>
        </w:rPr>
        <w:t>.1.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00CE44E6">
        <w:rPr>
          <w:rFonts w:ascii="Times New Roman" w:eastAsia="Times New Roman" w:hAnsi="Times New Roman" w:cs="Times New Roman"/>
          <w:b/>
          <w:sz w:val="24"/>
          <w:szCs w:val="24"/>
          <w:lang w:val="lt-LT"/>
        </w:rPr>
        <w:t xml:space="preserve"> </w:t>
      </w:r>
    </w:p>
    <w:p w:rsidR="00CE44E6" w:rsidRPr="00FF09EA" w:rsidRDefault="0079059F" w:rsidP="0041193C">
      <w:pPr>
        <w:tabs>
          <w:tab w:val="left" w:pos="567"/>
        </w:tabs>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2</w:t>
      </w:r>
      <w:r w:rsidR="00CE44E6">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bendrai gyvenantiems asmenims arba vienam gyvenančiam asmeniui, jeigu </w:t>
      </w:r>
      <w:r w:rsidR="00CE44E6">
        <w:rPr>
          <w:rFonts w:ascii="Times New Roman" w:eastAsia="Times New Roman" w:hAnsi="Times New Roman" w:cs="Times New Roman"/>
          <w:sz w:val="24"/>
          <w:szCs w:val="24"/>
          <w:lang w:val="lt-LT"/>
        </w:rPr>
        <w:t xml:space="preserve">jie deklaruoja gyvenamąją </w:t>
      </w:r>
      <w:r w:rsidR="00CE44E6" w:rsidRPr="00934915">
        <w:rPr>
          <w:rFonts w:ascii="Times New Roman" w:eastAsia="Times New Roman" w:hAnsi="Times New Roman" w:cs="Times New Roman"/>
          <w:sz w:val="24"/>
          <w:szCs w:val="24"/>
          <w:lang w:val="lt-LT"/>
        </w:rPr>
        <w:t>viet</w:t>
      </w:r>
      <w:r w:rsidR="00CE44E6">
        <w:rPr>
          <w:rFonts w:ascii="Times New Roman" w:eastAsia="Times New Roman" w:hAnsi="Times New Roman" w:cs="Times New Roman"/>
          <w:sz w:val="24"/>
          <w:szCs w:val="24"/>
          <w:lang w:val="lt-LT"/>
        </w:rPr>
        <w:t>ą</w:t>
      </w:r>
      <w:r w:rsidR="00CE44E6" w:rsidRPr="00934915">
        <w:rPr>
          <w:rFonts w:ascii="Times New Roman" w:eastAsia="Times New Roman" w:hAnsi="Times New Roman" w:cs="Times New Roman"/>
          <w:sz w:val="24"/>
          <w:szCs w:val="24"/>
          <w:lang w:val="lt-LT"/>
        </w:rPr>
        <w:t xml:space="preserve"> jų nuosavybės tei</w:t>
      </w:r>
      <w:r w:rsidR="00CE44E6">
        <w:rPr>
          <w:rFonts w:ascii="Times New Roman" w:eastAsia="Times New Roman" w:hAnsi="Times New Roman" w:cs="Times New Roman"/>
          <w:sz w:val="24"/>
          <w:szCs w:val="24"/>
          <w:lang w:val="lt-LT"/>
        </w:rPr>
        <w:t>se turimame būste arba nuomojasi būstą</w:t>
      </w:r>
      <w:r w:rsidR="00CE44E6" w:rsidRPr="00934915">
        <w:rPr>
          <w:rFonts w:ascii="Times New Roman" w:eastAsia="Times New Roman" w:hAnsi="Times New Roman" w:cs="Times New Roman"/>
          <w:sz w:val="24"/>
          <w:szCs w:val="24"/>
          <w:lang w:val="lt-LT"/>
        </w:rPr>
        <w:t>, kuris Nekilnojamojo turto registre nėra įregistruotas kaip gyvenamosios patalpos arba atskira gyvenamoji patalpa, kai bendraturčių nuosavybės teisės dalys nėra nustatytos;</w:t>
      </w:r>
      <w:r w:rsidR="00CE44E6" w:rsidRPr="00FF09EA">
        <w:rPr>
          <w:rFonts w:ascii="Times New Roman" w:eastAsia="Times New Roman" w:hAnsi="Times New Roman" w:cs="Times New Roman"/>
          <w:b/>
          <w:sz w:val="24"/>
          <w:szCs w:val="24"/>
          <w:lang w:val="lt-LT"/>
        </w:rPr>
        <w:t xml:space="preserve"> </w:t>
      </w:r>
    </w:p>
    <w:p w:rsidR="00CE44E6" w:rsidRPr="00934915" w:rsidRDefault="0079059F" w:rsidP="0041193C">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002C0C24">
        <w:rPr>
          <w:rFonts w:ascii="Times New Roman" w:eastAsia="Times New Roman" w:hAnsi="Times New Roman" w:cs="Times New Roman"/>
          <w:sz w:val="24"/>
          <w:szCs w:val="24"/>
          <w:lang w:val="lt-LT" w:eastAsia="lt-LT"/>
        </w:rPr>
        <w:t>2</w:t>
      </w:r>
      <w:r w:rsidR="00CE44E6">
        <w:rPr>
          <w:rFonts w:ascii="Times New Roman" w:eastAsia="Times New Roman" w:hAnsi="Times New Roman" w:cs="Times New Roman"/>
          <w:sz w:val="24"/>
          <w:szCs w:val="24"/>
          <w:lang w:val="lt-LT" w:eastAsia="lt-LT"/>
        </w:rPr>
        <w:t xml:space="preserve">.3. </w:t>
      </w:r>
      <w:r w:rsidR="00CE44E6" w:rsidRPr="00934915">
        <w:rPr>
          <w:rFonts w:ascii="Times New Roman" w:eastAsia="Times New Roman" w:hAnsi="Times New Roman" w:cs="Times New Roman"/>
          <w:sz w:val="24"/>
          <w:szCs w:val="24"/>
          <w:lang w:val="lt-LT" w:eastAsia="lt-LT"/>
        </w:rPr>
        <w:t>jeigu daugiabučio namo buto savininkas, kuris kreipėsi dėl būsto šildymo išlaidų kompensacijų, nedalyvavo svarstant ir priimant sprendimą susirinkime dėl daugiabučio namo atnaujinimo (modernizavimo) projekto įgyvendinimo pagal Vyriausybės patvirtintą</w:t>
      </w:r>
      <w:r w:rsidR="00CE44E6" w:rsidRPr="00934915">
        <w:rPr>
          <w:rFonts w:ascii="Times New Roman" w:eastAsia="Times New Roman" w:hAnsi="Times New Roman" w:cs="Times New Roman"/>
          <w:bCs/>
          <w:sz w:val="24"/>
          <w:szCs w:val="24"/>
          <w:lang w:val="lt-LT" w:eastAsia="lt-LT"/>
        </w:rPr>
        <w:t xml:space="preserve"> </w:t>
      </w:r>
      <w:r w:rsidR="00DC0ECA">
        <w:rPr>
          <w:rFonts w:ascii="Times New Roman" w:eastAsia="Times New Roman" w:hAnsi="Times New Roman" w:cs="Times New Roman"/>
          <w:sz w:val="24"/>
          <w:szCs w:val="24"/>
          <w:lang w:val="lt-LT" w:eastAsia="lt-LT"/>
        </w:rPr>
        <w:t>D</w:t>
      </w:r>
      <w:r w:rsidR="00CE44E6" w:rsidRPr="00934915">
        <w:rPr>
          <w:rFonts w:ascii="Times New Roman" w:eastAsia="Times New Roman" w:hAnsi="Times New Roman" w:cs="Times New Roman"/>
          <w:sz w:val="24"/>
          <w:szCs w:val="24"/>
          <w:lang w:val="lt-LT" w:eastAsia="lt-LT"/>
        </w:rPr>
        <w:t>augiabučių namų atnaujinimo (modernizavimo) programą ar ją atitinkančią Savivaldybės tarybos patvirtintą programą (jeigu toks sprendimas svarstomas ir priimamas) ir nedalyvauja įgyvendinant šį projektą.</w:t>
      </w:r>
    </w:p>
    <w:p w:rsidR="00CE44E6"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3</w:t>
      </w:r>
      <w:r w:rsidR="00CE44E6">
        <w:rPr>
          <w:rFonts w:ascii="Times New Roman" w:eastAsia="Times New Roman" w:hAnsi="Times New Roman" w:cs="Times New Roman"/>
          <w:sz w:val="24"/>
          <w:szCs w:val="24"/>
          <w:lang w:val="lt-LT"/>
        </w:rPr>
        <w:t xml:space="preserve">. Piniginė socialinė parama </w:t>
      </w:r>
      <w:r w:rsidR="005968EC">
        <w:rPr>
          <w:rFonts w:ascii="Times New Roman" w:eastAsia="Times New Roman" w:hAnsi="Times New Roman" w:cs="Times New Roman"/>
          <w:sz w:val="24"/>
          <w:szCs w:val="24"/>
          <w:lang w:val="lt-LT"/>
        </w:rPr>
        <w:t>P</w:t>
      </w:r>
      <w:r w:rsidR="005968EC" w:rsidRPr="00934915">
        <w:rPr>
          <w:rFonts w:ascii="Times New Roman" w:eastAsia="Times New Roman" w:hAnsi="Times New Roman" w:cs="Times New Roman"/>
          <w:sz w:val="24"/>
          <w:szCs w:val="24"/>
          <w:lang w:val="lt-LT"/>
        </w:rPr>
        <w:t xml:space="preserve">aramos </w:t>
      </w:r>
      <w:r w:rsidR="00CE44E6">
        <w:rPr>
          <w:rFonts w:ascii="Times New Roman" w:eastAsia="Times New Roman" w:hAnsi="Times New Roman" w:cs="Times New Roman"/>
          <w:sz w:val="24"/>
          <w:szCs w:val="24"/>
          <w:lang w:val="lt-LT"/>
        </w:rPr>
        <w:t>teikimo komisijos sprendimu gali būti skiriama:</w:t>
      </w:r>
    </w:p>
    <w:p w:rsidR="00CE44E6" w:rsidRPr="00FE6DB0" w:rsidRDefault="00950E3E" w:rsidP="00CF5546">
      <w:pPr>
        <w:tabs>
          <w:tab w:val="left" w:pos="567"/>
        </w:tabs>
        <w:spacing w:after="0" w:line="240" w:lineRule="auto"/>
        <w:ind w:firstLine="851"/>
        <w:jc w:val="both"/>
        <w:rPr>
          <w:rFonts w:ascii="Times New Roman" w:eastAsia="Times New Roman" w:hAnsi="Times New Roman" w:cs="Times New Roman"/>
          <w:b/>
          <w:sz w:val="24"/>
          <w:szCs w:val="20"/>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3</w:t>
      </w:r>
      <w:r w:rsidR="0079059F">
        <w:rPr>
          <w:rFonts w:ascii="Times New Roman" w:eastAsia="Times New Roman" w:hAnsi="Times New Roman" w:cs="Times New Roman"/>
          <w:sz w:val="24"/>
          <w:szCs w:val="24"/>
          <w:lang w:val="lt-LT"/>
        </w:rPr>
        <w:t>.1.</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bendrai gyvenantiems asmenims</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00CE44E6" w:rsidRPr="00934915">
        <w:rPr>
          <w:rFonts w:ascii="Times New Roman" w:eastAsia="Times New Roman" w:hAnsi="Times New Roman" w:cs="Times New Roman"/>
          <w:sz w:val="24"/>
          <w:szCs w:val="20"/>
          <w:lang w:val="lt-LT"/>
        </w:rPr>
        <w:t>tačiau ne ilgiau kaip 6 mėnes</w:t>
      </w:r>
      <w:r w:rsidR="002C3B3B">
        <w:rPr>
          <w:rFonts w:ascii="Times New Roman" w:eastAsia="Times New Roman" w:hAnsi="Times New Roman" w:cs="Times New Roman"/>
          <w:sz w:val="24"/>
          <w:szCs w:val="20"/>
          <w:lang w:val="lt-LT"/>
        </w:rPr>
        <w:t>ius per</w:t>
      </w:r>
      <w:r>
        <w:rPr>
          <w:rFonts w:ascii="Times New Roman" w:eastAsia="Times New Roman" w:hAnsi="Times New Roman" w:cs="Times New Roman"/>
          <w:sz w:val="24"/>
          <w:szCs w:val="20"/>
          <w:lang w:val="lt-LT"/>
        </w:rPr>
        <w:t xml:space="preserve"> </w:t>
      </w:r>
      <w:r w:rsidR="00CE44E6">
        <w:rPr>
          <w:rFonts w:ascii="Times New Roman" w:eastAsia="Times New Roman" w:hAnsi="Times New Roman" w:cs="Times New Roman"/>
          <w:sz w:val="24"/>
          <w:szCs w:val="20"/>
          <w:lang w:val="lt-LT"/>
        </w:rPr>
        <w:t>kalendorinius metus (termino netaikant</w:t>
      </w:r>
      <w:r>
        <w:rPr>
          <w:rFonts w:ascii="Times New Roman" w:eastAsia="Times New Roman" w:hAnsi="Times New Roman" w:cs="Times New Roman"/>
          <w:sz w:val="24"/>
          <w:szCs w:val="20"/>
          <w:lang w:val="lt-LT"/>
        </w:rPr>
        <w:t xml:space="preserve"> </w:t>
      </w:r>
      <w:r w:rsidR="00CE44E6" w:rsidRPr="00934915">
        <w:rPr>
          <w:rFonts w:ascii="Times New Roman" w:eastAsia="Times New Roman" w:hAnsi="Times New Roman" w:cs="Times New Roman"/>
          <w:sz w:val="24"/>
          <w:szCs w:val="24"/>
          <w:lang w:val="lt-LT"/>
        </w:rPr>
        <w:t>socialinę riziką</w:t>
      </w:r>
      <w:r w:rsidR="00CE44E6">
        <w:rPr>
          <w:rFonts w:ascii="Times New Roman" w:eastAsia="Times New Roman" w:hAnsi="Times New Roman" w:cs="Times New Roman"/>
          <w:sz w:val="24"/>
          <w:szCs w:val="24"/>
          <w:lang w:val="lt-LT"/>
        </w:rPr>
        <w:t xml:space="preserve"> patyrusiems</w:t>
      </w:r>
      <w:r>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asmenims)</w:t>
      </w:r>
      <w:r w:rsidR="00DC0ECA">
        <w:rPr>
          <w:rFonts w:ascii="Times New Roman" w:eastAsia="Times New Roman" w:hAnsi="Times New Roman" w:cs="Times New Roman"/>
          <w:sz w:val="24"/>
          <w:szCs w:val="24"/>
          <w:lang w:val="lt-LT"/>
        </w:rPr>
        <w:t>;</w:t>
      </w:r>
      <w:r w:rsidR="00CE44E6">
        <w:rPr>
          <w:rFonts w:ascii="Times New Roman" w:eastAsia="Times New Roman" w:hAnsi="Times New Roman" w:cs="Times New Roman"/>
          <w:b/>
          <w:sz w:val="24"/>
          <w:szCs w:val="20"/>
          <w:lang w:val="lt-LT"/>
        </w:rPr>
        <w:t xml:space="preserve"> </w:t>
      </w:r>
    </w:p>
    <w:p w:rsidR="00CE44E6" w:rsidRDefault="0079059F" w:rsidP="00CF5546">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3</w:t>
      </w:r>
      <w:r w:rsidR="00CE44E6">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2.</w:t>
      </w:r>
      <w:r w:rsidR="00CE44E6">
        <w:rPr>
          <w:rFonts w:ascii="Times New Roman" w:eastAsia="Times New Roman" w:hAnsi="Times New Roman" w:cs="Times New Roman"/>
          <w:sz w:val="24"/>
          <w:szCs w:val="24"/>
          <w:lang w:val="lt-LT"/>
        </w:rPr>
        <w:t xml:space="preserve"> kaip vienam gyvenančiam asmeniui pilnamečiui vaikui (įvaikiui) iki 24 metų amžiaus, kuris mokosi pagal bendrojo ugdymo programą (įskaitant laikotarpį </w:t>
      </w:r>
      <w:r w:rsidR="00CE44E6" w:rsidRPr="00934915">
        <w:rPr>
          <w:rFonts w:ascii="Times New Roman" w:eastAsia="Times New Roman" w:hAnsi="Times New Roman" w:cs="Times New Roman"/>
          <w:sz w:val="24"/>
          <w:szCs w:val="24"/>
          <w:lang w:val="lt-LT"/>
        </w:rPr>
        <w:t>nuo bendrojo ugdymo programo</w:t>
      </w:r>
      <w:r w:rsidR="00CE44E6">
        <w:rPr>
          <w:rFonts w:ascii="Times New Roman" w:eastAsia="Times New Roman" w:hAnsi="Times New Roman" w:cs="Times New Roman"/>
          <w:sz w:val="24"/>
          <w:szCs w:val="24"/>
          <w:lang w:val="lt-LT"/>
        </w:rPr>
        <w:t>s</w:t>
      </w:r>
      <w:r w:rsidR="00CE44E6" w:rsidRPr="00934915">
        <w:rPr>
          <w:rFonts w:ascii="Times New Roman" w:eastAsia="Times New Roman" w:hAnsi="Times New Roman" w:cs="Times New Roman"/>
          <w:sz w:val="24"/>
          <w:szCs w:val="24"/>
          <w:lang w:val="lt-LT"/>
        </w:rPr>
        <w:t xml:space="preserve"> baigimo dienos iki tų pačių metų rugsėjo 1 dienos</w:t>
      </w:r>
      <w:r w:rsidR="00CE44E6">
        <w:rPr>
          <w:rFonts w:ascii="Times New Roman" w:eastAsia="Times New Roman" w:hAnsi="Times New Roman" w:cs="Times New Roman"/>
          <w:sz w:val="24"/>
          <w:szCs w:val="24"/>
          <w:lang w:val="lt-LT"/>
        </w:rPr>
        <w:t>) ar pagal formaliojo profesinio mokymo programą arba studijuoja aukštojoje mokykloje (įskaitant akademinių atostogų dėl ligos ar nėštumo laikotarpį), kai mirė vienas iš jo tėv</w:t>
      </w:r>
      <w:r w:rsidR="00DC0ECA">
        <w:rPr>
          <w:rFonts w:ascii="Times New Roman" w:eastAsia="Times New Roman" w:hAnsi="Times New Roman" w:cs="Times New Roman"/>
          <w:sz w:val="24"/>
          <w:szCs w:val="24"/>
          <w:lang w:val="lt-LT"/>
        </w:rPr>
        <w:t>ų (įtėvių);</w:t>
      </w:r>
    </w:p>
    <w:p w:rsidR="00441EE0" w:rsidRDefault="0079059F" w:rsidP="00CF5546">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3</w:t>
      </w:r>
      <w:r w:rsidR="00CE44E6">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bendrai gyvenantiems asmenims arba vienam gyvenančiam asmeniui, kai jiems </w:t>
      </w:r>
      <w:r w:rsidR="00CE44E6">
        <w:rPr>
          <w:rFonts w:ascii="Times New Roman" w:eastAsia="Times New Roman" w:hAnsi="Times New Roman" w:cs="Times New Roman"/>
          <w:sz w:val="24"/>
          <w:szCs w:val="24"/>
          <w:lang w:val="lt-LT"/>
        </w:rPr>
        <w:t>socialinė pašalpa</w:t>
      </w:r>
      <w:r w:rsidR="00CE44E6" w:rsidRPr="00934915">
        <w:rPr>
          <w:rFonts w:ascii="Times New Roman" w:eastAsia="Times New Roman" w:hAnsi="Times New Roman" w:cs="Times New Roman"/>
          <w:sz w:val="24"/>
          <w:szCs w:val="24"/>
          <w:lang w:val="lt-LT"/>
        </w:rPr>
        <w:t xml:space="preserve"> neskiriama pagal Aprašo 20</w:t>
      </w:r>
      <w:r w:rsidR="00441EE0">
        <w:rPr>
          <w:rFonts w:ascii="Times New Roman" w:eastAsia="Times New Roman" w:hAnsi="Times New Roman" w:cs="Times New Roman"/>
          <w:sz w:val="24"/>
          <w:szCs w:val="24"/>
          <w:lang w:val="lt-LT"/>
        </w:rPr>
        <w:t>,</w:t>
      </w:r>
      <w:r w:rsidR="00CE44E6">
        <w:rPr>
          <w:rFonts w:ascii="Times New Roman" w:eastAsia="Times New Roman" w:hAnsi="Times New Roman" w:cs="Times New Roman"/>
          <w:sz w:val="24"/>
          <w:szCs w:val="24"/>
          <w:lang w:val="lt-LT"/>
        </w:rPr>
        <w:t xml:space="preserve"> 35,</w:t>
      </w:r>
      <w:r w:rsidR="00CE44E6" w:rsidRPr="00E0397F">
        <w:rPr>
          <w:rFonts w:ascii="Times New Roman" w:eastAsia="Times New Roman" w:hAnsi="Times New Roman" w:cs="Times New Roman"/>
          <w:sz w:val="24"/>
          <w:szCs w:val="24"/>
          <w:lang w:val="lt-LT"/>
        </w:rPr>
        <w:t xml:space="preserve"> </w:t>
      </w:r>
      <w:r w:rsidR="00441EE0">
        <w:rPr>
          <w:rFonts w:ascii="Times New Roman" w:eastAsia="Times New Roman" w:hAnsi="Times New Roman" w:cs="Times New Roman"/>
          <w:sz w:val="24"/>
          <w:szCs w:val="24"/>
          <w:lang w:val="lt-LT"/>
        </w:rPr>
        <w:t>48, 49, 50, 51, 52, 53, 54, 55, 56</w:t>
      </w:r>
      <w:r w:rsidR="002C0C24">
        <w:rPr>
          <w:rFonts w:ascii="Times New Roman" w:eastAsia="Times New Roman" w:hAnsi="Times New Roman" w:cs="Times New Roman"/>
          <w:sz w:val="24"/>
          <w:szCs w:val="24"/>
          <w:lang w:val="lt-LT"/>
        </w:rPr>
        <w:t>,</w:t>
      </w:r>
      <w:r w:rsidR="00DC0ECA">
        <w:rPr>
          <w:rFonts w:ascii="Times New Roman" w:eastAsia="Times New Roman" w:hAnsi="Times New Roman" w:cs="Times New Roman"/>
          <w:sz w:val="24"/>
          <w:szCs w:val="24"/>
          <w:lang w:val="lt-LT"/>
        </w:rPr>
        <w:t xml:space="preserve"> </w:t>
      </w:r>
      <w:r w:rsidR="00441EE0">
        <w:rPr>
          <w:rFonts w:ascii="Times New Roman" w:eastAsia="Times New Roman" w:hAnsi="Times New Roman" w:cs="Times New Roman"/>
          <w:sz w:val="24"/>
          <w:szCs w:val="24"/>
          <w:lang w:val="lt-LT"/>
        </w:rPr>
        <w:t>57</w:t>
      </w:r>
      <w:r w:rsidR="002C0C24">
        <w:rPr>
          <w:rFonts w:ascii="Times New Roman" w:eastAsia="Times New Roman" w:hAnsi="Times New Roman" w:cs="Times New Roman"/>
          <w:sz w:val="24"/>
          <w:szCs w:val="24"/>
          <w:lang w:val="lt-LT"/>
        </w:rPr>
        <w:t xml:space="preserve"> ir 58</w:t>
      </w:r>
      <w:r w:rsidR="00DC0ECA">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punktus</w:t>
      </w:r>
      <w:r w:rsidR="00441EE0">
        <w:rPr>
          <w:rFonts w:ascii="Times New Roman" w:eastAsia="Times New Roman" w:hAnsi="Times New Roman" w:cs="Times New Roman"/>
          <w:sz w:val="24"/>
          <w:szCs w:val="24"/>
          <w:lang w:val="lt-LT"/>
        </w:rPr>
        <w:t>.</w:t>
      </w:r>
    </w:p>
    <w:p w:rsidR="00CE44E6" w:rsidRDefault="0079059F" w:rsidP="00CF5546">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4</w:t>
      </w:r>
      <w:r w:rsidR="00CE44E6">
        <w:rPr>
          <w:rFonts w:ascii="Times New Roman" w:eastAsia="Times New Roman" w:hAnsi="Times New Roman" w:cs="Times New Roman"/>
          <w:iCs/>
          <w:color w:val="000000"/>
          <w:sz w:val="24"/>
          <w:szCs w:val="24"/>
          <w:lang w:val="lt-LT"/>
        </w:rPr>
        <w:t xml:space="preserve">. </w:t>
      </w:r>
      <w:r w:rsidR="00CE44E6" w:rsidRPr="00963B85">
        <w:rPr>
          <w:rFonts w:ascii="Times New Roman" w:eastAsia="Times New Roman" w:hAnsi="Times New Roman" w:cs="Times New Roman"/>
          <w:iCs/>
          <w:color w:val="000000"/>
          <w:sz w:val="24"/>
          <w:szCs w:val="24"/>
          <w:lang w:val="lt-LT"/>
        </w:rPr>
        <w:t>Piniginė socialinė parama</w:t>
      </w:r>
      <w:r w:rsidR="00CE44E6">
        <w:rPr>
          <w:rFonts w:ascii="Times New Roman" w:eastAsia="Times New Roman" w:hAnsi="Times New Roman" w:cs="Times New Roman"/>
          <w:iCs/>
          <w:color w:val="000000"/>
          <w:sz w:val="24"/>
          <w:szCs w:val="24"/>
          <w:lang w:val="lt-LT"/>
        </w:rPr>
        <w:t xml:space="preserve"> kaip </w:t>
      </w:r>
      <w:r w:rsidR="00CE44E6" w:rsidRPr="00934915">
        <w:rPr>
          <w:rFonts w:ascii="Times New Roman" w:eastAsia="Times New Roman" w:hAnsi="Times New Roman" w:cs="Times New Roman"/>
          <w:sz w:val="24"/>
          <w:szCs w:val="24"/>
          <w:lang w:val="lt-LT"/>
        </w:rPr>
        <w:t>vienam gyvenančiam asmeniui</w:t>
      </w:r>
      <w:r w:rsidR="00CE44E6">
        <w:rPr>
          <w:rFonts w:ascii="Times New Roman" w:eastAsia="Times New Roman" w:hAnsi="Times New Roman" w:cs="Times New Roman"/>
          <w:sz w:val="24"/>
          <w:szCs w:val="24"/>
          <w:lang w:val="lt-LT"/>
        </w:rPr>
        <w:t xml:space="preserve"> </w:t>
      </w:r>
      <w:r w:rsidR="005968EC">
        <w:rPr>
          <w:rFonts w:ascii="Times New Roman" w:eastAsia="Times New Roman" w:hAnsi="Times New Roman" w:cs="Times New Roman"/>
          <w:sz w:val="24"/>
          <w:szCs w:val="24"/>
          <w:lang w:val="lt-LT"/>
        </w:rPr>
        <w:t>P</w:t>
      </w:r>
      <w:r w:rsidR="005968EC" w:rsidRPr="00934915">
        <w:rPr>
          <w:rFonts w:ascii="Times New Roman" w:eastAsia="Times New Roman" w:hAnsi="Times New Roman" w:cs="Times New Roman"/>
          <w:sz w:val="24"/>
          <w:szCs w:val="24"/>
          <w:lang w:val="lt-LT"/>
        </w:rPr>
        <w:t xml:space="preserve">aramos </w:t>
      </w:r>
      <w:r w:rsidR="00CE44E6">
        <w:rPr>
          <w:rFonts w:ascii="Times New Roman" w:eastAsia="Times New Roman" w:hAnsi="Times New Roman" w:cs="Times New Roman"/>
          <w:sz w:val="24"/>
          <w:szCs w:val="24"/>
          <w:lang w:val="lt-LT"/>
        </w:rPr>
        <w:t xml:space="preserve">teikimo komisijos sprendimu gali būti neskiriama, jei vienas gyvenantis asmuo gyvena viename būste su kitu giminystės ryšiais su juo nesusietu pilnamečiu asmeniu ir nėra </w:t>
      </w:r>
      <w:r w:rsidR="00CE44E6" w:rsidRPr="00934915">
        <w:rPr>
          <w:rFonts w:ascii="Times New Roman" w:eastAsia="Times New Roman" w:hAnsi="Times New Roman" w:cs="Times New Roman"/>
          <w:iCs/>
          <w:sz w:val="24"/>
          <w:szCs w:val="24"/>
          <w:lang w:val="lt-LT" w:eastAsia="lt-LT"/>
        </w:rPr>
        <w:t>sudaryta Registrų centre įregistruota nuomos sutartis</w:t>
      </w:r>
      <w:r w:rsidR="00CE44E6">
        <w:rPr>
          <w:rFonts w:ascii="Times New Roman" w:eastAsia="Times New Roman" w:hAnsi="Times New Roman" w:cs="Times New Roman"/>
          <w:iCs/>
          <w:sz w:val="24"/>
          <w:szCs w:val="24"/>
          <w:lang w:val="lt-LT" w:eastAsia="lt-LT"/>
        </w:rPr>
        <w:t xml:space="preserve"> arba </w:t>
      </w:r>
      <w:r w:rsidR="00CE44E6">
        <w:rPr>
          <w:rFonts w:ascii="Times New Roman" w:eastAsia="Times New Roman" w:hAnsi="Times New Roman" w:cs="Times New Roman"/>
          <w:sz w:val="24"/>
          <w:szCs w:val="24"/>
          <w:lang w:val="lt-LT"/>
        </w:rPr>
        <w:t>būstas nėra padal</w:t>
      </w:r>
      <w:r w:rsidR="00CF5546">
        <w:rPr>
          <w:rFonts w:ascii="Times New Roman" w:eastAsia="Times New Roman" w:hAnsi="Times New Roman" w:cs="Times New Roman"/>
          <w:sz w:val="24"/>
          <w:szCs w:val="24"/>
          <w:lang w:val="lt-LT"/>
        </w:rPr>
        <w:t>y</w:t>
      </w:r>
      <w:r w:rsidR="00CE44E6">
        <w:rPr>
          <w:rFonts w:ascii="Times New Roman" w:eastAsia="Times New Roman" w:hAnsi="Times New Roman" w:cs="Times New Roman"/>
          <w:sz w:val="24"/>
          <w:szCs w:val="24"/>
          <w:lang w:val="lt-LT"/>
        </w:rPr>
        <w:t xml:space="preserve">tas teismo sprendimu. Jei vieni gyvenantys asmenys yra įregistravę </w:t>
      </w:r>
      <w:r w:rsidR="00CF5546">
        <w:rPr>
          <w:rFonts w:ascii="Times New Roman" w:eastAsia="Times New Roman" w:hAnsi="Times New Roman" w:cs="Times New Roman"/>
          <w:sz w:val="24"/>
          <w:szCs w:val="24"/>
          <w:lang w:val="lt-LT"/>
        </w:rPr>
        <w:t>Nekilnojamojo</w:t>
      </w:r>
      <w:r w:rsidR="00CE44E6">
        <w:rPr>
          <w:rFonts w:ascii="Times New Roman" w:eastAsia="Times New Roman" w:hAnsi="Times New Roman" w:cs="Times New Roman"/>
          <w:sz w:val="24"/>
          <w:szCs w:val="24"/>
          <w:lang w:val="lt-LT"/>
        </w:rPr>
        <w:t xml:space="preserve"> turto registre būsto dalis kaip savo asmeninę nuosavybę, tokiu atveju piniginė socialinė parama skiriama be </w:t>
      </w:r>
      <w:r w:rsidR="005968EC">
        <w:rPr>
          <w:rFonts w:ascii="Times New Roman" w:eastAsia="Times New Roman" w:hAnsi="Times New Roman" w:cs="Times New Roman"/>
          <w:sz w:val="24"/>
          <w:szCs w:val="24"/>
          <w:lang w:val="lt-LT"/>
        </w:rPr>
        <w:t>P</w:t>
      </w:r>
      <w:r w:rsidR="005968EC" w:rsidRPr="00934915">
        <w:rPr>
          <w:rFonts w:ascii="Times New Roman" w:eastAsia="Times New Roman" w:hAnsi="Times New Roman" w:cs="Times New Roman"/>
          <w:sz w:val="24"/>
          <w:szCs w:val="24"/>
          <w:lang w:val="lt-LT"/>
        </w:rPr>
        <w:t xml:space="preserve">aramos </w:t>
      </w:r>
      <w:r w:rsidR="00CE44E6">
        <w:rPr>
          <w:rFonts w:ascii="Times New Roman" w:eastAsia="Times New Roman" w:hAnsi="Times New Roman" w:cs="Times New Roman"/>
          <w:sz w:val="24"/>
          <w:szCs w:val="24"/>
          <w:lang w:val="lt-LT"/>
        </w:rPr>
        <w:t>teikimo komisijos sprendimo.</w:t>
      </w:r>
    </w:p>
    <w:p w:rsidR="00CE44E6" w:rsidRPr="00934915" w:rsidRDefault="0079059F" w:rsidP="00CF5546">
      <w:pPr>
        <w:tabs>
          <w:tab w:val="left" w:pos="567"/>
        </w:tabs>
        <w:spacing w:after="0" w:line="240" w:lineRule="auto"/>
        <w:ind w:firstLine="851"/>
        <w:jc w:val="both"/>
        <w:rPr>
          <w:rFonts w:ascii="Times New Roman" w:eastAsia="Times New Roman" w:hAnsi="Times New Roman" w:cs="Times New Roman"/>
          <w:iCs/>
          <w:color w:val="000000"/>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5</w:t>
      </w:r>
      <w:r w:rsidR="00CE44E6">
        <w:rPr>
          <w:rFonts w:ascii="Times New Roman" w:eastAsia="Times New Roman" w:hAnsi="Times New Roman" w:cs="Times New Roman"/>
          <w:sz w:val="24"/>
          <w:szCs w:val="24"/>
          <w:lang w:val="lt-LT"/>
        </w:rPr>
        <w:t xml:space="preserve">. Paramos teikimo komisijos sprendimu kompensacijos gali būti neskiriamos, o socialinė pašalpa gali būti </w:t>
      </w:r>
      <w:r w:rsidR="00CE44E6" w:rsidRPr="00934915">
        <w:rPr>
          <w:rFonts w:ascii="Times New Roman" w:eastAsia="Times New Roman" w:hAnsi="Times New Roman" w:cs="Times New Roman"/>
          <w:sz w:val="24"/>
          <w:szCs w:val="24"/>
          <w:lang w:val="lt-LT"/>
        </w:rPr>
        <w:t>skiriama tik vaikui (vaikams), įskaitant pilnametį (pilnamečius) vaiką (vaikus), kai jie mokosi pagal bendrojo ugdymo programą, ir laikotarpiu nuo bendrojo ugdymo programos baigimo dienos iki tų pačių metų rugsėjo 1 dienos</w:t>
      </w:r>
      <w:r w:rsidR="00CE44E6" w:rsidRPr="00934915">
        <w:rPr>
          <w:rFonts w:ascii="Times New Roman" w:eastAsia="Times New Roman" w:hAnsi="Times New Roman" w:cs="Times New Roman"/>
          <w:iCs/>
          <w:color w:val="000000"/>
          <w:sz w:val="24"/>
          <w:szCs w:val="24"/>
          <w:lang w:val="lt-LT"/>
        </w:rPr>
        <w:t>, jei:</w:t>
      </w:r>
    </w:p>
    <w:p w:rsidR="00CE44E6" w:rsidRDefault="0079059F" w:rsidP="00CF5546">
      <w:pPr>
        <w:spacing w:after="0" w:line="240" w:lineRule="auto"/>
        <w:ind w:firstLine="851"/>
        <w:jc w:val="both"/>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color w:val="000000"/>
          <w:sz w:val="24"/>
          <w:szCs w:val="24"/>
          <w:lang w:val="lt-LT"/>
        </w:rPr>
        <w:t>6</w:t>
      </w:r>
      <w:r w:rsidR="002C0C24">
        <w:rPr>
          <w:rFonts w:ascii="Times New Roman" w:eastAsia="Times New Roman" w:hAnsi="Times New Roman" w:cs="Times New Roman"/>
          <w:iCs/>
          <w:color w:val="000000"/>
          <w:sz w:val="24"/>
          <w:szCs w:val="24"/>
          <w:lang w:val="lt-LT"/>
        </w:rPr>
        <w:t>5</w:t>
      </w:r>
      <w:r w:rsidR="00CE44E6">
        <w:rPr>
          <w:rFonts w:ascii="Times New Roman" w:eastAsia="Times New Roman" w:hAnsi="Times New Roman" w:cs="Times New Roman"/>
          <w:iCs/>
          <w:color w:val="000000"/>
          <w:sz w:val="24"/>
          <w:szCs w:val="24"/>
          <w:lang w:val="lt-LT"/>
        </w:rPr>
        <w:t xml:space="preserve">.1. </w:t>
      </w:r>
      <w:r w:rsidR="00CE44E6" w:rsidRPr="00934915">
        <w:rPr>
          <w:rFonts w:ascii="Times New Roman" w:eastAsia="Times New Roman" w:hAnsi="Times New Roman" w:cs="Times New Roman"/>
          <w:iCs/>
          <w:color w:val="000000"/>
          <w:sz w:val="24"/>
          <w:szCs w:val="24"/>
          <w:lang w:val="lt-LT"/>
        </w:rPr>
        <w:t>viename būste, kuris nėra padal</w:t>
      </w:r>
      <w:r w:rsidR="00CD3519">
        <w:rPr>
          <w:rFonts w:ascii="Times New Roman" w:eastAsia="Times New Roman" w:hAnsi="Times New Roman" w:cs="Times New Roman"/>
          <w:iCs/>
          <w:color w:val="000000"/>
          <w:sz w:val="24"/>
          <w:szCs w:val="24"/>
          <w:lang w:val="lt-LT"/>
        </w:rPr>
        <w:t>y</w:t>
      </w:r>
      <w:r w:rsidR="00CE44E6" w:rsidRPr="00934915">
        <w:rPr>
          <w:rFonts w:ascii="Times New Roman" w:eastAsia="Times New Roman" w:hAnsi="Times New Roman" w:cs="Times New Roman"/>
          <w:iCs/>
          <w:color w:val="000000"/>
          <w:sz w:val="24"/>
          <w:szCs w:val="24"/>
          <w:lang w:val="lt-LT"/>
        </w:rPr>
        <w:t xml:space="preserve">tas, gyvena </w:t>
      </w:r>
      <w:r w:rsidR="00CE44E6" w:rsidRPr="00101B9E">
        <w:rPr>
          <w:rFonts w:ascii="Times New Roman" w:eastAsia="Times New Roman" w:hAnsi="Times New Roman" w:cs="Times New Roman"/>
          <w:iCs/>
          <w:color w:val="000000"/>
          <w:sz w:val="24"/>
          <w:szCs w:val="24"/>
          <w:lang w:val="lt-LT"/>
        </w:rPr>
        <w:t>giminystės ryšiais nesusieti asmenys</w:t>
      </w:r>
      <w:r w:rsidR="00CE44E6" w:rsidRPr="00934915">
        <w:rPr>
          <w:rFonts w:ascii="Times New Roman" w:eastAsia="Times New Roman" w:hAnsi="Times New Roman" w:cs="Times New Roman"/>
          <w:iCs/>
          <w:color w:val="000000"/>
          <w:sz w:val="24"/>
          <w:szCs w:val="24"/>
          <w:lang w:val="lt-LT"/>
        </w:rPr>
        <w:t>,</w:t>
      </w:r>
      <w:r w:rsidR="00CD3519">
        <w:rPr>
          <w:rFonts w:ascii="Times New Roman" w:eastAsia="Times New Roman" w:hAnsi="Times New Roman" w:cs="Times New Roman"/>
          <w:iCs/>
          <w:color w:val="000000"/>
          <w:sz w:val="24"/>
          <w:szCs w:val="24"/>
          <w:lang w:val="lt-LT"/>
        </w:rPr>
        <w:t xml:space="preserve"> </w:t>
      </w:r>
      <w:r w:rsidR="00CE44E6" w:rsidRPr="00934915">
        <w:rPr>
          <w:rFonts w:ascii="Times New Roman" w:eastAsia="Times New Roman" w:hAnsi="Times New Roman" w:cs="Times New Roman"/>
          <w:iCs/>
          <w:color w:val="000000"/>
          <w:sz w:val="24"/>
          <w:szCs w:val="24"/>
          <w:lang w:val="lt-LT"/>
        </w:rPr>
        <w:t>ar buvę sutuoktiniai, ar vaiko (vaikų) tėvai, nors jie ir teig</w:t>
      </w:r>
      <w:r w:rsidR="00CE44E6" w:rsidRPr="00934915">
        <w:rPr>
          <w:rFonts w:ascii="Times New Roman" w:eastAsia="Times New Roman" w:hAnsi="Times New Roman" w:cs="Times New Roman"/>
          <w:iCs/>
          <w:sz w:val="24"/>
          <w:szCs w:val="24"/>
          <w:lang w:val="lt-LT" w:eastAsia="lt-LT"/>
        </w:rPr>
        <w:t xml:space="preserve">ia, kad </w:t>
      </w:r>
      <w:r w:rsidR="00CE44E6">
        <w:rPr>
          <w:rFonts w:ascii="Times New Roman" w:eastAsia="Times New Roman" w:hAnsi="Times New Roman" w:cs="Times New Roman"/>
          <w:iCs/>
          <w:sz w:val="24"/>
          <w:szCs w:val="24"/>
          <w:lang w:val="lt-LT" w:eastAsia="lt-LT"/>
        </w:rPr>
        <w:t>netvarko</w:t>
      </w:r>
      <w:r w:rsidR="00CD3519">
        <w:rPr>
          <w:rFonts w:ascii="Times New Roman" w:eastAsia="Times New Roman" w:hAnsi="Times New Roman" w:cs="Times New Roman"/>
          <w:iCs/>
          <w:sz w:val="24"/>
          <w:szCs w:val="24"/>
          <w:lang w:val="lt-LT" w:eastAsia="lt-LT"/>
        </w:rPr>
        <w:t xml:space="preserve"> </w:t>
      </w:r>
      <w:r w:rsidR="00CE44E6">
        <w:rPr>
          <w:rFonts w:ascii="Times New Roman" w:eastAsia="Times New Roman" w:hAnsi="Times New Roman" w:cs="Times New Roman"/>
          <w:iCs/>
          <w:sz w:val="24"/>
          <w:szCs w:val="24"/>
          <w:lang w:val="lt-LT" w:eastAsia="lt-LT"/>
        </w:rPr>
        <w:t>bendrai</w:t>
      </w:r>
      <w:r w:rsidR="00CE44E6" w:rsidRPr="00934915">
        <w:rPr>
          <w:rFonts w:ascii="Times New Roman" w:eastAsia="Times New Roman" w:hAnsi="Times New Roman" w:cs="Times New Roman"/>
          <w:iCs/>
          <w:sz w:val="24"/>
          <w:szCs w:val="24"/>
          <w:lang w:val="lt-LT" w:eastAsia="lt-LT"/>
        </w:rPr>
        <w:t xml:space="preserve"> ūkio</w:t>
      </w:r>
      <w:r w:rsidR="00CE44E6">
        <w:rPr>
          <w:rFonts w:ascii="Times New Roman" w:eastAsia="Times New Roman" w:hAnsi="Times New Roman" w:cs="Times New Roman"/>
          <w:iCs/>
          <w:sz w:val="24"/>
          <w:szCs w:val="24"/>
          <w:lang w:val="lt-LT" w:eastAsia="lt-LT"/>
        </w:rPr>
        <w:t xml:space="preserve"> ir</w:t>
      </w:r>
      <w:r w:rsidR="00CD3519">
        <w:rPr>
          <w:rFonts w:ascii="Times New Roman" w:eastAsia="Times New Roman" w:hAnsi="Times New Roman" w:cs="Times New Roman"/>
          <w:iCs/>
          <w:sz w:val="24"/>
          <w:szCs w:val="24"/>
          <w:lang w:val="lt-LT" w:eastAsia="lt-LT"/>
        </w:rPr>
        <w:t xml:space="preserve"> </w:t>
      </w:r>
      <w:r w:rsidR="00CE44E6" w:rsidRPr="00934915">
        <w:rPr>
          <w:rFonts w:ascii="Times New Roman" w:eastAsia="Times New Roman" w:hAnsi="Times New Roman" w:cs="Times New Roman"/>
          <w:iCs/>
          <w:sz w:val="24"/>
          <w:szCs w:val="24"/>
          <w:lang w:val="lt-LT" w:eastAsia="lt-LT"/>
        </w:rPr>
        <w:t xml:space="preserve">tarp gyvenančių </w:t>
      </w:r>
      <w:r w:rsidR="00CE44E6">
        <w:rPr>
          <w:rFonts w:ascii="Times New Roman" w:eastAsia="Times New Roman" w:hAnsi="Times New Roman" w:cs="Times New Roman"/>
          <w:iCs/>
          <w:sz w:val="24"/>
          <w:szCs w:val="24"/>
          <w:lang w:val="lt-LT" w:eastAsia="lt-LT"/>
        </w:rPr>
        <w:t>šiame</w:t>
      </w:r>
      <w:r w:rsidR="00CD3519">
        <w:rPr>
          <w:rFonts w:ascii="Times New Roman" w:eastAsia="Times New Roman" w:hAnsi="Times New Roman" w:cs="Times New Roman"/>
          <w:iCs/>
          <w:sz w:val="24"/>
          <w:szCs w:val="24"/>
          <w:lang w:val="lt-LT" w:eastAsia="lt-LT"/>
        </w:rPr>
        <w:t xml:space="preserve"> </w:t>
      </w:r>
      <w:r w:rsidR="00CE44E6" w:rsidRPr="00934915">
        <w:rPr>
          <w:rFonts w:ascii="Times New Roman" w:eastAsia="Times New Roman" w:hAnsi="Times New Roman" w:cs="Times New Roman"/>
          <w:iCs/>
          <w:sz w:val="24"/>
          <w:szCs w:val="24"/>
          <w:lang w:val="lt-LT" w:eastAsia="lt-LT"/>
        </w:rPr>
        <w:t>būste asmenų</w:t>
      </w:r>
      <w:r w:rsidR="00CD3519" w:rsidRPr="00934915">
        <w:rPr>
          <w:rFonts w:ascii="Times New Roman" w:eastAsia="Times New Roman" w:hAnsi="Times New Roman" w:cs="Times New Roman"/>
          <w:iCs/>
          <w:sz w:val="24"/>
          <w:szCs w:val="24"/>
          <w:lang w:val="lt-LT" w:eastAsia="lt-LT"/>
        </w:rPr>
        <w:t xml:space="preserve"> </w:t>
      </w:r>
      <w:r w:rsidR="00CE44E6">
        <w:rPr>
          <w:rFonts w:ascii="Times New Roman" w:eastAsia="Times New Roman" w:hAnsi="Times New Roman" w:cs="Times New Roman"/>
          <w:iCs/>
          <w:sz w:val="24"/>
          <w:szCs w:val="24"/>
          <w:lang w:val="lt-LT" w:eastAsia="lt-LT"/>
        </w:rPr>
        <w:t>ne</w:t>
      </w:r>
      <w:r w:rsidR="00CE44E6" w:rsidRPr="00934915">
        <w:rPr>
          <w:rFonts w:ascii="Times New Roman" w:eastAsia="Times New Roman" w:hAnsi="Times New Roman" w:cs="Times New Roman"/>
          <w:iCs/>
          <w:sz w:val="24"/>
          <w:szCs w:val="24"/>
          <w:lang w:val="lt-LT" w:eastAsia="lt-LT"/>
        </w:rPr>
        <w:t>sudaryta Registrų cent</w:t>
      </w:r>
      <w:r w:rsidR="00CD3519">
        <w:rPr>
          <w:rFonts w:ascii="Times New Roman" w:eastAsia="Times New Roman" w:hAnsi="Times New Roman" w:cs="Times New Roman"/>
          <w:iCs/>
          <w:sz w:val="24"/>
          <w:szCs w:val="24"/>
          <w:lang w:val="lt-LT" w:eastAsia="lt-LT"/>
        </w:rPr>
        <w:t>re įregistruota nuomos sutartis;</w:t>
      </w:r>
    </w:p>
    <w:p w:rsidR="00CF5546" w:rsidRDefault="0079059F" w:rsidP="00CF5546">
      <w:pPr>
        <w:spacing w:after="0" w:line="240" w:lineRule="auto"/>
        <w:ind w:firstLine="851"/>
        <w:jc w:val="both"/>
        <w:rPr>
          <w:rStyle w:val="Emphasis"/>
          <w:rFonts w:ascii="Times New Roman" w:eastAsia="Calibri" w:hAnsi="Times New Roman" w:cs="Times New Roman"/>
          <w:i w:val="0"/>
          <w:sz w:val="24"/>
          <w:szCs w:val="24"/>
        </w:rPr>
      </w:pPr>
      <w:r>
        <w:rPr>
          <w:rFonts w:ascii="Times New Roman" w:eastAsia="Times New Roman" w:hAnsi="Times New Roman" w:cs="Times New Roman"/>
          <w:iCs/>
          <w:sz w:val="24"/>
          <w:szCs w:val="24"/>
          <w:lang w:val="lt-LT" w:eastAsia="lt-LT"/>
        </w:rPr>
        <w:t>6</w:t>
      </w:r>
      <w:r w:rsidR="002C0C24">
        <w:rPr>
          <w:rFonts w:ascii="Times New Roman" w:eastAsia="Times New Roman" w:hAnsi="Times New Roman" w:cs="Times New Roman"/>
          <w:iCs/>
          <w:sz w:val="24"/>
          <w:szCs w:val="24"/>
          <w:lang w:val="lt-LT" w:eastAsia="lt-LT"/>
        </w:rPr>
        <w:t>5</w:t>
      </w:r>
      <w:r w:rsidR="00CE44E6">
        <w:rPr>
          <w:rFonts w:ascii="Times New Roman" w:eastAsia="Times New Roman" w:hAnsi="Times New Roman" w:cs="Times New Roman"/>
          <w:iCs/>
          <w:sz w:val="24"/>
          <w:szCs w:val="24"/>
          <w:lang w:val="lt-LT" w:eastAsia="lt-LT"/>
        </w:rPr>
        <w:t>.2.</w:t>
      </w:r>
      <w:r w:rsidR="00CE44E6" w:rsidRPr="009224CA">
        <w:rPr>
          <w:rFonts w:ascii="Calibri" w:eastAsia="Calibri" w:hAnsi="Calibri" w:cs="Times New Roman"/>
          <w:i/>
          <w:sz w:val="24"/>
          <w:szCs w:val="24"/>
          <w:lang w:eastAsia="lt-LT"/>
        </w:rPr>
        <w:t xml:space="preserve"> </w:t>
      </w:r>
      <w:proofErr w:type="spellStart"/>
      <w:proofErr w:type="gramStart"/>
      <w:r w:rsidR="00CE44E6" w:rsidRPr="00521EA3">
        <w:rPr>
          <w:rStyle w:val="Emphasis"/>
          <w:rFonts w:ascii="Times New Roman" w:eastAsia="Calibri" w:hAnsi="Times New Roman" w:cs="Times New Roman"/>
          <w:i w:val="0"/>
          <w:sz w:val="24"/>
          <w:szCs w:val="24"/>
        </w:rPr>
        <w:t>vienas</w:t>
      </w:r>
      <w:proofErr w:type="spellEnd"/>
      <w:proofErr w:type="gram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gyvenantis</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asmuo</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nuosavybės</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teise</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turi</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daugiau</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kaip</w:t>
      </w:r>
      <w:proofErr w:type="spellEnd"/>
      <w:r w:rsidR="00CE44E6" w:rsidRPr="00521EA3">
        <w:rPr>
          <w:rStyle w:val="Emphasis"/>
          <w:rFonts w:ascii="Times New Roman" w:eastAsia="Calibri" w:hAnsi="Times New Roman" w:cs="Times New Roman"/>
          <w:i w:val="0"/>
          <w:sz w:val="24"/>
          <w:szCs w:val="24"/>
        </w:rPr>
        <w:t xml:space="preserve"> 1 </w:t>
      </w:r>
      <w:proofErr w:type="spellStart"/>
      <w:r w:rsidR="00CE44E6" w:rsidRPr="00521EA3">
        <w:rPr>
          <w:rStyle w:val="Emphasis"/>
          <w:rFonts w:ascii="Times New Roman" w:eastAsia="Calibri" w:hAnsi="Times New Roman" w:cs="Times New Roman"/>
          <w:i w:val="0"/>
          <w:sz w:val="24"/>
          <w:szCs w:val="24"/>
        </w:rPr>
        <w:t>automobilį</w:t>
      </w:r>
      <w:proofErr w:type="spellEnd"/>
      <w:r w:rsidR="00CE44E6" w:rsidRPr="00521EA3">
        <w:rPr>
          <w:rStyle w:val="Emphasis"/>
          <w:rFonts w:ascii="Times New Roman" w:eastAsia="Calibri" w:hAnsi="Times New Roman" w:cs="Times New Roman"/>
          <w:i w:val="0"/>
          <w:sz w:val="24"/>
          <w:szCs w:val="24"/>
        </w:rPr>
        <w:t xml:space="preserve">, o </w:t>
      </w:r>
      <w:proofErr w:type="spellStart"/>
      <w:r w:rsidR="00CE44E6" w:rsidRPr="00521EA3">
        <w:rPr>
          <w:rStyle w:val="Emphasis"/>
          <w:rFonts w:ascii="Times New Roman" w:eastAsia="Calibri" w:hAnsi="Times New Roman" w:cs="Times New Roman"/>
          <w:i w:val="0"/>
          <w:sz w:val="24"/>
          <w:szCs w:val="24"/>
        </w:rPr>
        <w:t>bendrai</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gyvenantys</w:t>
      </w:r>
      <w:proofErr w:type="spellEnd"/>
      <w:r w:rsidR="00CE44E6" w:rsidRPr="00521EA3">
        <w:rPr>
          <w:rStyle w:val="Emphasis"/>
          <w:rFonts w:ascii="Times New Roman" w:eastAsia="Calibri" w:hAnsi="Times New Roman" w:cs="Times New Roman"/>
          <w:i w:val="0"/>
          <w:sz w:val="24"/>
          <w:szCs w:val="24"/>
        </w:rPr>
        <w:t xml:space="preserve"> </w:t>
      </w:r>
      <w:proofErr w:type="spellStart"/>
      <w:r w:rsidR="00CE44E6" w:rsidRPr="00521EA3">
        <w:rPr>
          <w:rStyle w:val="Emphasis"/>
          <w:rFonts w:ascii="Times New Roman" w:eastAsia="Calibri" w:hAnsi="Times New Roman" w:cs="Times New Roman"/>
          <w:i w:val="0"/>
          <w:sz w:val="24"/>
          <w:szCs w:val="24"/>
        </w:rPr>
        <w:t>asmenys</w:t>
      </w:r>
      <w:proofErr w:type="spellEnd"/>
      <w:r w:rsidR="00CE44E6" w:rsidRPr="00521EA3">
        <w:rPr>
          <w:rStyle w:val="Emphasis"/>
          <w:rFonts w:ascii="Times New Roman" w:eastAsia="Calibri" w:hAnsi="Times New Roman" w:cs="Times New Roman"/>
          <w:i w:val="0"/>
          <w:sz w:val="24"/>
          <w:szCs w:val="24"/>
        </w:rPr>
        <w:t xml:space="preserve"> – 2 </w:t>
      </w:r>
      <w:proofErr w:type="spellStart"/>
      <w:r w:rsidR="00CE44E6" w:rsidRPr="00521EA3">
        <w:rPr>
          <w:rStyle w:val="Emphasis"/>
          <w:rFonts w:ascii="Times New Roman" w:eastAsia="Calibri" w:hAnsi="Times New Roman" w:cs="Times New Roman"/>
          <w:i w:val="0"/>
          <w:sz w:val="24"/>
          <w:szCs w:val="24"/>
        </w:rPr>
        <w:t>automobilius</w:t>
      </w:r>
      <w:proofErr w:type="spellEnd"/>
      <w:r w:rsidR="00CE44E6" w:rsidRPr="00521EA3">
        <w:rPr>
          <w:rStyle w:val="Emphasis"/>
          <w:rFonts w:ascii="Times New Roman" w:eastAsia="Calibri" w:hAnsi="Times New Roman" w:cs="Times New Roman"/>
          <w:i w:val="0"/>
          <w:sz w:val="24"/>
          <w:szCs w:val="24"/>
        </w:rPr>
        <w:t>.</w:t>
      </w:r>
    </w:p>
    <w:p w:rsidR="00554A08" w:rsidRDefault="00CE44E6" w:rsidP="00CF5546">
      <w:pPr>
        <w:spacing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6</w:t>
      </w:r>
      <w:r w:rsidR="002C0C24">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Paramos teikimo komisijos sprendimu socialinės pašalpos dydis</w:t>
      </w:r>
      <w:r w:rsidRPr="00101B9E">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gali būti nemažinamas, kaip nustatyta Įstatyme, jeigu Lietuvos teritorinė darbo birža ar kitos valstybės įdarbinimo tarnyba socialinės pašalpos teikimo laikotarpiu nepasiūlė darbo arba nepasiūlė dalyvauti aktyvios darbo rinkos politikos </w:t>
      </w:r>
      <w:r w:rsidRPr="00E77D32">
        <w:rPr>
          <w:rFonts w:ascii="Times New Roman" w:eastAsia="Times New Roman" w:hAnsi="Times New Roman" w:cs="Times New Roman"/>
          <w:sz w:val="24"/>
          <w:szCs w:val="24"/>
          <w:lang w:val="lt-LT"/>
        </w:rPr>
        <w:t>priemonėse</w:t>
      </w:r>
      <w:r w:rsidR="00E77D32" w:rsidRPr="00E77D32">
        <w:rPr>
          <w:rFonts w:ascii="Times New Roman" w:eastAsia="Times New Roman" w:hAnsi="Times New Roman" w:cs="Times New Roman"/>
          <w:sz w:val="24"/>
          <w:szCs w:val="24"/>
          <w:lang w:val="lt-LT"/>
        </w:rPr>
        <w:t xml:space="preserve"> </w:t>
      </w:r>
      <w:r w:rsidRPr="00E77D32">
        <w:rPr>
          <w:rFonts w:ascii="Times New Roman" w:eastAsia="Times New Roman" w:hAnsi="Times New Roman" w:cs="Times New Roman"/>
          <w:sz w:val="24"/>
          <w:szCs w:val="24"/>
          <w:lang w:val="lt-LT"/>
        </w:rPr>
        <w:t>arba pasiūlė darbą asmeniui, kuriam iki senatvės pensijos amžiaus liko ne daugiau kaip penk</w:t>
      </w:r>
      <w:r w:rsidR="00F46382">
        <w:rPr>
          <w:rFonts w:ascii="Times New Roman" w:eastAsia="Times New Roman" w:hAnsi="Times New Roman" w:cs="Times New Roman"/>
          <w:sz w:val="24"/>
          <w:szCs w:val="24"/>
          <w:lang w:val="lt-LT"/>
        </w:rPr>
        <w:t>er</w:t>
      </w:r>
      <w:r w:rsidRPr="00E77D32">
        <w:rPr>
          <w:rFonts w:ascii="Times New Roman" w:eastAsia="Times New Roman" w:hAnsi="Times New Roman" w:cs="Times New Roman"/>
          <w:sz w:val="24"/>
          <w:szCs w:val="24"/>
          <w:lang w:val="lt-LT"/>
        </w:rPr>
        <w:t>i metai ar asmeniui, kuris yra iki 25 metų amžiaus ir turi</w:t>
      </w:r>
      <w:r w:rsidR="00F46382" w:rsidRPr="00E77D32">
        <w:rPr>
          <w:rFonts w:ascii="Times New Roman" w:eastAsia="Times New Roman" w:hAnsi="Times New Roman" w:cs="Times New Roman"/>
          <w:sz w:val="24"/>
          <w:szCs w:val="24"/>
          <w:lang w:val="lt-LT"/>
        </w:rPr>
        <w:t xml:space="preserve"> </w:t>
      </w:r>
      <w:r w:rsidRPr="00E77D32">
        <w:rPr>
          <w:rFonts w:ascii="Times New Roman" w:eastAsia="Times New Roman" w:hAnsi="Times New Roman" w:cs="Times New Roman"/>
          <w:sz w:val="24"/>
          <w:szCs w:val="24"/>
          <w:lang w:val="lt-LT"/>
        </w:rPr>
        <w:t>specialybę.</w:t>
      </w:r>
      <w:r>
        <w:rPr>
          <w:rFonts w:ascii="Times New Roman" w:eastAsia="Times New Roman" w:hAnsi="Times New Roman" w:cs="Times New Roman"/>
          <w:b/>
          <w:sz w:val="24"/>
          <w:szCs w:val="24"/>
          <w:lang w:val="lt-LT"/>
        </w:rPr>
        <w:t xml:space="preserve"> </w:t>
      </w:r>
    </w:p>
    <w:p w:rsidR="00CE44E6" w:rsidRPr="00934915" w:rsidRDefault="0079059F" w:rsidP="0041193C">
      <w:pPr>
        <w:spacing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6</w:t>
      </w:r>
      <w:r w:rsidR="002C0C24">
        <w:rPr>
          <w:rFonts w:ascii="Times New Roman" w:eastAsia="Times New Roman" w:hAnsi="Times New Roman" w:cs="Times New Roman"/>
          <w:sz w:val="24"/>
          <w:szCs w:val="24"/>
          <w:lang w:val="lt-LT"/>
        </w:rPr>
        <w:t>7</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Socialinės pašalpos, skirtos pagal Aprašo</w:t>
      </w:r>
      <w:r>
        <w:rPr>
          <w:rFonts w:ascii="Times New Roman" w:eastAsia="Times New Roman" w:hAnsi="Times New Roman" w:cs="Times New Roman"/>
          <w:sz w:val="24"/>
          <w:szCs w:val="24"/>
          <w:lang w:val="lt-LT"/>
        </w:rPr>
        <w:t xml:space="preserve"> </w:t>
      </w:r>
      <w:r w:rsidR="00D53FA7">
        <w:rPr>
          <w:rFonts w:ascii="Times New Roman" w:eastAsia="Times New Roman" w:hAnsi="Times New Roman" w:cs="Times New Roman"/>
          <w:sz w:val="24"/>
          <w:szCs w:val="24"/>
          <w:lang w:val="lt-LT"/>
        </w:rPr>
        <w:t>60.3</w:t>
      </w:r>
      <w:r w:rsidR="00CE44E6">
        <w:rPr>
          <w:rFonts w:ascii="Times New Roman" w:eastAsia="Times New Roman" w:hAnsi="Times New Roman" w:cs="Times New Roman"/>
          <w:b/>
          <w:sz w:val="24"/>
          <w:szCs w:val="24"/>
          <w:lang w:val="lt-LT"/>
        </w:rPr>
        <w:t xml:space="preserve"> </w:t>
      </w:r>
      <w:r w:rsidR="00CE44E6" w:rsidRPr="00934915">
        <w:rPr>
          <w:rFonts w:ascii="Times New Roman" w:eastAsia="Times New Roman" w:hAnsi="Times New Roman" w:cs="Times New Roman"/>
          <w:sz w:val="24"/>
          <w:szCs w:val="24"/>
          <w:lang w:val="lt-LT"/>
        </w:rPr>
        <w:t>papunktį, dydis yra: vienam gyvenančiam asmeniui ir dviem bendrai gyvenantiems asmenims – 25 procentų valstybės remiamų pajamų dydžio; trims ir keturiems bendrai gyvenantiems asmenims – 50 procentų valstybės remiamų pajamų dydžio; penkiems</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ir daugiau </w:t>
      </w:r>
      <w:r w:rsidR="00CE44E6">
        <w:rPr>
          <w:rFonts w:ascii="Times New Roman" w:eastAsia="Times New Roman" w:hAnsi="Times New Roman" w:cs="Times New Roman"/>
          <w:sz w:val="24"/>
          <w:szCs w:val="24"/>
          <w:lang w:val="lt-LT"/>
        </w:rPr>
        <w:t xml:space="preserve">bendrai gyvenantiems asmenims </w:t>
      </w:r>
      <w:r w:rsidR="00CE44E6" w:rsidRPr="00934915">
        <w:rPr>
          <w:rFonts w:ascii="Times New Roman" w:eastAsia="Times New Roman" w:hAnsi="Times New Roman" w:cs="Times New Roman"/>
          <w:sz w:val="24"/>
          <w:szCs w:val="24"/>
          <w:lang w:val="lt-LT"/>
        </w:rPr>
        <w:t>– 70 procentų valstybės remiamų pajamų dydžio.</w:t>
      </w:r>
    </w:p>
    <w:p w:rsidR="00CE44E6" w:rsidRPr="00934915" w:rsidRDefault="00CE44E6" w:rsidP="0041193C">
      <w:pPr>
        <w:tabs>
          <w:tab w:val="left" w:pos="567"/>
        </w:tabs>
        <w:spacing w:after="0" w:line="240" w:lineRule="auto"/>
        <w:ind w:firstLine="720"/>
        <w:jc w:val="center"/>
        <w:rPr>
          <w:rFonts w:ascii="Times New Roman" w:eastAsia="Times New Roman" w:hAnsi="Times New Roman" w:cs="Times New Roman"/>
          <w:sz w:val="24"/>
          <w:szCs w:val="24"/>
          <w:lang w:val="lt-LT"/>
        </w:rPr>
      </w:pPr>
    </w:p>
    <w:p w:rsidR="00CE44E6" w:rsidRPr="00934915" w:rsidRDefault="00CE44E6" w:rsidP="0041193C">
      <w:pPr>
        <w:tabs>
          <w:tab w:val="left" w:pos="567"/>
        </w:tabs>
        <w:spacing w:after="0" w:line="240" w:lineRule="auto"/>
        <w:ind w:left="2160" w:hanging="1451"/>
        <w:jc w:val="center"/>
        <w:rPr>
          <w:rFonts w:ascii="Times New Roman" w:eastAsia="Calibri" w:hAnsi="Times New Roman" w:cs="Times New Roman"/>
          <w:b/>
          <w:bCs/>
          <w:color w:val="000000"/>
          <w:sz w:val="24"/>
          <w:szCs w:val="24"/>
          <w:lang w:val="lt-LT" w:eastAsia="lt-LT"/>
        </w:rPr>
      </w:pPr>
      <w:bookmarkStart w:id="1" w:name="straipsnis25"/>
      <w:r w:rsidRPr="00934915">
        <w:rPr>
          <w:rFonts w:ascii="Times New Roman" w:eastAsia="Calibri" w:hAnsi="Times New Roman" w:cs="Times New Roman"/>
          <w:b/>
          <w:bCs/>
          <w:color w:val="000000"/>
          <w:sz w:val="24"/>
          <w:szCs w:val="24"/>
          <w:lang w:val="lt-LT" w:eastAsia="lt-LT"/>
        </w:rPr>
        <w:t xml:space="preserve">IX. </w:t>
      </w:r>
      <w:r>
        <w:rPr>
          <w:rFonts w:ascii="Times New Roman" w:eastAsia="Calibri" w:hAnsi="Times New Roman" w:cs="Times New Roman"/>
          <w:b/>
          <w:bCs/>
          <w:color w:val="000000"/>
          <w:sz w:val="24"/>
          <w:szCs w:val="24"/>
          <w:lang w:val="lt-LT" w:eastAsia="lt-LT"/>
        </w:rPr>
        <w:t>PINIGINĘ SOCIALINĘ PARAMĄ</w:t>
      </w:r>
      <w:r w:rsidRPr="00934915">
        <w:rPr>
          <w:rFonts w:ascii="Times New Roman" w:eastAsia="Calibri" w:hAnsi="Times New Roman" w:cs="Times New Roman"/>
          <w:b/>
          <w:bCs/>
          <w:color w:val="000000"/>
          <w:sz w:val="24"/>
          <w:szCs w:val="24"/>
          <w:lang w:val="lt-LT" w:eastAsia="lt-LT"/>
        </w:rPr>
        <w:t xml:space="preserve"> GAUNANČIŲ ASMENŲ PAREIGOS</w:t>
      </w:r>
      <w:bookmarkEnd w:id="1"/>
    </w:p>
    <w:p w:rsidR="00CE44E6" w:rsidRPr="00934915" w:rsidRDefault="00CE44E6" w:rsidP="0041193C">
      <w:pPr>
        <w:tabs>
          <w:tab w:val="left" w:pos="567"/>
        </w:tabs>
        <w:spacing w:after="0" w:line="240" w:lineRule="auto"/>
        <w:ind w:left="2160" w:hanging="1451"/>
        <w:jc w:val="center"/>
        <w:rPr>
          <w:rFonts w:ascii="Times New Roman" w:eastAsia="Calibri" w:hAnsi="Times New Roman" w:cs="Times New Roman"/>
          <w:sz w:val="24"/>
          <w:szCs w:val="24"/>
          <w:lang w:val="lt-LT" w:eastAsia="lt-LT"/>
        </w:rPr>
      </w:pPr>
    </w:p>
    <w:p w:rsidR="00CE44E6" w:rsidRPr="00934915" w:rsidRDefault="0079059F"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r w:rsidR="00D53FA7">
        <w:rPr>
          <w:rFonts w:ascii="Times New Roman" w:eastAsia="Calibri" w:hAnsi="Times New Roman" w:cs="Times New Roman"/>
          <w:sz w:val="24"/>
          <w:szCs w:val="24"/>
          <w:lang w:val="lt-LT" w:eastAsia="lt-LT"/>
        </w:rPr>
        <w:t>8</w:t>
      </w:r>
      <w:r w:rsidR="00CE44E6">
        <w:rPr>
          <w:rFonts w:ascii="Times New Roman" w:eastAsia="Calibri" w:hAnsi="Times New Roman" w:cs="Times New Roman"/>
          <w:sz w:val="24"/>
          <w:szCs w:val="24"/>
          <w:lang w:val="lt-LT" w:eastAsia="lt-LT"/>
        </w:rPr>
        <w:t>. Piniginę socialinę paramą</w:t>
      </w:r>
      <w:r w:rsidR="00CE44E6" w:rsidRPr="00934915">
        <w:rPr>
          <w:rFonts w:ascii="Times New Roman" w:eastAsia="Calibri" w:hAnsi="Times New Roman" w:cs="Times New Roman"/>
          <w:sz w:val="24"/>
          <w:szCs w:val="24"/>
          <w:lang w:val="lt-LT" w:eastAsia="lt-LT"/>
        </w:rPr>
        <w:t xml:space="preserve"> gaunantys asmenys privalo:</w:t>
      </w:r>
    </w:p>
    <w:p w:rsidR="00CE44E6" w:rsidRPr="00934915" w:rsidRDefault="0079059F"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r w:rsidR="00D53FA7">
        <w:rPr>
          <w:rFonts w:ascii="Times New Roman" w:eastAsia="Calibri" w:hAnsi="Times New Roman" w:cs="Times New Roman"/>
          <w:sz w:val="24"/>
          <w:szCs w:val="24"/>
          <w:lang w:val="lt-LT" w:eastAsia="lt-LT"/>
        </w:rPr>
        <w:t>8</w:t>
      </w:r>
      <w:r w:rsidR="00CE44E6">
        <w:rPr>
          <w:rFonts w:ascii="Times New Roman" w:eastAsia="Calibri" w:hAnsi="Times New Roman" w:cs="Times New Roman"/>
          <w:sz w:val="24"/>
          <w:szCs w:val="24"/>
          <w:lang w:val="lt-LT" w:eastAsia="lt-LT"/>
        </w:rPr>
        <w:t xml:space="preserve">.1. </w:t>
      </w:r>
      <w:r w:rsidR="00CE44E6" w:rsidRPr="00934915">
        <w:rPr>
          <w:rFonts w:ascii="Times New Roman" w:eastAsia="Calibri" w:hAnsi="Times New Roman" w:cs="Times New Roman"/>
          <w:sz w:val="24"/>
          <w:szCs w:val="24"/>
          <w:lang w:val="lt-LT" w:eastAsia="lt-LT"/>
        </w:rPr>
        <w:t xml:space="preserve">išnaudoti visas teisėtas kitų pajamų gavimo galimybes (sudaryti teismo patvirtintą sutartį dėl vaiko (įvaikio) materialinio išlaikymo, kreiptis į Vaikų išlaikymo fondo administratorių, gauti teisės aktais nustatytas priklausančias išmokas ir (ar) pašalpas ir </w:t>
      </w:r>
      <w:r w:rsidR="00D7152E">
        <w:rPr>
          <w:rFonts w:ascii="Times New Roman" w:eastAsia="Calibri" w:hAnsi="Times New Roman" w:cs="Times New Roman"/>
          <w:sz w:val="24"/>
          <w:szCs w:val="24"/>
          <w:lang w:val="lt-LT" w:eastAsia="lt-LT"/>
        </w:rPr>
        <w:t>kt.</w:t>
      </w:r>
      <w:r w:rsidR="00CE44E6" w:rsidRPr="00934915">
        <w:rPr>
          <w:rFonts w:ascii="Times New Roman" w:eastAsia="Calibri" w:hAnsi="Times New Roman" w:cs="Times New Roman"/>
          <w:sz w:val="24"/>
          <w:szCs w:val="24"/>
          <w:lang w:val="lt-LT" w:eastAsia="lt-LT"/>
        </w:rPr>
        <w:t>);</w:t>
      </w:r>
    </w:p>
    <w:p w:rsidR="00CE44E6" w:rsidRPr="00934915" w:rsidRDefault="0079059F"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r w:rsidR="00D53FA7">
        <w:rPr>
          <w:rFonts w:ascii="Times New Roman" w:eastAsia="Calibri" w:hAnsi="Times New Roman" w:cs="Times New Roman"/>
          <w:sz w:val="24"/>
          <w:szCs w:val="24"/>
          <w:lang w:val="lt-LT" w:eastAsia="lt-LT"/>
        </w:rPr>
        <w:t>8</w:t>
      </w:r>
      <w:r w:rsidR="00CE44E6">
        <w:rPr>
          <w:rFonts w:ascii="Times New Roman" w:eastAsia="Calibri" w:hAnsi="Times New Roman" w:cs="Times New Roman"/>
          <w:sz w:val="24"/>
          <w:szCs w:val="24"/>
          <w:lang w:val="lt-LT" w:eastAsia="lt-LT"/>
        </w:rPr>
        <w:t xml:space="preserve">.2. </w:t>
      </w:r>
      <w:r w:rsidR="00CE44E6" w:rsidRPr="00934915">
        <w:rPr>
          <w:rFonts w:ascii="Times New Roman" w:eastAsia="Calibri" w:hAnsi="Times New Roman" w:cs="Times New Roman"/>
          <w:sz w:val="24"/>
          <w:szCs w:val="24"/>
          <w:lang w:val="lt-LT" w:eastAsia="lt-LT"/>
        </w:rPr>
        <w:t>pagal Vyriausybės ar jos įgaliotos institucijos patvirtintą prašymo-paraiškos formą ir jos priedus pateikti visą ir teisingą informaciją, įrodančią bendrai gyvenančių asmenų arba vieno gyvenančio asmens teisę gauti</w:t>
      </w:r>
      <w:r w:rsidR="00CE44E6">
        <w:rPr>
          <w:rFonts w:ascii="Times New Roman" w:eastAsia="Calibri" w:hAnsi="Times New Roman" w:cs="Times New Roman"/>
          <w:sz w:val="24"/>
          <w:szCs w:val="24"/>
          <w:lang w:val="lt-LT" w:eastAsia="lt-LT"/>
        </w:rPr>
        <w:t xml:space="preserve"> piniginę socialinę paramą</w:t>
      </w:r>
      <w:r w:rsidR="00CE44E6" w:rsidRPr="00934915">
        <w:rPr>
          <w:rFonts w:ascii="Times New Roman" w:eastAsia="Calibri" w:hAnsi="Times New Roman" w:cs="Times New Roman"/>
          <w:sz w:val="24"/>
          <w:szCs w:val="24"/>
          <w:lang w:val="lt-LT" w:eastAsia="lt-LT"/>
        </w:rPr>
        <w:t xml:space="preserve">, ir būtinus </w:t>
      </w:r>
      <w:r w:rsidR="00CE44E6">
        <w:rPr>
          <w:rFonts w:ascii="Times New Roman" w:eastAsia="Calibri" w:hAnsi="Times New Roman" w:cs="Times New Roman"/>
          <w:sz w:val="24"/>
          <w:szCs w:val="24"/>
          <w:lang w:val="lt-LT" w:eastAsia="lt-LT"/>
        </w:rPr>
        <w:t xml:space="preserve">šiai paramai </w:t>
      </w:r>
      <w:r w:rsidR="00CE44E6" w:rsidRPr="00934915">
        <w:rPr>
          <w:rFonts w:ascii="Times New Roman" w:eastAsia="Calibri" w:hAnsi="Times New Roman" w:cs="Times New Roman"/>
          <w:sz w:val="24"/>
          <w:szCs w:val="24"/>
          <w:lang w:val="lt-LT" w:eastAsia="lt-LT"/>
        </w:rPr>
        <w:t xml:space="preserve">gauti dokumentus; </w:t>
      </w:r>
    </w:p>
    <w:p w:rsidR="00CE44E6" w:rsidRPr="00934915" w:rsidRDefault="0079059F"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r w:rsidR="00D53FA7">
        <w:rPr>
          <w:rFonts w:ascii="Times New Roman" w:eastAsia="Calibri" w:hAnsi="Times New Roman" w:cs="Times New Roman"/>
          <w:sz w:val="24"/>
          <w:szCs w:val="24"/>
          <w:lang w:val="lt-LT" w:eastAsia="lt-LT"/>
        </w:rPr>
        <w:t>8</w:t>
      </w:r>
      <w:r w:rsidR="00CE44E6">
        <w:rPr>
          <w:rFonts w:ascii="Times New Roman" w:eastAsia="Calibri" w:hAnsi="Times New Roman" w:cs="Times New Roman"/>
          <w:sz w:val="24"/>
          <w:szCs w:val="24"/>
          <w:lang w:val="lt-LT" w:eastAsia="lt-LT"/>
        </w:rPr>
        <w:t xml:space="preserve">.3. </w:t>
      </w:r>
      <w:r w:rsidR="00CE44E6" w:rsidRPr="00934915">
        <w:rPr>
          <w:rFonts w:ascii="Times New Roman" w:eastAsia="Calibri" w:hAnsi="Times New Roman" w:cs="Times New Roman"/>
          <w:sz w:val="24"/>
          <w:szCs w:val="24"/>
          <w:lang w:val="lt-LT" w:eastAsia="lt-LT"/>
        </w:rPr>
        <w:t xml:space="preserve">per mėnesį pranešti apie materialinės padėties pasikeitimą ar atsiradusias aplinkybes, turinčius įtakos teisei į </w:t>
      </w:r>
      <w:r w:rsidR="00CE44E6">
        <w:rPr>
          <w:rFonts w:ascii="Times New Roman" w:eastAsia="Calibri" w:hAnsi="Times New Roman" w:cs="Times New Roman"/>
          <w:sz w:val="24"/>
          <w:szCs w:val="24"/>
          <w:lang w:val="lt-LT" w:eastAsia="lt-LT"/>
        </w:rPr>
        <w:t xml:space="preserve">piniginę socialinę paramą </w:t>
      </w:r>
      <w:r w:rsidR="00CE44E6" w:rsidRPr="00934915">
        <w:rPr>
          <w:rFonts w:ascii="Times New Roman" w:eastAsia="Calibri" w:hAnsi="Times New Roman" w:cs="Times New Roman"/>
          <w:sz w:val="24"/>
          <w:szCs w:val="24"/>
          <w:lang w:val="lt-LT" w:eastAsia="lt-LT"/>
        </w:rPr>
        <w:t xml:space="preserve">arba </w:t>
      </w:r>
      <w:r w:rsidR="00CE44E6">
        <w:rPr>
          <w:rFonts w:ascii="Times New Roman" w:eastAsia="Calibri" w:hAnsi="Times New Roman" w:cs="Times New Roman"/>
          <w:sz w:val="24"/>
          <w:szCs w:val="24"/>
          <w:lang w:val="lt-LT" w:eastAsia="lt-LT"/>
        </w:rPr>
        <w:t xml:space="preserve">jos </w:t>
      </w:r>
      <w:r w:rsidR="00CE44E6" w:rsidRPr="00934915">
        <w:rPr>
          <w:rFonts w:ascii="Times New Roman" w:eastAsia="Calibri" w:hAnsi="Times New Roman" w:cs="Times New Roman"/>
          <w:sz w:val="24"/>
          <w:szCs w:val="24"/>
          <w:lang w:val="lt-LT" w:eastAsia="lt-LT"/>
        </w:rPr>
        <w:t>dydžiui;</w:t>
      </w:r>
    </w:p>
    <w:p w:rsidR="00CE44E6" w:rsidRPr="00934915" w:rsidRDefault="0079059F"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r w:rsidR="00D53FA7">
        <w:rPr>
          <w:rFonts w:ascii="Times New Roman" w:eastAsia="Calibri" w:hAnsi="Times New Roman" w:cs="Times New Roman"/>
          <w:sz w:val="24"/>
          <w:szCs w:val="24"/>
          <w:lang w:val="lt-LT" w:eastAsia="lt-LT"/>
        </w:rPr>
        <w:t>8</w:t>
      </w:r>
      <w:r w:rsidR="00CE44E6">
        <w:rPr>
          <w:rFonts w:ascii="Times New Roman" w:eastAsia="Calibri" w:hAnsi="Times New Roman" w:cs="Times New Roman"/>
          <w:sz w:val="24"/>
          <w:szCs w:val="24"/>
          <w:lang w:val="lt-LT" w:eastAsia="lt-LT"/>
        </w:rPr>
        <w:t xml:space="preserve">.4. </w:t>
      </w:r>
      <w:r w:rsidR="00CE44E6" w:rsidRPr="00934915">
        <w:rPr>
          <w:rFonts w:ascii="Times New Roman" w:eastAsia="Calibri" w:hAnsi="Times New Roman" w:cs="Times New Roman"/>
          <w:sz w:val="24"/>
          <w:szCs w:val="24"/>
          <w:lang w:val="lt-LT" w:eastAsia="lt-LT"/>
        </w:rPr>
        <w:t>Socialinės paramos skyriaus reikalavimu deklaruoti turimą turtą (įskaitant gaunamas pajamas) Gyventojų turto deklaravimo įstatymo nustatyta tvarka;</w:t>
      </w:r>
    </w:p>
    <w:p w:rsidR="00CE44E6" w:rsidRPr="00934915" w:rsidRDefault="0079059F" w:rsidP="0041193C">
      <w:pPr>
        <w:tabs>
          <w:tab w:val="left" w:pos="567"/>
        </w:tabs>
        <w:spacing w:after="0" w:line="240" w:lineRule="auto"/>
        <w:ind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r w:rsidR="00D53FA7">
        <w:rPr>
          <w:rFonts w:ascii="Times New Roman" w:eastAsia="Calibri" w:hAnsi="Times New Roman" w:cs="Times New Roman"/>
          <w:sz w:val="24"/>
          <w:szCs w:val="24"/>
          <w:lang w:val="lt-LT" w:eastAsia="lt-LT"/>
        </w:rPr>
        <w:t>8</w:t>
      </w:r>
      <w:r w:rsidR="00CE44E6">
        <w:rPr>
          <w:rFonts w:ascii="Times New Roman" w:eastAsia="Calibri" w:hAnsi="Times New Roman" w:cs="Times New Roman"/>
          <w:sz w:val="24"/>
          <w:szCs w:val="24"/>
          <w:lang w:val="lt-LT" w:eastAsia="lt-LT"/>
        </w:rPr>
        <w:t xml:space="preserve">.5. </w:t>
      </w:r>
      <w:r w:rsidR="00CE44E6" w:rsidRPr="00934915">
        <w:rPr>
          <w:rFonts w:ascii="Times New Roman" w:eastAsia="Calibri" w:hAnsi="Times New Roman" w:cs="Times New Roman"/>
          <w:sz w:val="24"/>
          <w:szCs w:val="24"/>
          <w:lang w:val="lt-LT" w:eastAsia="lt-LT"/>
        </w:rPr>
        <w:t>sudaryti Socialinės paramos skyriaus darbuotojams galimybę tikrinti gyvenimo sąlygas, turimą turtą ir užimtumą.</w:t>
      </w:r>
    </w:p>
    <w:p w:rsidR="00CE44E6" w:rsidRPr="00934915" w:rsidRDefault="00CE44E6" w:rsidP="0041193C">
      <w:pPr>
        <w:tabs>
          <w:tab w:val="left" w:pos="567"/>
        </w:tabs>
        <w:spacing w:after="0" w:line="240" w:lineRule="auto"/>
        <w:ind w:firstLine="851"/>
        <w:jc w:val="center"/>
        <w:rPr>
          <w:rFonts w:ascii="Times New Roman" w:eastAsia="Calibri" w:hAnsi="Times New Roman" w:cs="Times New Roman"/>
          <w:sz w:val="24"/>
          <w:szCs w:val="24"/>
          <w:lang w:val="lt-LT" w:eastAsia="lt-LT"/>
        </w:rPr>
      </w:pP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r w:rsidRPr="00934915">
        <w:rPr>
          <w:rFonts w:ascii="Times New Roman" w:eastAsia="Times New Roman" w:hAnsi="Times New Roman" w:cs="Times New Roman"/>
          <w:b/>
          <w:sz w:val="24"/>
          <w:szCs w:val="24"/>
          <w:lang w:val="lt-LT"/>
        </w:rPr>
        <w:t>X. SOCIALINĖS PARAMOS SKYRIAUS TEISĖS IR PAREIGOS</w:t>
      </w:r>
    </w:p>
    <w:p w:rsidR="00CE44E6" w:rsidRPr="00934915" w:rsidRDefault="00CE44E6" w:rsidP="0041193C">
      <w:pPr>
        <w:tabs>
          <w:tab w:val="left" w:pos="567"/>
        </w:tabs>
        <w:spacing w:after="0" w:line="240" w:lineRule="auto"/>
        <w:jc w:val="center"/>
        <w:rPr>
          <w:rFonts w:ascii="Times New Roman" w:eastAsia="Times New Roman" w:hAnsi="Times New Roman" w:cs="Times New Roman"/>
          <w:b/>
          <w:sz w:val="24"/>
          <w:szCs w:val="24"/>
          <w:lang w:val="lt-LT"/>
        </w:rPr>
      </w:pP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D53FA7">
        <w:rPr>
          <w:rFonts w:ascii="Times New Roman" w:eastAsia="Times New Roman" w:hAnsi="Times New Roman" w:cs="Times New Roman"/>
          <w:sz w:val="24"/>
          <w:szCs w:val="24"/>
          <w:lang w:val="lt-LT"/>
        </w:rPr>
        <w:t>9</w:t>
      </w:r>
      <w:r>
        <w:rPr>
          <w:rFonts w:ascii="Times New Roman" w:eastAsia="Times New Roman" w:hAnsi="Times New Roman" w:cs="Times New Roman"/>
          <w:sz w:val="24"/>
          <w:szCs w:val="24"/>
          <w:lang w:val="lt-LT"/>
        </w:rPr>
        <w:t xml:space="preserve">. </w:t>
      </w:r>
      <w:r w:rsidRPr="00934915">
        <w:rPr>
          <w:rFonts w:ascii="Times New Roman" w:eastAsia="Times New Roman" w:hAnsi="Times New Roman" w:cs="Times New Roman"/>
          <w:sz w:val="24"/>
          <w:szCs w:val="24"/>
          <w:lang w:val="lt-LT"/>
        </w:rPr>
        <w:t xml:space="preserve">Socialinės paramos skyrius turi teisę: </w:t>
      </w:r>
    </w:p>
    <w:p w:rsidR="00CE44E6" w:rsidRPr="00934915"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00D53FA7">
        <w:rPr>
          <w:rFonts w:ascii="Times New Roman" w:eastAsia="Times New Roman" w:hAnsi="Times New Roman" w:cs="Times New Roman"/>
          <w:sz w:val="24"/>
          <w:szCs w:val="24"/>
          <w:lang w:val="lt-LT" w:eastAsia="lt-LT"/>
        </w:rPr>
        <w:t>9</w:t>
      </w:r>
      <w:r w:rsidR="00CE44E6">
        <w:rPr>
          <w:rFonts w:ascii="Times New Roman" w:eastAsia="Times New Roman" w:hAnsi="Times New Roman" w:cs="Times New Roman"/>
          <w:sz w:val="24"/>
          <w:szCs w:val="24"/>
          <w:lang w:val="lt-LT" w:eastAsia="lt-LT"/>
        </w:rPr>
        <w:t xml:space="preserve">.1. </w:t>
      </w:r>
      <w:r w:rsidR="00CE44E6" w:rsidRPr="00934915">
        <w:rPr>
          <w:rFonts w:ascii="Times New Roman" w:eastAsia="Times New Roman" w:hAnsi="Times New Roman" w:cs="Times New Roman"/>
          <w:sz w:val="24"/>
          <w:szCs w:val="24"/>
          <w:lang w:val="lt-LT" w:eastAsia="lt-LT"/>
        </w:rPr>
        <w:t>papildomai apklaus</w:t>
      </w:r>
      <w:r w:rsidR="00CE44E6">
        <w:rPr>
          <w:rFonts w:ascii="Times New Roman" w:eastAsia="Times New Roman" w:hAnsi="Times New Roman" w:cs="Times New Roman"/>
          <w:sz w:val="24"/>
          <w:szCs w:val="24"/>
          <w:lang w:val="lt-LT" w:eastAsia="lt-LT"/>
        </w:rPr>
        <w:t>ti asmenis, kurie kreipiasi dėl piniginės socialinės paramos</w:t>
      </w:r>
      <w:r w:rsidR="00CE44E6" w:rsidRPr="00934915">
        <w:rPr>
          <w:rFonts w:ascii="Times New Roman" w:eastAsia="Times New Roman" w:hAnsi="Times New Roman" w:cs="Times New Roman"/>
          <w:sz w:val="24"/>
          <w:szCs w:val="24"/>
          <w:lang w:val="lt-LT" w:eastAsia="lt-LT"/>
        </w:rPr>
        <w:t xml:space="preserve"> ar gauna šią paramą, tikrinti jų pateiktus dokumentus ir reikalauti papildomų duomenų, įrodančių bendrai gyvenančių asmenų arba vieno gyvenančio asmens teisę gauti </w:t>
      </w:r>
      <w:r w:rsidR="00CE44E6">
        <w:rPr>
          <w:rFonts w:ascii="Times New Roman" w:eastAsia="Times New Roman" w:hAnsi="Times New Roman" w:cs="Times New Roman"/>
          <w:sz w:val="24"/>
          <w:szCs w:val="24"/>
          <w:lang w:val="lt-LT" w:eastAsia="lt-LT"/>
        </w:rPr>
        <w:t>piniginę socialinę paramą</w:t>
      </w:r>
      <w:r w:rsidR="00CE44E6" w:rsidRPr="00934915">
        <w:rPr>
          <w:rFonts w:ascii="Times New Roman" w:eastAsia="Times New Roman" w:hAnsi="Times New Roman" w:cs="Times New Roman"/>
          <w:sz w:val="24"/>
          <w:szCs w:val="24"/>
          <w:lang w:val="lt-LT" w:eastAsia="lt-LT"/>
        </w:rPr>
        <w:t xml:space="preserve">; </w:t>
      </w:r>
    </w:p>
    <w:p w:rsidR="00CE44E6" w:rsidRPr="00934915"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6</w:t>
      </w:r>
      <w:r w:rsidR="00D53FA7">
        <w:rPr>
          <w:rFonts w:ascii="Times New Roman" w:eastAsia="Times New Roman" w:hAnsi="Times New Roman" w:cs="Times New Roman"/>
          <w:sz w:val="24"/>
          <w:szCs w:val="24"/>
          <w:lang w:val="lt-LT" w:eastAsia="lt-LT"/>
        </w:rPr>
        <w:t>9</w:t>
      </w:r>
      <w:r w:rsidR="00CE44E6">
        <w:rPr>
          <w:rFonts w:ascii="Times New Roman" w:eastAsia="Times New Roman" w:hAnsi="Times New Roman" w:cs="Times New Roman"/>
          <w:sz w:val="24"/>
          <w:szCs w:val="24"/>
          <w:lang w:val="lt-LT" w:eastAsia="lt-LT"/>
        </w:rPr>
        <w:t xml:space="preserve">.2. </w:t>
      </w:r>
      <w:r w:rsidR="00CE44E6" w:rsidRPr="00934915">
        <w:rPr>
          <w:rFonts w:ascii="Times New Roman" w:eastAsia="Times New Roman" w:hAnsi="Times New Roman" w:cs="Times New Roman"/>
          <w:sz w:val="24"/>
          <w:szCs w:val="24"/>
          <w:lang w:val="lt-LT"/>
        </w:rPr>
        <w:t xml:space="preserve">tikrinti </w:t>
      </w:r>
      <w:r w:rsidR="00CE44E6">
        <w:rPr>
          <w:rFonts w:ascii="Times New Roman" w:eastAsia="Times New Roman" w:hAnsi="Times New Roman" w:cs="Times New Roman"/>
          <w:sz w:val="24"/>
          <w:szCs w:val="24"/>
          <w:lang w:val="lt-LT"/>
        </w:rPr>
        <w:t>piniginės socialinės</w:t>
      </w:r>
      <w:r w:rsidR="00CE44E6" w:rsidRPr="00934915">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 xml:space="preserve">paramos </w:t>
      </w:r>
      <w:r w:rsidR="00CE44E6" w:rsidRPr="00934915">
        <w:rPr>
          <w:rFonts w:ascii="Times New Roman" w:eastAsia="Times New Roman" w:hAnsi="Times New Roman" w:cs="Times New Roman"/>
          <w:sz w:val="24"/>
          <w:szCs w:val="24"/>
          <w:lang w:val="lt-LT"/>
        </w:rPr>
        <w:t xml:space="preserve">prašančių </w:t>
      </w:r>
      <w:r w:rsidR="00CE44E6">
        <w:rPr>
          <w:rFonts w:ascii="Times New Roman" w:eastAsia="Times New Roman" w:hAnsi="Times New Roman" w:cs="Times New Roman"/>
          <w:sz w:val="24"/>
          <w:szCs w:val="24"/>
          <w:lang w:val="lt-LT"/>
        </w:rPr>
        <w:t xml:space="preserve">arba ją gaunančių </w:t>
      </w:r>
      <w:r w:rsidR="00CE44E6" w:rsidRPr="00934915">
        <w:rPr>
          <w:rFonts w:ascii="Times New Roman" w:eastAsia="Times New Roman" w:hAnsi="Times New Roman" w:cs="Times New Roman"/>
          <w:sz w:val="24"/>
          <w:szCs w:val="24"/>
          <w:lang w:val="lt-LT"/>
        </w:rPr>
        <w:t xml:space="preserve">asmenų gyvenimo sąlygas, turtą, užimtumą, surašyti buities ir gyvenimo sąlygų patikrinimo aktą, kurio pagrindu </w:t>
      </w:r>
      <w:r w:rsidR="00CE44E6">
        <w:rPr>
          <w:rFonts w:ascii="Times New Roman" w:eastAsia="Times New Roman" w:hAnsi="Times New Roman" w:cs="Times New Roman"/>
          <w:sz w:val="24"/>
          <w:szCs w:val="24"/>
          <w:lang w:val="lt-LT"/>
        </w:rPr>
        <w:t xml:space="preserve">piniginė socialinė parama </w:t>
      </w:r>
      <w:r w:rsidR="00CE44E6" w:rsidRPr="00934915">
        <w:rPr>
          <w:rFonts w:ascii="Times New Roman" w:eastAsia="Times New Roman" w:hAnsi="Times New Roman" w:cs="Times New Roman"/>
          <w:sz w:val="24"/>
          <w:szCs w:val="24"/>
          <w:lang w:val="lt-LT"/>
        </w:rPr>
        <w:t>gali būti skiriama, neskiriama ar nutraukiama;</w:t>
      </w:r>
    </w:p>
    <w:p w:rsidR="00CE44E6"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6</w:t>
      </w:r>
      <w:r w:rsidR="00D53FA7">
        <w:rPr>
          <w:rFonts w:ascii="Times New Roman" w:eastAsia="Times New Roman" w:hAnsi="Times New Roman" w:cs="Times New Roman"/>
          <w:sz w:val="24"/>
          <w:szCs w:val="24"/>
          <w:lang w:val="lt-LT" w:eastAsia="lt-LT"/>
        </w:rPr>
        <w:t>9</w:t>
      </w:r>
      <w:r w:rsidR="00CE44E6">
        <w:rPr>
          <w:rFonts w:ascii="Times New Roman" w:eastAsia="Times New Roman" w:hAnsi="Times New Roman" w:cs="Times New Roman"/>
          <w:sz w:val="24"/>
          <w:szCs w:val="24"/>
          <w:lang w:val="lt-LT" w:eastAsia="lt-LT"/>
        </w:rPr>
        <w:t xml:space="preserve">.3. </w:t>
      </w:r>
      <w:r w:rsidR="00CE44E6" w:rsidRPr="00934915">
        <w:rPr>
          <w:rFonts w:ascii="Times New Roman" w:eastAsia="Times New Roman" w:hAnsi="Times New Roman" w:cs="Times New Roman"/>
          <w:sz w:val="24"/>
          <w:szCs w:val="24"/>
          <w:lang w:val="lt-LT"/>
        </w:rPr>
        <w:t xml:space="preserve">nereikalauti iš </w:t>
      </w:r>
      <w:r w:rsidR="00CE44E6">
        <w:rPr>
          <w:rFonts w:ascii="Times New Roman" w:eastAsia="Times New Roman" w:hAnsi="Times New Roman" w:cs="Times New Roman"/>
          <w:sz w:val="24"/>
          <w:szCs w:val="24"/>
          <w:lang w:val="lt-LT"/>
        </w:rPr>
        <w:t>piniginę socialinę</w:t>
      </w:r>
      <w:r w:rsidR="00CE44E6" w:rsidRPr="00934915">
        <w:rPr>
          <w:rFonts w:ascii="Times New Roman" w:eastAsia="Times New Roman" w:hAnsi="Times New Roman" w:cs="Times New Roman"/>
          <w:sz w:val="24"/>
          <w:szCs w:val="24"/>
          <w:lang w:val="lt-LT"/>
        </w:rPr>
        <w:t xml:space="preserve"> </w:t>
      </w:r>
      <w:r w:rsidR="00CE44E6">
        <w:rPr>
          <w:rFonts w:ascii="Times New Roman" w:eastAsia="Times New Roman" w:hAnsi="Times New Roman" w:cs="Times New Roman"/>
          <w:sz w:val="24"/>
          <w:szCs w:val="24"/>
          <w:lang w:val="lt-LT"/>
        </w:rPr>
        <w:t xml:space="preserve">paramą </w:t>
      </w:r>
      <w:r w:rsidR="00CE44E6" w:rsidRPr="00934915">
        <w:rPr>
          <w:rFonts w:ascii="Times New Roman" w:eastAsia="Times New Roman" w:hAnsi="Times New Roman" w:cs="Times New Roman"/>
          <w:sz w:val="24"/>
          <w:szCs w:val="24"/>
          <w:lang w:val="lt-LT"/>
        </w:rPr>
        <w:t>gaunančių bendrai gyvenančių asmenų arba vieno gyvenančio asmens iš naujo pateikti tų duomenų, kurie iki pakartotinio kreipimosi yra nepasikeitę</w:t>
      </w:r>
      <w:r w:rsidR="00CE44E6">
        <w:rPr>
          <w:rFonts w:ascii="Times New Roman" w:eastAsia="Times New Roman" w:hAnsi="Times New Roman" w:cs="Times New Roman"/>
          <w:sz w:val="24"/>
          <w:szCs w:val="24"/>
          <w:lang w:val="lt-LT"/>
        </w:rPr>
        <w:t>;</w:t>
      </w:r>
    </w:p>
    <w:p w:rsidR="00CE44E6" w:rsidRPr="0075617E"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79059F">
        <w:rPr>
          <w:rFonts w:ascii="Times New Roman" w:hAnsi="Times New Roman"/>
          <w:sz w:val="24"/>
          <w:szCs w:val="24"/>
          <w:lang w:val="lt-LT"/>
        </w:rPr>
        <w:t>6</w:t>
      </w:r>
      <w:r w:rsidR="00D53FA7">
        <w:rPr>
          <w:rFonts w:ascii="Times New Roman" w:hAnsi="Times New Roman"/>
          <w:sz w:val="24"/>
          <w:szCs w:val="24"/>
          <w:lang w:val="lt-LT"/>
        </w:rPr>
        <w:t>9</w:t>
      </w:r>
      <w:r w:rsidRPr="0079059F">
        <w:rPr>
          <w:rFonts w:ascii="Times New Roman" w:hAnsi="Times New Roman"/>
          <w:sz w:val="24"/>
          <w:szCs w:val="24"/>
          <w:lang w:val="lt-LT"/>
        </w:rPr>
        <w:t>.</w:t>
      </w:r>
      <w:r w:rsidR="00CE44E6" w:rsidRPr="0079059F">
        <w:rPr>
          <w:rFonts w:ascii="Times New Roman" w:hAnsi="Times New Roman"/>
          <w:sz w:val="24"/>
          <w:szCs w:val="24"/>
          <w:lang w:val="lt-LT"/>
        </w:rPr>
        <w:t>4. išduo</w:t>
      </w:r>
      <w:r w:rsidR="002D3A4F">
        <w:rPr>
          <w:rFonts w:ascii="Times New Roman" w:hAnsi="Times New Roman"/>
          <w:sz w:val="24"/>
          <w:szCs w:val="24"/>
          <w:lang w:val="lt-LT"/>
        </w:rPr>
        <w:t>ti</w:t>
      </w:r>
      <w:r w:rsidR="00CE44E6" w:rsidRPr="0079059F">
        <w:rPr>
          <w:rFonts w:ascii="Times New Roman" w:hAnsi="Times New Roman"/>
          <w:sz w:val="24"/>
          <w:szCs w:val="24"/>
          <w:lang w:val="lt-LT"/>
        </w:rPr>
        <w:t xml:space="preserve"> </w:t>
      </w:r>
      <w:proofErr w:type="spellStart"/>
      <w:r w:rsidR="00CE44E6" w:rsidRPr="0079059F">
        <w:rPr>
          <w:rFonts w:ascii="Times New Roman" w:hAnsi="Times New Roman"/>
          <w:sz w:val="24"/>
          <w:szCs w:val="24"/>
          <w:lang w:val="lt-LT"/>
        </w:rPr>
        <w:t>siuntimus</w:t>
      </w:r>
      <w:proofErr w:type="spellEnd"/>
      <w:r w:rsidR="00CE44E6" w:rsidRPr="0079059F">
        <w:rPr>
          <w:rFonts w:ascii="Times New Roman" w:hAnsi="Times New Roman"/>
          <w:sz w:val="24"/>
          <w:szCs w:val="24"/>
          <w:lang w:val="lt-LT"/>
        </w:rPr>
        <w:t xml:space="preserve"> visuomenei naudingai veiklai atlikti</w:t>
      </w:r>
      <w:r w:rsidR="00CE44E6" w:rsidRPr="00933E4D">
        <w:rPr>
          <w:rFonts w:ascii="Times New Roman" w:hAnsi="Times New Roman"/>
          <w:sz w:val="24"/>
          <w:szCs w:val="24"/>
          <w:lang w:val="lt-LT"/>
        </w:rPr>
        <w:t>.</w:t>
      </w:r>
    </w:p>
    <w:p w:rsidR="00CE44E6" w:rsidRPr="00934915" w:rsidRDefault="00D53FA7"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70</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Socialinės paramos skyrius atsako už:</w:t>
      </w:r>
    </w:p>
    <w:p w:rsidR="00CE44E6" w:rsidRPr="00934915" w:rsidRDefault="00D53FA7"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70</w:t>
      </w:r>
      <w:r w:rsidR="00CE44E6">
        <w:rPr>
          <w:rFonts w:ascii="Times New Roman" w:eastAsia="Times New Roman" w:hAnsi="Times New Roman" w:cs="Times New Roman"/>
          <w:sz w:val="24"/>
          <w:szCs w:val="24"/>
          <w:lang w:val="lt-LT"/>
        </w:rPr>
        <w:t xml:space="preserve">.1. </w:t>
      </w:r>
      <w:r w:rsidR="00CE44E6" w:rsidRPr="00934915">
        <w:rPr>
          <w:rFonts w:ascii="Times New Roman" w:eastAsia="Times New Roman" w:hAnsi="Times New Roman" w:cs="Times New Roman"/>
          <w:sz w:val="24"/>
          <w:szCs w:val="24"/>
          <w:lang w:val="lt-LT"/>
        </w:rPr>
        <w:t xml:space="preserve">teikiamų duomenų, išduodamų pažymų teisingumą, pagrįstą ir teisingą </w:t>
      </w:r>
      <w:r w:rsidR="00CE44E6">
        <w:rPr>
          <w:rFonts w:ascii="Times New Roman" w:eastAsia="Times New Roman" w:hAnsi="Times New Roman" w:cs="Times New Roman"/>
          <w:sz w:val="24"/>
          <w:szCs w:val="24"/>
          <w:lang w:val="lt-LT"/>
        </w:rPr>
        <w:t xml:space="preserve">piniginės </w:t>
      </w:r>
      <w:r w:rsidR="00CE44E6" w:rsidRPr="00934915">
        <w:rPr>
          <w:rFonts w:ascii="Times New Roman" w:eastAsia="Times New Roman" w:hAnsi="Times New Roman" w:cs="Times New Roman"/>
          <w:sz w:val="24"/>
          <w:szCs w:val="24"/>
          <w:lang w:val="lt-LT"/>
        </w:rPr>
        <w:t>socialinės pa</w:t>
      </w:r>
      <w:r w:rsidR="00CE44E6">
        <w:rPr>
          <w:rFonts w:ascii="Times New Roman" w:eastAsia="Times New Roman" w:hAnsi="Times New Roman" w:cs="Times New Roman"/>
          <w:sz w:val="24"/>
          <w:szCs w:val="24"/>
          <w:lang w:val="lt-LT"/>
        </w:rPr>
        <w:t>ramos</w:t>
      </w:r>
      <w:r w:rsidR="00CE44E6" w:rsidRPr="00934915">
        <w:rPr>
          <w:rFonts w:ascii="Times New Roman" w:eastAsia="Times New Roman" w:hAnsi="Times New Roman" w:cs="Times New Roman"/>
          <w:sz w:val="24"/>
          <w:szCs w:val="24"/>
          <w:lang w:val="lt-LT"/>
        </w:rPr>
        <w:t xml:space="preserve"> skyrimą ir </w:t>
      </w:r>
      <w:r w:rsidR="00CE44E6">
        <w:rPr>
          <w:rFonts w:ascii="Times New Roman" w:eastAsia="Times New Roman" w:hAnsi="Times New Roman" w:cs="Times New Roman"/>
          <w:sz w:val="24"/>
          <w:szCs w:val="24"/>
          <w:lang w:val="lt-LT"/>
        </w:rPr>
        <w:t>mokėjimą</w:t>
      </w:r>
      <w:r w:rsidR="00CE44E6" w:rsidRPr="00934915">
        <w:rPr>
          <w:rFonts w:ascii="Times New Roman" w:eastAsia="Times New Roman" w:hAnsi="Times New Roman" w:cs="Times New Roman"/>
          <w:sz w:val="24"/>
          <w:szCs w:val="24"/>
          <w:lang w:val="lt-LT"/>
        </w:rPr>
        <w:t>;</w:t>
      </w:r>
    </w:p>
    <w:p w:rsidR="00CE44E6" w:rsidRPr="00934915" w:rsidRDefault="00D53FA7"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70</w:t>
      </w:r>
      <w:r w:rsidR="00CE44E6">
        <w:rPr>
          <w:rFonts w:ascii="Times New Roman" w:eastAsia="Times New Roman" w:hAnsi="Times New Roman" w:cs="Times New Roman"/>
          <w:sz w:val="24"/>
          <w:szCs w:val="24"/>
          <w:lang w:val="lt-LT"/>
        </w:rPr>
        <w:t xml:space="preserve">.2. piniginės socialinės paramos </w:t>
      </w:r>
      <w:r w:rsidR="00CE44E6" w:rsidRPr="00934915">
        <w:rPr>
          <w:rFonts w:ascii="Times New Roman" w:eastAsia="Times New Roman" w:hAnsi="Times New Roman" w:cs="Times New Roman"/>
          <w:sz w:val="24"/>
          <w:szCs w:val="24"/>
          <w:lang w:val="lt-LT"/>
        </w:rPr>
        <w:t xml:space="preserve">prašančių asmenų pateiktų ir apie juos gautų duomenų </w:t>
      </w:r>
      <w:r w:rsidR="00CE44E6">
        <w:rPr>
          <w:rFonts w:ascii="Times New Roman" w:eastAsia="Times New Roman" w:hAnsi="Times New Roman" w:cs="Times New Roman"/>
          <w:sz w:val="24"/>
          <w:szCs w:val="24"/>
          <w:lang w:val="lt-LT"/>
        </w:rPr>
        <w:t>piniginei s</w:t>
      </w:r>
      <w:r w:rsidR="00CE44E6" w:rsidRPr="00934915">
        <w:rPr>
          <w:rFonts w:ascii="Times New Roman" w:eastAsia="Times New Roman" w:hAnsi="Times New Roman" w:cs="Times New Roman"/>
          <w:sz w:val="24"/>
          <w:szCs w:val="24"/>
          <w:lang w:val="lt-LT"/>
        </w:rPr>
        <w:t>ocialinei pa</w:t>
      </w:r>
      <w:r w:rsidR="00CE44E6">
        <w:rPr>
          <w:rFonts w:ascii="Times New Roman" w:eastAsia="Times New Roman" w:hAnsi="Times New Roman" w:cs="Times New Roman"/>
          <w:sz w:val="24"/>
          <w:szCs w:val="24"/>
          <w:lang w:val="lt-LT"/>
        </w:rPr>
        <w:t>ramai</w:t>
      </w:r>
      <w:r w:rsidR="00CE44E6" w:rsidRPr="00934915">
        <w:rPr>
          <w:rFonts w:ascii="Times New Roman" w:eastAsia="Times New Roman" w:hAnsi="Times New Roman" w:cs="Times New Roman"/>
          <w:sz w:val="24"/>
          <w:szCs w:val="24"/>
          <w:lang w:val="lt-LT"/>
        </w:rPr>
        <w:t xml:space="preserve"> skirti konfidencialumą. </w:t>
      </w:r>
    </w:p>
    <w:p w:rsidR="00CE44E6" w:rsidRPr="00934915"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D53FA7">
        <w:rPr>
          <w:rFonts w:ascii="Times New Roman" w:eastAsia="Times New Roman" w:hAnsi="Times New Roman" w:cs="Times New Roman"/>
          <w:sz w:val="24"/>
          <w:szCs w:val="24"/>
          <w:lang w:val="lt-LT"/>
        </w:rPr>
        <w:t>1</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 xml:space="preserve">Siekdamas įvertinti </w:t>
      </w:r>
      <w:r w:rsidR="00CE44E6">
        <w:rPr>
          <w:rFonts w:ascii="Times New Roman" w:eastAsia="Times New Roman" w:hAnsi="Times New Roman" w:cs="Times New Roman"/>
          <w:sz w:val="24"/>
          <w:szCs w:val="24"/>
          <w:lang w:val="lt-LT"/>
        </w:rPr>
        <w:t xml:space="preserve">piniginės socialinės paramos </w:t>
      </w:r>
      <w:r w:rsidR="00CE44E6" w:rsidRPr="00934915">
        <w:rPr>
          <w:rFonts w:ascii="Times New Roman" w:eastAsia="Times New Roman" w:hAnsi="Times New Roman" w:cs="Times New Roman"/>
          <w:sz w:val="24"/>
          <w:szCs w:val="24"/>
          <w:lang w:val="lt-LT"/>
        </w:rPr>
        <w:t>veiksmingumą Socialinės paramos skyrius turi teisę tikrinti bendrai gyvenančių asmenų ar vieno gyvenančio asmens gyvenimo sąlygas, turtą ir užimtumą ne rečiau kaip vieną kartą per 12 mėnesių paramos gavėjų, kurie:</w:t>
      </w:r>
    </w:p>
    <w:p w:rsidR="00CE44E6" w:rsidRPr="00934915"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D53FA7">
        <w:rPr>
          <w:rFonts w:ascii="Times New Roman" w:eastAsia="Times New Roman" w:hAnsi="Times New Roman" w:cs="Times New Roman"/>
          <w:sz w:val="24"/>
          <w:szCs w:val="24"/>
          <w:lang w:val="lt-LT"/>
        </w:rPr>
        <w:t>1</w:t>
      </w:r>
      <w:r w:rsidR="00CE44E6">
        <w:rPr>
          <w:rFonts w:ascii="Times New Roman" w:eastAsia="Times New Roman" w:hAnsi="Times New Roman" w:cs="Times New Roman"/>
          <w:sz w:val="24"/>
          <w:szCs w:val="24"/>
          <w:lang w:val="lt-LT"/>
        </w:rPr>
        <w:t xml:space="preserve">.1. </w:t>
      </w:r>
      <w:r w:rsidR="00CE44E6" w:rsidRPr="00934915">
        <w:rPr>
          <w:rFonts w:ascii="Times New Roman" w:eastAsia="Times New Roman" w:hAnsi="Times New Roman" w:cs="Times New Roman"/>
          <w:sz w:val="24"/>
          <w:szCs w:val="24"/>
          <w:lang w:val="lt-LT"/>
        </w:rPr>
        <w:t xml:space="preserve">vykdo individualią, nekilnojamųjų daiktų pardavimo ir (ar) nuomos veiklą ir jiems skiriama </w:t>
      </w:r>
      <w:r w:rsidR="00CE44E6">
        <w:rPr>
          <w:rFonts w:ascii="Times New Roman" w:eastAsia="Times New Roman" w:hAnsi="Times New Roman" w:cs="Times New Roman"/>
          <w:sz w:val="24"/>
          <w:szCs w:val="24"/>
          <w:lang w:val="lt-LT"/>
        </w:rPr>
        <w:t>socialinė pašalpa</w:t>
      </w:r>
      <w:r w:rsidR="00CE44E6" w:rsidRPr="00934915">
        <w:rPr>
          <w:rFonts w:ascii="Times New Roman" w:eastAsia="Times New Roman" w:hAnsi="Times New Roman" w:cs="Times New Roman"/>
          <w:sz w:val="24"/>
          <w:szCs w:val="24"/>
          <w:lang w:val="lt-LT"/>
        </w:rPr>
        <w:t xml:space="preserve"> tik vaikui (vaikams);</w:t>
      </w:r>
    </w:p>
    <w:p w:rsidR="00CE44E6" w:rsidRPr="00934915"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D53FA7">
        <w:rPr>
          <w:rFonts w:ascii="Times New Roman" w:eastAsia="Times New Roman" w:hAnsi="Times New Roman" w:cs="Times New Roman"/>
          <w:sz w:val="24"/>
          <w:szCs w:val="24"/>
          <w:lang w:val="lt-LT"/>
        </w:rPr>
        <w:t>1</w:t>
      </w:r>
      <w:r w:rsidR="00CE44E6">
        <w:rPr>
          <w:rFonts w:ascii="Times New Roman" w:eastAsia="Times New Roman" w:hAnsi="Times New Roman" w:cs="Times New Roman"/>
          <w:sz w:val="24"/>
          <w:szCs w:val="24"/>
          <w:lang w:val="lt-LT"/>
        </w:rPr>
        <w:t xml:space="preserve">.2. </w:t>
      </w:r>
      <w:r w:rsidR="00CE44E6" w:rsidRPr="00934915">
        <w:rPr>
          <w:rFonts w:ascii="Times New Roman" w:eastAsia="Times New Roman" w:hAnsi="Times New Roman" w:cs="Times New Roman"/>
          <w:sz w:val="24"/>
          <w:szCs w:val="24"/>
          <w:lang w:val="lt-LT"/>
        </w:rPr>
        <w:t>vieni augina vaikus, kuriems nustatyta tėvystė, bet nėra įteisintas vaikų išlaikymas;</w:t>
      </w:r>
    </w:p>
    <w:p w:rsidR="00CE44E6" w:rsidRPr="00934915" w:rsidRDefault="0079059F"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D53FA7">
        <w:rPr>
          <w:rFonts w:ascii="Times New Roman" w:eastAsia="Times New Roman" w:hAnsi="Times New Roman" w:cs="Times New Roman"/>
          <w:sz w:val="24"/>
          <w:szCs w:val="24"/>
          <w:lang w:val="lt-LT"/>
        </w:rPr>
        <w:t>1</w:t>
      </w:r>
      <w:r w:rsidR="00CE44E6">
        <w:rPr>
          <w:rFonts w:ascii="Times New Roman" w:eastAsia="Times New Roman" w:hAnsi="Times New Roman" w:cs="Times New Roman"/>
          <w:sz w:val="24"/>
          <w:szCs w:val="24"/>
          <w:lang w:val="lt-LT"/>
        </w:rPr>
        <w:t xml:space="preserve">.3. </w:t>
      </w:r>
      <w:r w:rsidR="00CE44E6" w:rsidRPr="00934915">
        <w:rPr>
          <w:rFonts w:ascii="Times New Roman" w:eastAsia="Times New Roman" w:hAnsi="Times New Roman" w:cs="Times New Roman"/>
          <w:sz w:val="24"/>
          <w:szCs w:val="24"/>
          <w:lang w:val="lt-LT"/>
        </w:rPr>
        <w:t xml:space="preserve">yra darbingo amžiaus darbingi asmenys, bet prašymą-paraišką nuolat pateikia per atstovą. </w:t>
      </w: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D53FA7">
        <w:rPr>
          <w:rFonts w:ascii="Times New Roman" w:eastAsia="Times New Roman" w:hAnsi="Times New Roman" w:cs="Times New Roman"/>
          <w:sz w:val="24"/>
          <w:szCs w:val="24"/>
          <w:lang w:val="lt-LT"/>
        </w:rPr>
        <w:t>2</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rPr>
        <w:t>Socialinės paramos skyrius teikia:</w:t>
      </w: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D53FA7">
        <w:rPr>
          <w:rFonts w:ascii="Times New Roman" w:eastAsia="Times New Roman" w:hAnsi="Times New Roman" w:cs="Times New Roman"/>
          <w:sz w:val="24"/>
          <w:szCs w:val="24"/>
          <w:lang w:val="lt-LT" w:eastAsia="lt-LT"/>
        </w:rPr>
        <w:t>2</w:t>
      </w:r>
      <w:r w:rsidR="00CE44E6">
        <w:rPr>
          <w:rFonts w:ascii="Times New Roman" w:eastAsia="Times New Roman" w:hAnsi="Times New Roman" w:cs="Times New Roman"/>
          <w:sz w:val="24"/>
          <w:szCs w:val="24"/>
          <w:lang w:val="lt-LT" w:eastAsia="lt-LT"/>
        </w:rPr>
        <w:t xml:space="preserve">.1. </w:t>
      </w:r>
      <w:r w:rsidR="00CE44E6" w:rsidRPr="00934915">
        <w:rPr>
          <w:rFonts w:ascii="Times New Roman" w:eastAsia="Times New Roman" w:hAnsi="Times New Roman" w:cs="Times New Roman"/>
          <w:sz w:val="24"/>
          <w:szCs w:val="24"/>
          <w:lang w:val="lt-LT" w:eastAsia="lt-LT"/>
        </w:rPr>
        <w:t xml:space="preserve">Vyriausybės ar jos įgaliotos institucijos nustatyta tvarka Socialinės apsaugos ir darbo ministerijai duomenis apie savivaldybės teritorijoje gyvenantiems nepasiturintiems gyventojams suteiktą </w:t>
      </w:r>
      <w:r w:rsidR="00CE44E6">
        <w:rPr>
          <w:rFonts w:ascii="Times New Roman" w:eastAsia="Times New Roman" w:hAnsi="Times New Roman" w:cs="Times New Roman"/>
          <w:sz w:val="24"/>
          <w:szCs w:val="24"/>
          <w:lang w:val="lt-LT" w:eastAsia="lt-LT"/>
        </w:rPr>
        <w:t xml:space="preserve">piniginę </w:t>
      </w:r>
      <w:r w:rsidR="00CE44E6" w:rsidRPr="00934915">
        <w:rPr>
          <w:rFonts w:ascii="Times New Roman" w:eastAsia="Times New Roman" w:hAnsi="Times New Roman" w:cs="Times New Roman"/>
          <w:sz w:val="24"/>
          <w:szCs w:val="24"/>
          <w:lang w:val="lt-LT" w:eastAsia="lt-LT"/>
        </w:rPr>
        <w:t>socialinę pa</w:t>
      </w:r>
      <w:r w:rsidR="00CE44E6">
        <w:rPr>
          <w:rFonts w:ascii="Times New Roman" w:eastAsia="Times New Roman" w:hAnsi="Times New Roman" w:cs="Times New Roman"/>
          <w:sz w:val="24"/>
          <w:szCs w:val="24"/>
          <w:lang w:val="lt-LT" w:eastAsia="lt-LT"/>
        </w:rPr>
        <w:t>ramą</w:t>
      </w:r>
      <w:r w:rsidR="00CE44E6" w:rsidRPr="00934915">
        <w:rPr>
          <w:rFonts w:ascii="Times New Roman" w:eastAsia="Times New Roman" w:hAnsi="Times New Roman" w:cs="Times New Roman"/>
          <w:sz w:val="24"/>
          <w:szCs w:val="24"/>
          <w:lang w:val="lt-LT" w:eastAsia="lt-LT"/>
        </w:rPr>
        <w:t xml:space="preserve"> ir jos reikalavimu kitus duomenis apie šią paramą;</w:t>
      </w: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7</w:t>
      </w:r>
      <w:r w:rsidR="00D53FA7">
        <w:rPr>
          <w:rFonts w:ascii="Times New Roman" w:eastAsia="Times New Roman" w:hAnsi="Times New Roman" w:cs="Times New Roman"/>
          <w:sz w:val="24"/>
          <w:szCs w:val="24"/>
          <w:lang w:val="lt-LT" w:eastAsia="lt-LT"/>
        </w:rPr>
        <w:t>2</w:t>
      </w:r>
      <w:r w:rsidR="00CE44E6">
        <w:rPr>
          <w:rFonts w:ascii="Times New Roman" w:eastAsia="Times New Roman" w:hAnsi="Times New Roman" w:cs="Times New Roman"/>
          <w:sz w:val="24"/>
          <w:szCs w:val="24"/>
          <w:lang w:val="lt-LT" w:eastAsia="lt-LT"/>
        </w:rPr>
        <w:t xml:space="preserve">.2. </w:t>
      </w:r>
      <w:r w:rsidR="00CE44E6" w:rsidRPr="00934915">
        <w:rPr>
          <w:rFonts w:ascii="Times New Roman" w:eastAsia="Times New Roman" w:hAnsi="Times New Roman" w:cs="Times New Roman"/>
          <w:sz w:val="24"/>
          <w:szCs w:val="24"/>
          <w:lang w:val="lt-LT" w:eastAsia="lt-LT"/>
        </w:rPr>
        <w:t xml:space="preserve">socialinės paramos šeimai informacinėje sistemoje (SPIS) duomenis apie nepasiturinčius gyventojus, jiems teikiamą ar nepaskirtą </w:t>
      </w:r>
      <w:r w:rsidR="00CE44E6">
        <w:rPr>
          <w:rFonts w:ascii="Times New Roman" w:eastAsia="Times New Roman" w:hAnsi="Times New Roman" w:cs="Times New Roman"/>
          <w:sz w:val="24"/>
          <w:szCs w:val="24"/>
          <w:lang w:val="lt-LT" w:eastAsia="lt-LT"/>
        </w:rPr>
        <w:t>piniginę socialinę paramą</w:t>
      </w:r>
      <w:r w:rsidR="00CE44E6" w:rsidRPr="00934915">
        <w:rPr>
          <w:rFonts w:ascii="Times New Roman" w:eastAsia="Times New Roman" w:hAnsi="Times New Roman" w:cs="Times New Roman"/>
          <w:sz w:val="24"/>
          <w:szCs w:val="24"/>
          <w:lang w:val="lt-LT" w:eastAsia="lt-LT"/>
        </w:rPr>
        <w:t>, nurodant jos neskyrimo priežastis.</w:t>
      </w: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D53FA7">
        <w:rPr>
          <w:rFonts w:ascii="Times New Roman" w:eastAsia="Times New Roman" w:hAnsi="Times New Roman" w:cs="Times New Roman"/>
          <w:sz w:val="24"/>
          <w:szCs w:val="24"/>
          <w:lang w:val="lt-LT" w:eastAsia="lt-LT"/>
        </w:rPr>
        <w:t>3</w:t>
      </w:r>
      <w:r w:rsidR="00CE44E6">
        <w:rPr>
          <w:rFonts w:ascii="Times New Roman" w:eastAsia="Times New Roman" w:hAnsi="Times New Roman" w:cs="Times New Roman"/>
          <w:sz w:val="24"/>
          <w:szCs w:val="24"/>
          <w:lang w:val="lt-LT" w:eastAsia="lt-LT"/>
        </w:rPr>
        <w:t xml:space="preserve">. </w:t>
      </w:r>
      <w:r w:rsidR="00CE44E6" w:rsidRPr="00934915">
        <w:rPr>
          <w:rFonts w:ascii="Times New Roman" w:eastAsia="Times New Roman" w:hAnsi="Times New Roman" w:cs="Times New Roman"/>
          <w:sz w:val="24"/>
          <w:szCs w:val="24"/>
          <w:lang w:val="lt-LT" w:eastAsia="lt-LT"/>
        </w:rPr>
        <w:t>Skirdamas socialinę pašalpą Socialinės paramos skyrius privalo surašyti buities ir gyvenimo sąlygų patikrinimo aktus prašančių:</w:t>
      </w: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D53FA7">
        <w:rPr>
          <w:rFonts w:ascii="Times New Roman" w:eastAsia="Times New Roman" w:hAnsi="Times New Roman" w:cs="Times New Roman"/>
          <w:sz w:val="24"/>
          <w:szCs w:val="24"/>
          <w:lang w:val="lt-LT" w:eastAsia="lt-LT"/>
        </w:rPr>
        <w:t>3</w:t>
      </w:r>
      <w:r w:rsidR="00CE44E6">
        <w:rPr>
          <w:rFonts w:ascii="Times New Roman" w:eastAsia="Times New Roman" w:hAnsi="Times New Roman" w:cs="Times New Roman"/>
          <w:sz w:val="24"/>
          <w:szCs w:val="24"/>
          <w:lang w:val="lt-LT" w:eastAsia="lt-LT"/>
        </w:rPr>
        <w:t xml:space="preserve">.1. </w:t>
      </w:r>
      <w:r w:rsidR="00CE44E6" w:rsidRPr="00934915">
        <w:rPr>
          <w:rFonts w:ascii="Times New Roman" w:eastAsia="Times New Roman" w:hAnsi="Times New Roman" w:cs="Times New Roman"/>
          <w:sz w:val="24"/>
          <w:szCs w:val="24"/>
          <w:lang w:val="lt-LT" w:eastAsia="lt-LT"/>
        </w:rPr>
        <w:t>asmenų, turinčių nuosavybės teise daugiau kaip vieną būstą, visuose būstuose, kad būtų nustatyta, kuriame iš turimų būstų faktiškai gyvena paramos prašantis asmuo;</w:t>
      </w:r>
    </w:p>
    <w:p w:rsidR="00CE44E6" w:rsidRPr="00934915" w:rsidRDefault="0056099C" w:rsidP="0041193C">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D53FA7">
        <w:rPr>
          <w:rFonts w:ascii="Times New Roman" w:eastAsia="Times New Roman" w:hAnsi="Times New Roman" w:cs="Times New Roman"/>
          <w:sz w:val="24"/>
          <w:szCs w:val="24"/>
          <w:lang w:val="lt-LT" w:eastAsia="lt-LT"/>
        </w:rPr>
        <w:t>3</w:t>
      </w:r>
      <w:r w:rsidR="00CE44E6">
        <w:rPr>
          <w:rFonts w:ascii="Times New Roman" w:eastAsia="Times New Roman" w:hAnsi="Times New Roman" w:cs="Times New Roman"/>
          <w:sz w:val="24"/>
          <w:szCs w:val="24"/>
          <w:lang w:val="lt-LT" w:eastAsia="lt-LT"/>
        </w:rPr>
        <w:t xml:space="preserve">.2. </w:t>
      </w:r>
      <w:r w:rsidR="00CE44E6" w:rsidRPr="00934915">
        <w:rPr>
          <w:rFonts w:ascii="Times New Roman" w:eastAsia="Times New Roman" w:hAnsi="Times New Roman" w:cs="Times New Roman"/>
          <w:sz w:val="24"/>
          <w:szCs w:val="24"/>
          <w:lang w:val="lt-LT" w:eastAsia="lt-LT"/>
        </w:rPr>
        <w:t xml:space="preserve">asmenų, apskaitytų prie Panevėžio miesto savivaldybės, kurie nurodo savo faktinės gyvenamosios vietos adresą mieste, tam, kad būtų nustatyta faktinė jų gyvenamoji vieta. </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eastAsia="lt-LT"/>
        </w:rPr>
        <w:t>Faktinė šiame punkte nurodytų asmenų gyvenamoji vieta gali būti nustatoma pagal rašytinę informaciją, gautą iš Savivaldybės administracijos, b</w:t>
      </w:r>
      <w:r w:rsidRPr="00934915">
        <w:rPr>
          <w:rFonts w:ascii="Times New Roman" w:eastAsia="Times New Roman" w:hAnsi="Times New Roman" w:cs="Times New Roman"/>
          <w:sz w:val="24"/>
          <w:szCs w:val="24"/>
          <w:lang w:val="lt-LT"/>
        </w:rPr>
        <w:t xml:space="preserve">endruomeninių organizacijų ir (ar) kitų nevyriausybinių organizacijų atstovų, ir (ar) gyvenamosios vietovės bendruomenės narių, ir (ar) </w:t>
      </w:r>
      <w:proofErr w:type="spellStart"/>
      <w:r w:rsidRPr="00934915">
        <w:rPr>
          <w:rFonts w:ascii="Times New Roman" w:eastAsia="Times New Roman" w:hAnsi="Times New Roman" w:cs="Times New Roman"/>
          <w:sz w:val="24"/>
          <w:szCs w:val="24"/>
          <w:lang w:val="lt-LT"/>
        </w:rPr>
        <w:t>seniūnaičių</w:t>
      </w:r>
      <w:proofErr w:type="spellEnd"/>
      <w:r w:rsidRPr="00934915">
        <w:rPr>
          <w:rFonts w:ascii="Times New Roman" w:eastAsia="Times New Roman" w:hAnsi="Times New Roman" w:cs="Times New Roman"/>
          <w:sz w:val="24"/>
          <w:szCs w:val="24"/>
          <w:lang w:val="lt-LT"/>
        </w:rPr>
        <w:t xml:space="preserve">. </w:t>
      </w:r>
    </w:p>
    <w:p w:rsidR="00CE44E6" w:rsidRPr="00934915" w:rsidRDefault="00CE44E6" w:rsidP="0041193C">
      <w:pPr>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eastAsia="lt-LT"/>
        </w:rPr>
        <w:t xml:space="preserve">Aktai nerašomi asmenims, gyvenantiems </w:t>
      </w:r>
      <w:r w:rsidRPr="00934915">
        <w:rPr>
          <w:rFonts w:ascii="Times New Roman" w:eastAsia="Times New Roman" w:hAnsi="Times New Roman" w:cs="Times New Roman"/>
          <w:sz w:val="24"/>
          <w:szCs w:val="24"/>
          <w:lang w:val="lt-LT"/>
        </w:rPr>
        <w:t>Panevėžio socialinių paslaugų centro Socialinės globos skyriuje, ir asmenims iš socialinės rizikos šeimų. Tokių asmenų faktinė gyvenamoji vieta nustatoma vadovaujantis Panevėžio socialinių paslaugų centro pateikta informacija.</w:t>
      </w:r>
    </w:p>
    <w:p w:rsidR="00CE44E6" w:rsidRPr="00934915" w:rsidRDefault="00CE44E6" w:rsidP="0041193C">
      <w:pPr>
        <w:spacing w:after="0" w:line="240" w:lineRule="auto"/>
        <w:ind w:firstLine="851"/>
        <w:jc w:val="center"/>
        <w:rPr>
          <w:rFonts w:ascii="Times New Roman" w:eastAsia="Times New Roman" w:hAnsi="Times New Roman" w:cs="Times New Roman"/>
          <w:sz w:val="24"/>
          <w:szCs w:val="24"/>
          <w:lang w:val="lt-LT"/>
        </w:rPr>
      </w:pP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r w:rsidRPr="00934915">
        <w:rPr>
          <w:rFonts w:ascii="Times New Roman" w:eastAsia="Times New Roman" w:hAnsi="Times New Roman" w:cs="Times New Roman"/>
          <w:b/>
          <w:sz w:val="24"/>
          <w:szCs w:val="24"/>
          <w:lang w:val="lt-LT"/>
        </w:rPr>
        <w:t>XI. KITŲ ASMENŲ TEISĖS IR PAREIGOS</w:t>
      </w:r>
    </w:p>
    <w:p w:rsidR="00CE44E6" w:rsidRPr="00934915" w:rsidRDefault="00CE44E6" w:rsidP="0041193C">
      <w:pPr>
        <w:spacing w:after="0" w:line="240" w:lineRule="auto"/>
        <w:jc w:val="center"/>
        <w:rPr>
          <w:rFonts w:ascii="Times New Roman" w:eastAsia="Times New Roman" w:hAnsi="Times New Roman" w:cs="Times New Roman"/>
          <w:b/>
          <w:sz w:val="24"/>
          <w:szCs w:val="24"/>
          <w:lang w:val="lt-LT"/>
        </w:rPr>
      </w:pP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7</w:t>
      </w:r>
      <w:r w:rsidR="00D53FA7">
        <w:rPr>
          <w:rFonts w:ascii="Times New Roman" w:eastAsia="Times New Roman" w:hAnsi="Times New Roman" w:cs="Times New Roman"/>
          <w:sz w:val="24"/>
          <w:szCs w:val="24"/>
          <w:lang w:val="lt-LT" w:eastAsia="lt-LT"/>
        </w:rPr>
        <w:t>4</w:t>
      </w:r>
      <w:r w:rsidR="00CE44E6">
        <w:rPr>
          <w:rFonts w:ascii="Times New Roman" w:eastAsia="Times New Roman" w:hAnsi="Times New Roman" w:cs="Times New Roman"/>
          <w:sz w:val="24"/>
          <w:szCs w:val="24"/>
          <w:lang w:val="lt-LT" w:eastAsia="lt-LT"/>
        </w:rPr>
        <w:t xml:space="preserve">. </w:t>
      </w:r>
      <w:r w:rsidR="00CE44E6" w:rsidRPr="00934915">
        <w:rPr>
          <w:rFonts w:ascii="Times New Roman" w:eastAsia="Times New Roman" w:hAnsi="Times New Roman" w:cs="Times New Roman"/>
          <w:sz w:val="24"/>
          <w:szCs w:val="24"/>
          <w:lang w:val="lt-LT" w:eastAsia="lt-LT"/>
        </w:rPr>
        <w:t>B</w:t>
      </w:r>
      <w:r w:rsidR="00CE44E6" w:rsidRPr="00934915">
        <w:rPr>
          <w:rFonts w:ascii="Times New Roman" w:eastAsia="Times New Roman" w:hAnsi="Times New Roman" w:cs="Times New Roman"/>
          <w:sz w:val="24"/>
          <w:szCs w:val="24"/>
          <w:lang w:val="lt-LT"/>
        </w:rPr>
        <w:t xml:space="preserve">endruomeninių organizacijų ir (ar) kitų nevyriausybinių organizacijų atstovai, ir (ar) gyvenamosios vietovės bendruomenės nariai, ir (ar) </w:t>
      </w:r>
      <w:proofErr w:type="spellStart"/>
      <w:r w:rsidR="00CE44E6" w:rsidRPr="00934915">
        <w:rPr>
          <w:rFonts w:ascii="Times New Roman" w:eastAsia="Times New Roman" w:hAnsi="Times New Roman" w:cs="Times New Roman"/>
          <w:sz w:val="24"/>
          <w:szCs w:val="24"/>
          <w:lang w:val="lt-LT"/>
        </w:rPr>
        <w:t>seniūnaičiai</w:t>
      </w:r>
      <w:proofErr w:type="spellEnd"/>
      <w:r w:rsidR="00CE44E6" w:rsidRPr="00934915">
        <w:rPr>
          <w:rFonts w:ascii="Times New Roman" w:eastAsia="Times New Roman" w:hAnsi="Times New Roman" w:cs="Times New Roman"/>
          <w:sz w:val="24"/>
          <w:szCs w:val="24"/>
          <w:lang w:val="lt-LT"/>
        </w:rPr>
        <w:t>, ir (ar) kiti suinteresuoti asmenys turi teisę:</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dalyvauti </w:t>
      </w:r>
      <w:r w:rsidR="00B82915">
        <w:rPr>
          <w:rFonts w:ascii="Times New Roman" w:eastAsia="Times New Roman" w:hAnsi="Times New Roman" w:cs="Times New Roman"/>
          <w:sz w:val="24"/>
          <w:szCs w:val="24"/>
          <w:lang w:val="lt-LT"/>
        </w:rPr>
        <w:t>P</w:t>
      </w:r>
      <w:r w:rsidRPr="00934915">
        <w:rPr>
          <w:rFonts w:ascii="Times New Roman" w:eastAsia="Times New Roman" w:hAnsi="Times New Roman" w:cs="Times New Roman"/>
          <w:sz w:val="24"/>
          <w:szCs w:val="24"/>
          <w:lang w:val="lt-LT"/>
        </w:rPr>
        <w:t>aramos teikimo komisijos posėdžiuose su patariamojo balso teise;</w:t>
      </w:r>
    </w:p>
    <w:p w:rsidR="00CE44E6" w:rsidRPr="00934915" w:rsidRDefault="00CE44E6"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sidRPr="00934915">
        <w:rPr>
          <w:rFonts w:ascii="Times New Roman" w:eastAsia="Times New Roman" w:hAnsi="Times New Roman" w:cs="Times New Roman"/>
          <w:sz w:val="24"/>
          <w:szCs w:val="24"/>
          <w:lang w:val="lt-LT"/>
        </w:rPr>
        <w:t xml:space="preserve">- teikti Socialinės paramos skyriui informaciją apie </w:t>
      </w:r>
      <w:r>
        <w:rPr>
          <w:rFonts w:ascii="Times New Roman" w:eastAsia="Times New Roman" w:hAnsi="Times New Roman" w:cs="Times New Roman"/>
          <w:sz w:val="24"/>
          <w:szCs w:val="24"/>
          <w:lang w:val="lt-LT"/>
        </w:rPr>
        <w:t>pinigin</w:t>
      </w:r>
      <w:r w:rsidR="00D07B94">
        <w:rPr>
          <w:rFonts w:ascii="Times New Roman" w:eastAsia="Times New Roman" w:hAnsi="Times New Roman" w:cs="Times New Roman"/>
          <w:sz w:val="24"/>
          <w:szCs w:val="24"/>
          <w:lang w:val="lt-LT"/>
        </w:rPr>
        <w:t>ę</w:t>
      </w:r>
      <w:r>
        <w:rPr>
          <w:rFonts w:ascii="Times New Roman" w:eastAsia="Times New Roman" w:hAnsi="Times New Roman" w:cs="Times New Roman"/>
          <w:sz w:val="24"/>
          <w:szCs w:val="24"/>
          <w:lang w:val="lt-LT"/>
        </w:rPr>
        <w:t xml:space="preserve"> soci</w:t>
      </w:r>
      <w:r w:rsidRPr="00934915">
        <w:rPr>
          <w:rFonts w:ascii="Times New Roman" w:eastAsia="Times New Roman" w:hAnsi="Times New Roman" w:cs="Times New Roman"/>
          <w:sz w:val="24"/>
          <w:szCs w:val="24"/>
          <w:lang w:val="lt-LT"/>
        </w:rPr>
        <w:t>alinę pa</w:t>
      </w:r>
      <w:r>
        <w:rPr>
          <w:rFonts w:ascii="Times New Roman" w:eastAsia="Times New Roman" w:hAnsi="Times New Roman" w:cs="Times New Roman"/>
          <w:sz w:val="24"/>
          <w:szCs w:val="24"/>
          <w:lang w:val="lt-LT"/>
        </w:rPr>
        <w:t>ramą</w:t>
      </w:r>
      <w:r w:rsidRPr="00934915">
        <w:rPr>
          <w:rFonts w:ascii="Times New Roman" w:eastAsia="Times New Roman" w:hAnsi="Times New Roman" w:cs="Times New Roman"/>
          <w:sz w:val="24"/>
          <w:szCs w:val="24"/>
          <w:lang w:val="lt-LT"/>
        </w:rPr>
        <w:t xml:space="preserve"> gaunančius ar </w:t>
      </w:r>
      <w:r>
        <w:rPr>
          <w:rFonts w:ascii="Times New Roman" w:eastAsia="Times New Roman" w:hAnsi="Times New Roman" w:cs="Times New Roman"/>
          <w:sz w:val="24"/>
          <w:szCs w:val="24"/>
          <w:lang w:val="lt-LT"/>
        </w:rPr>
        <w:t>tokios param</w:t>
      </w:r>
      <w:r w:rsidR="00D07B94">
        <w:rPr>
          <w:rFonts w:ascii="Times New Roman" w:eastAsia="Times New Roman" w:hAnsi="Times New Roman" w:cs="Times New Roman"/>
          <w:sz w:val="24"/>
          <w:szCs w:val="24"/>
          <w:lang w:val="lt-LT"/>
        </w:rPr>
        <w:t>o</w:t>
      </w:r>
      <w:r>
        <w:rPr>
          <w:rFonts w:ascii="Times New Roman" w:eastAsia="Times New Roman" w:hAnsi="Times New Roman" w:cs="Times New Roman"/>
          <w:sz w:val="24"/>
          <w:szCs w:val="24"/>
          <w:lang w:val="lt-LT"/>
        </w:rPr>
        <w:t xml:space="preserve">s </w:t>
      </w:r>
      <w:r w:rsidRPr="00934915">
        <w:rPr>
          <w:rFonts w:ascii="Times New Roman" w:eastAsia="Times New Roman" w:hAnsi="Times New Roman" w:cs="Times New Roman"/>
          <w:sz w:val="24"/>
          <w:szCs w:val="24"/>
          <w:lang w:val="lt-LT"/>
        </w:rPr>
        <w:t>prašančius asmenis.</w:t>
      </w:r>
    </w:p>
    <w:p w:rsidR="00CE44E6" w:rsidRPr="00934915" w:rsidRDefault="0056099C" w:rsidP="0041193C">
      <w:pPr>
        <w:tabs>
          <w:tab w:val="left" w:pos="567"/>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D53FA7">
        <w:rPr>
          <w:rFonts w:ascii="Times New Roman" w:eastAsia="Times New Roman" w:hAnsi="Times New Roman" w:cs="Times New Roman"/>
          <w:sz w:val="24"/>
          <w:szCs w:val="24"/>
          <w:lang w:val="lt-LT"/>
        </w:rPr>
        <w:t>5</w:t>
      </w:r>
      <w:r w:rsidR="00CE44E6">
        <w:rPr>
          <w:rFonts w:ascii="Times New Roman" w:eastAsia="Times New Roman" w:hAnsi="Times New Roman" w:cs="Times New Roman"/>
          <w:sz w:val="24"/>
          <w:szCs w:val="24"/>
          <w:lang w:val="lt-LT"/>
        </w:rPr>
        <w:t xml:space="preserve">. </w:t>
      </w:r>
      <w:r w:rsidR="00CE44E6" w:rsidRPr="00934915">
        <w:rPr>
          <w:rFonts w:ascii="Times New Roman" w:eastAsia="Times New Roman" w:hAnsi="Times New Roman" w:cs="Times New Roman"/>
          <w:sz w:val="24"/>
          <w:szCs w:val="24"/>
          <w:lang w:val="lt-LT" w:eastAsia="lt-LT"/>
        </w:rPr>
        <w:t>B</w:t>
      </w:r>
      <w:r w:rsidR="00CE44E6" w:rsidRPr="00934915">
        <w:rPr>
          <w:rFonts w:ascii="Times New Roman" w:eastAsia="Times New Roman" w:hAnsi="Times New Roman" w:cs="Times New Roman"/>
          <w:sz w:val="24"/>
          <w:szCs w:val="24"/>
          <w:lang w:val="lt-LT"/>
        </w:rPr>
        <w:t xml:space="preserve">endruomeninių organizacijų ir (ar) kitų nevyriausybinių organizacijų atstovai, ir (ar) gyvenamosios vietovės bendruomenės nariai, ir (ar) </w:t>
      </w:r>
      <w:proofErr w:type="spellStart"/>
      <w:r w:rsidR="00CE44E6" w:rsidRPr="00934915">
        <w:rPr>
          <w:rFonts w:ascii="Times New Roman" w:eastAsia="Times New Roman" w:hAnsi="Times New Roman" w:cs="Times New Roman"/>
          <w:sz w:val="24"/>
          <w:szCs w:val="24"/>
          <w:lang w:val="lt-LT"/>
        </w:rPr>
        <w:t>seniūnaičiai</w:t>
      </w:r>
      <w:proofErr w:type="spellEnd"/>
      <w:r w:rsidR="00CE44E6" w:rsidRPr="00934915">
        <w:rPr>
          <w:rFonts w:ascii="Times New Roman" w:eastAsia="Times New Roman" w:hAnsi="Times New Roman" w:cs="Times New Roman"/>
          <w:sz w:val="24"/>
          <w:szCs w:val="24"/>
          <w:lang w:val="lt-LT"/>
        </w:rPr>
        <w:t xml:space="preserve">, ir (ar) kiti suinteresuoti asmenys privalo atsakyti į rašytinius Socialinės paramos skyriaus prašymus teikti informaciją, reikalingą </w:t>
      </w:r>
      <w:r w:rsidR="00CE44E6">
        <w:rPr>
          <w:rFonts w:ascii="Times New Roman" w:eastAsia="Times New Roman" w:hAnsi="Times New Roman" w:cs="Times New Roman"/>
          <w:sz w:val="24"/>
          <w:szCs w:val="24"/>
          <w:lang w:val="lt-LT"/>
        </w:rPr>
        <w:t>piniginei socialinei paramai</w:t>
      </w:r>
      <w:r w:rsidR="00CE44E6" w:rsidRPr="00934915">
        <w:rPr>
          <w:rFonts w:ascii="Times New Roman" w:eastAsia="Times New Roman" w:hAnsi="Times New Roman" w:cs="Times New Roman"/>
          <w:sz w:val="24"/>
          <w:szCs w:val="24"/>
          <w:lang w:val="lt-LT"/>
        </w:rPr>
        <w:t xml:space="preserve"> skirti.</w:t>
      </w:r>
    </w:p>
    <w:p w:rsidR="00301385" w:rsidRPr="00CE44E6" w:rsidRDefault="00301385" w:rsidP="0041193C">
      <w:pPr>
        <w:spacing w:line="240" w:lineRule="auto"/>
        <w:ind w:left="-709"/>
        <w:rPr>
          <w:rFonts w:ascii="Times New Roman" w:hAnsi="Times New Roman" w:cs="Times New Roman"/>
          <w:sz w:val="24"/>
          <w:szCs w:val="24"/>
          <w:lang w:val="lt-LT"/>
        </w:rPr>
      </w:pPr>
    </w:p>
    <w:sectPr w:rsidR="00301385" w:rsidRPr="00CE44E6" w:rsidSect="00CE44E6">
      <w:pgSz w:w="11906" w:h="16838"/>
      <w:pgMar w:top="993"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27D0"/>
    <w:multiLevelType w:val="hybridMultilevel"/>
    <w:tmpl w:val="DFC04818"/>
    <w:lvl w:ilvl="0" w:tplc="AFF256B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2B0D3A46"/>
    <w:multiLevelType w:val="hybridMultilevel"/>
    <w:tmpl w:val="3E02347A"/>
    <w:lvl w:ilvl="0" w:tplc="1F2EB018">
      <w:start w:val="52"/>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786F7BF5"/>
    <w:multiLevelType w:val="hybridMultilevel"/>
    <w:tmpl w:val="CE3EB666"/>
    <w:lvl w:ilvl="0" w:tplc="EB7A2F16">
      <w:start w:val="52"/>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E6"/>
    <w:rsid w:val="000120DC"/>
    <w:rsid w:val="00021151"/>
    <w:rsid w:val="00025E69"/>
    <w:rsid w:val="00034F23"/>
    <w:rsid w:val="000A78C5"/>
    <w:rsid w:val="000B3EB2"/>
    <w:rsid w:val="000C4B12"/>
    <w:rsid w:val="000C5FC4"/>
    <w:rsid w:val="00112898"/>
    <w:rsid w:val="001251BF"/>
    <w:rsid w:val="00163A2B"/>
    <w:rsid w:val="001A602D"/>
    <w:rsid w:val="001C329F"/>
    <w:rsid w:val="001D1BC4"/>
    <w:rsid w:val="001D5EE9"/>
    <w:rsid w:val="001F351E"/>
    <w:rsid w:val="00236869"/>
    <w:rsid w:val="002462AA"/>
    <w:rsid w:val="002655B5"/>
    <w:rsid w:val="002B17DF"/>
    <w:rsid w:val="002C0C24"/>
    <w:rsid w:val="002C3B3B"/>
    <w:rsid w:val="002D3A4F"/>
    <w:rsid w:val="00301385"/>
    <w:rsid w:val="003419E4"/>
    <w:rsid w:val="003A086E"/>
    <w:rsid w:val="003A3E69"/>
    <w:rsid w:val="003A4347"/>
    <w:rsid w:val="003B5454"/>
    <w:rsid w:val="003C5B4C"/>
    <w:rsid w:val="00403C13"/>
    <w:rsid w:val="0041193C"/>
    <w:rsid w:val="00413F9D"/>
    <w:rsid w:val="00440B19"/>
    <w:rsid w:val="00441EE0"/>
    <w:rsid w:val="004563E2"/>
    <w:rsid w:val="004772FE"/>
    <w:rsid w:val="004A6EC0"/>
    <w:rsid w:val="004B5F3B"/>
    <w:rsid w:val="004D2652"/>
    <w:rsid w:val="004E32C9"/>
    <w:rsid w:val="004E62D9"/>
    <w:rsid w:val="005000F1"/>
    <w:rsid w:val="0052499E"/>
    <w:rsid w:val="00525B32"/>
    <w:rsid w:val="00554A08"/>
    <w:rsid w:val="0056099C"/>
    <w:rsid w:val="00575950"/>
    <w:rsid w:val="005968EC"/>
    <w:rsid w:val="005E4A89"/>
    <w:rsid w:val="00601E11"/>
    <w:rsid w:val="0060397A"/>
    <w:rsid w:val="00622FAF"/>
    <w:rsid w:val="006757FB"/>
    <w:rsid w:val="006F54E8"/>
    <w:rsid w:val="006F7248"/>
    <w:rsid w:val="007050BB"/>
    <w:rsid w:val="007079F3"/>
    <w:rsid w:val="00715EF7"/>
    <w:rsid w:val="00735924"/>
    <w:rsid w:val="007370F2"/>
    <w:rsid w:val="00737351"/>
    <w:rsid w:val="007413C8"/>
    <w:rsid w:val="00742769"/>
    <w:rsid w:val="00756F6A"/>
    <w:rsid w:val="00786FFD"/>
    <w:rsid w:val="0079059F"/>
    <w:rsid w:val="00792987"/>
    <w:rsid w:val="007D5874"/>
    <w:rsid w:val="007E0092"/>
    <w:rsid w:val="007F5358"/>
    <w:rsid w:val="007F6175"/>
    <w:rsid w:val="00827F8C"/>
    <w:rsid w:val="008324E8"/>
    <w:rsid w:val="008658E5"/>
    <w:rsid w:val="008863AD"/>
    <w:rsid w:val="008863F5"/>
    <w:rsid w:val="00891EB3"/>
    <w:rsid w:val="008A2D60"/>
    <w:rsid w:val="008C3AFD"/>
    <w:rsid w:val="008E7062"/>
    <w:rsid w:val="008E77C7"/>
    <w:rsid w:val="008F13FC"/>
    <w:rsid w:val="0090378F"/>
    <w:rsid w:val="00933E4D"/>
    <w:rsid w:val="00940019"/>
    <w:rsid w:val="00950E3E"/>
    <w:rsid w:val="009552B4"/>
    <w:rsid w:val="00965F79"/>
    <w:rsid w:val="00991F2D"/>
    <w:rsid w:val="0099626E"/>
    <w:rsid w:val="009A4E19"/>
    <w:rsid w:val="009B588C"/>
    <w:rsid w:val="009B5C1C"/>
    <w:rsid w:val="009E44BF"/>
    <w:rsid w:val="009E58AD"/>
    <w:rsid w:val="009F7C14"/>
    <w:rsid w:val="00A24448"/>
    <w:rsid w:val="00A80536"/>
    <w:rsid w:val="00A97D32"/>
    <w:rsid w:val="00A97EF7"/>
    <w:rsid w:val="00AC23E9"/>
    <w:rsid w:val="00B3147B"/>
    <w:rsid w:val="00B35040"/>
    <w:rsid w:val="00B54F96"/>
    <w:rsid w:val="00B82915"/>
    <w:rsid w:val="00B92C43"/>
    <w:rsid w:val="00BA440D"/>
    <w:rsid w:val="00BD13FA"/>
    <w:rsid w:val="00BD1451"/>
    <w:rsid w:val="00C105CA"/>
    <w:rsid w:val="00C31238"/>
    <w:rsid w:val="00CB0A52"/>
    <w:rsid w:val="00CB3F0B"/>
    <w:rsid w:val="00CB7448"/>
    <w:rsid w:val="00CD3519"/>
    <w:rsid w:val="00CE44E6"/>
    <w:rsid w:val="00CF5546"/>
    <w:rsid w:val="00D07B94"/>
    <w:rsid w:val="00D434DB"/>
    <w:rsid w:val="00D53FA7"/>
    <w:rsid w:val="00D65DA5"/>
    <w:rsid w:val="00D6796C"/>
    <w:rsid w:val="00D7152E"/>
    <w:rsid w:val="00DA2F59"/>
    <w:rsid w:val="00DC0ECA"/>
    <w:rsid w:val="00E06131"/>
    <w:rsid w:val="00E4737F"/>
    <w:rsid w:val="00E76E8D"/>
    <w:rsid w:val="00E77D32"/>
    <w:rsid w:val="00EC0D80"/>
    <w:rsid w:val="00F02CB3"/>
    <w:rsid w:val="00F40B18"/>
    <w:rsid w:val="00F46382"/>
    <w:rsid w:val="00F65FF5"/>
    <w:rsid w:val="00F72AB6"/>
    <w:rsid w:val="00F8793C"/>
    <w:rsid w:val="00FB6A0B"/>
    <w:rsid w:val="00FD4AFB"/>
    <w:rsid w:val="00FE1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0C948-700D-46BE-9636-89B2859D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4E6"/>
    <w:pPr>
      <w:spacing w:after="160" w:line="259" w:lineRule="auto"/>
      <w:ind w:firstLine="0"/>
      <w:jc w:val="left"/>
    </w:pPr>
    <w:rPr>
      <w:lang w:val="en-US"/>
    </w:rPr>
  </w:style>
  <w:style w:type="paragraph" w:styleId="Heading1">
    <w:name w:val="heading 1"/>
    <w:basedOn w:val="Normal"/>
    <w:next w:val="Normal"/>
    <w:link w:val="Heading1Char"/>
    <w:qFormat/>
    <w:rsid w:val="00CE44E6"/>
    <w:pPr>
      <w:keepNext/>
      <w:spacing w:after="0" w:line="240" w:lineRule="auto"/>
      <w:ind w:left="7200" w:firstLine="720"/>
      <w:outlineLvl w:val="0"/>
    </w:pPr>
    <w:rPr>
      <w:rFonts w:ascii="HelveticaLT" w:eastAsia="Times New Roman" w:hAnsi="HelveticaLT" w:cs="Times New Roman"/>
      <w:sz w:val="24"/>
      <w:szCs w:val="20"/>
      <w:lang w:val="lt-LT"/>
    </w:rPr>
  </w:style>
  <w:style w:type="paragraph" w:styleId="Heading2">
    <w:name w:val="heading 2"/>
    <w:basedOn w:val="Normal"/>
    <w:next w:val="Normal"/>
    <w:link w:val="Heading2Char"/>
    <w:qFormat/>
    <w:rsid w:val="00CE44E6"/>
    <w:pPr>
      <w:keepNext/>
      <w:spacing w:after="0" w:line="240" w:lineRule="auto"/>
      <w:jc w:val="center"/>
      <w:outlineLvl w:val="1"/>
    </w:pPr>
    <w:rPr>
      <w:rFonts w:ascii="Times New Roman" w:eastAsia="Times New Roman" w:hAnsi="Times New Roman" w:cs="Times New Roman"/>
      <w:b/>
      <w:sz w:val="24"/>
      <w:szCs w:val="20"/>
      <w:lang w:val="lt-LT"/>
    </w:rPr>
  </w:style>
  <w:style w:type="paragraph" w:styleId="Heading3">
    <w:name w:val="heading 3"/>
    <w:basedOn w:val="Normal"/>
    <w:next w:val="Normal"/>
    <w:link w:val="Heading3Char"/>
    <w:qFormat/>
    <w:rsid w:val="00CE44E6"/>
    <w:pPr>
      <w:keepNext/>
      <w:spacing w:after="0" w:line="240" w:lineRule="auto"/>
      <w:jc w:val="center"/>
      <w:outlineLvl w:val="2"/>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4E6"/>
    <w:rPr>
      <w:rFonts w:ascii="HelveticaLT" w:eastAsia="Times New Roman" w:hAnsi="HelveticaLT" w:cs="Times New Roman"/>
      <w:sz w:val="24"/>
      <w:szCs w:val="20"/>
    </w:rPr>
  </w:style>
  <w:style w:type="character" w:customStyle="1" w:styleId="Heading2Char">
    <w:name w:val="Heading 2 Char"/>
    <w:basedOn w:val="DefaultParagraphFont"/>
    <w:link w:val="Heading2"/>
    <w:rsid w:val="00CE44E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CE44E6"/>
    <w:rPr>
      <w:rFonts w:ascii="Times New Roman" w:eastAsia="Times New Roman" w:hAnsi="Times New Roman" w:cs="Times New Roman"/>
      <w:sz w:val="24"/>
      <w:szCs w:val="20"/>
    </w:rPr>
  </w:style>
  <w:style w:type="numbering" w:customStyle="1" w:styleId="Sraonra1">
    <w:name w:val="Sąrašo nėra1"/>
    <w:next w:val="NoList"/>
    <w:semiHidden/>
    <w:rsid w:val="00CE44E6"/>
  </w:style>
  <w:style w:type="paragraph" w:styleId="Header">
    <w:name w:val="header"/>
    <w:basedOn w:val="Normal"/>
    <w:link w:val="HeaderChar"/>
    <w:rsid w:val="00CE44E6"/>
    <w:pPr>
      <w:tabs>
        <w:tab w:val="center" w:pos="4320"/>
        <w:tab w:val="right" w:pos="8640"/>
      </w:tabs>
      <w:spacing w:after="0" w:line="240" w:lineRule="auto"/>
    </w:pPr>
    <w:rPr>
      <w:rFonts w:ascii="Times New Roman" w:eastAsia="Times New Roman" w:hAnsi="Times New Roman" w:cs="Times New Roman"/>
      <w:sz w:val="20"/>
      <w:szCs w:val="20"/>
      <w:lang w:val="lt-LT"/>
    </w:rPr>
  </w:style>
  <w:style w:type="character" w:customStyle="1" w:styleId="HeaderChar">
    <w:name w:val="Header Char"/>
    <w:basedOn w:val="DefaultParagraphFont"/>
    <w:link w:val="Header"/>
    <w:rsid w:val="00CE44E6"/>
    <w:rPr>
      <w:rFonts w:ascii="Times New Roman" w:eastAsia="Times New Roman" w:hAnsi="Times New Roman" w:cs="Times New Roman"/>
      <w:sz w:val="20"/>
      <w:szCs w:val="20"/>
    </w:rPr>
  </w:style>
  <w:style w:type="paragraph" w:styleId="Footer">
    <w:name w:val="footer"/>
    <w:basedOn w:val="Normal"/>
    <w:link w:val="FooterChar"/>
    <w:rsid w:val="00CE44E6"/>
    <w:pPr>
      <w:tabs>
        <w:tab w:val="center" w:pos="4320"/>
        <w:tab w:val="right" w:pos="8640"/>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rsid w:val="00CE44E6"/>
    <w:rPr>
      <w:rFonts w:ascii="Times New Roman" w:eastAsia="Times New Roman" w:hAnsi="Times New Roman" w:cs="Times New Roman"/>
      <w:sz w:val="20"/>
      <w:szCs w:val="20"/>
    </w:rPr>
  </w:style>
  <w:style w:type="character" w:styleId="PageNumber">
    <w:name w:val="page number"/>
    <w:basedOn w:val="DefaultParagraphFont"/>
    <w:rsid w:val="00CE44E6"/>
  </w:style>
  <w:style w:type="paragraph" w:styleId="BodyText">
    <w:name w:val="Body Text"/>
    <w:basedOn w:val="Normal"/>
    <w:link w:val="BodyTextChar"/>
    <w:rsid w:val="00CE44E6"/>
    <w:pPr>
      <w:spacing w:after="0" w:line="240" w:lineRule="auto"/>
    </w:pPr>
    <w:rPr>
      <w:rFonts w:ascii="TimesLT" w:eastAsia="Times New Roman" w:hAnsi="TimesLT" w:cs="Times New Roman"/>
      <w:szCs w:val="20"/>
      <w:lang w:val="lt-LT"/>
    </w:rPr>
  </w:style>
  <w:style w:type="character" w:customStyle="1" w:styleId="BodyTextChar">
    <w:name w:val="Body Text Char"/>
    <w:basedOn w:val="DefaultParagraphFont"/>
    <w:link w:val="BodyText"/>
    <w:rsid w:val="00CE44E6"/>
    <w:rPr>
      <w:rFonts w:ascii="TimesLT" w:eastAsia="Times New Roman" w:hAnsi="TimesLT" w:cs="Times New Roman"/>
      <w:szCs w:val="20"/>
    </w:rPr>
  </w:style>
  <w:style w:type="paragraph" w:styleId="Title">
    <w:name w:val="Title"/>
    <w:basedOn w:val="Normal"/>
    <w:link w:val="TitleChar"/>
    <w:qFormat/>
    <w:rsid w:val="00CE44E6"/>
    <w:pPr>
      <w:spacing w:after="0" w:line="240" w:lineRule="auto"/>
      <w:jc w:val="center"/>
    </w:pPr>
    <w:rPr>
      <w:rFonts w:ascii="Times New Roman" w:eastAsia="Times New Roman" w:hAnsi="Times New Roman" w:cs="Times New Roman"/>
      <w:b/>
      <w:sz w:val="28"/>
      <w:szCs w:val="20"/>
      <w:lang w:val="lt-LT"/>
    </w:rPr>
  </w:style>
  <w:style w:type="character" w:customStyle="1" w:styleId="TitleChar">
    <w:name w:val="Title Char"/>
    <w:basedOn w:val="DefaultParagraphFont"/>
    <w:link w:val="Title"/>
    <w:rsid w:val="00CE44E6"/>
    <w:rPr>
      <w:rFonts w:ascii="Times New Roman" w:eastAsia="Times New Roman" w:hAnsi="Times New Roman" w:cs="Times New Roman"/>
      <w:b/>
      <w:sz w:val="28"/>
      <w:szCs w:val="20"/>
    </w:rPr>
  </w:style>
  <w:style w:type="paragraph" w:styleId="Subtitle">
    <w:name w:val="Subtitle"/>
    <w:basedOn w:val="Normal"/>
    <w:link w:val="SubtitleChar"/>
    <w:qFormat/>
    <w:rsid w:val="00CE44E6"/>
    <w:pPr>
      <w:spacing w:after="0" w:line="240" w:lineRule="auto"/>
      <w:jc w:val="center"/>
    </w:pPr>
    <w:rPr>
      <w:rFonts w:ascii="Times New Roman" w:eastAsia="Times New Roman" w:hAnsi="Times New Roman" w:cs="Times New Roman"/>
      <w:b/>
      <w:sz w:val="28"/>
      <w:szCs w:val="20"/>
      <w:lang w:val="lt-LT"/>
    </w:rPr>
  </w:style>
  <w:style w:type="character" w:customStyle="1" w:styleId="SubtitleChar">
    <w:name w:val="Subtitle Char"/>
    <w:basedOn w:val="DefaultParagraphFont"/>
    <w:link w:val="Subtitle"/>
    <w:rsid w:val="00CE44E6"/>
    <w:rPr>
      <w:rFonts w:ascii="Times New Roman" w:eastAsia="Times New Roman" w:hAnsi="Times New Roman" w:cs="Times New Roman"/>
      <w:b/>
      <w:sz w:val="28"/>
      <w:szCs w:val="20"/>
    </w:rPr>
  </w:style>
  <w:style w:type="paragraph" w:customStyle="1" w:styleId="western">
    <w:name w:val="western"/>
    <w:basedOn w:val="Normal"/>
    <w:rsid w:val="00CE44E6"/>
    <w:pPr>
      <w:spacing w:before="100" w:beforeAutospacing="1" w:after="0" w:line="240" w:lineRule="auto"/>
    </w:pPr>
    <w:rPr>
      <w:rFonts w:ascii="TimesLT" w:eastAsia="Times New Roman" w:hAnsi="TimesLT" w:cs="Times New Roman"/>
      <w:lang w:val="lt-LT" w:eastAsia="lt-LT"/>
    </w:rPr>
  </w:style>
  <w:style w:type="paragraph" w:styleId="NormalWeb">
    <w:name w:val="Normal (Web)"/>
    <w:basedOn w:val="Normal"/>
    <w:rsid w:val="00CE44E6"/>
    <w:pPr>
      <w:spacing w:before="100" w:beforeAutospacing="1" w:after="119"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semiHidden/>
    <w:rsid w:val="00CE4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4"/>
      <w:szCs w:val="24"/>
      <w:lang w:val="lt-LT"/>
    </w:rPr>
  </w:style>
  <w:style w:type="character" w:customStyle="1" w:styleId="HTMLPreformattedChar">
    <w:name w:val="HTML Preformatted Char"/>
    <w:basedOn w:val="DefaultParagraphFont"/>
    <w:link w:val="HTMLPreformatted"/>
    <w:semiHidden/>
    <w:rsid w:val="00CE44E6"/>
    <w:rPr>
      <w:rFonts w:ascii="Courier New" w:eastAsia="Calibri" w:hAnsi="Courier New" w:cs="Times New Roman"/>
      <w:sz w:val="24"/>
      <w:szCs w:val="24"/>
    </w:rPr>
  </w:style>
  <w:style w:type="paragraph" w:customStyle="1" w:styleId="Hyperlink1">
    <w:name w:val="Hyperlink1"/>
    <w:aliases w:val="Įprastasis11"/>
    <w:basedOn w:val="Normal"/>
    <w:rsid w:val="00CE44E6"/>
    <w:pPr>
      <w:spacing w:after="0" w:line="240" w:lineRule="auto"/>
    </w:pPr>
    <w:rPr>
      <w:rFonts w:ascii="TimesLT" w:eastAsia="Calibri" w:hAnsi="TimesLT" w:cs="Times New Roman"/>
      <w:sz w:val="24"/>
      <w:szCs w:val="24"/>
      <w:lang w:val="lt-LT" w:eastAsia="lt-LT"/>
    </w:rPr>
  </w:style>
  <w:style w:type="character" w:styleId="CommentReference">
    <w:name w:val="annotation reference"/>
    <w:rsid w:val="00CE44E6"/>
    <w:rPr>
      <w:sz w:val="16"/>
      <w:szCs w:val="16"/>
    </w:rPr>
  </w:style>
  <w:style w:type="paragraph" w:styleId="CommentText">
    <w:name w:val="annotation text"/>
    <w:basedOn w:val="Normal"/>
    <w:link w:val="CommentTextChar"/>
    <w:rsid w:val="00CE44E6"/>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CE44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E44E6"/>
    <w:rPr>
      <w:b/>
      <w:bCs/>
    </w:rPr>
  </w:style>
  <w:style w:type="character" w:customStyle="1" w:styleId="CommentSubjectChar">
    <w:name w:val="Comment Subject Char"/>
    <w:basedOn w:val="CommentTextChar"/>
    <w:link w:val="CommentSubject"/>
    <w:rsid w:val="00CE44E6"/>
    <w:rPr>
      <w:rFonts w:ascii="Times New Roman" w:eastAsia="Times New Roman" w:hAnsi="Times New Roman" w:cs="Times New Roman"/>
      <w:b/>
      <w:bCs/>
      <w:sz w:val="20"/>
      <w:szCs w:val="20"/>
    </w:rPr>
  </w:style>
  <w:style w:type="paragraph" w:styleId="BalloonText">
    <w:name w:val="Balloon Text"/>
    <w:basedOn w:val="Normal"/>
    <w:link w:val="BalloonTextChar"/>
    <w:rsid w:val="00CE44E6"/>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rsid w:val="00CE44E6"/>
    <w:rPr>
      <w:rFonts w:ascii="Tahoma" w:eastAsia="Times New Roman" w:hAnsi="Tahoma" w:cs="Tahoma"/>
      <w:sz w:val="16"/>
      <w:szCs w:val="16"/>
    </w:rPr>
  </w:style>
  <w:style w:type="character" w:styleId="Emphasis">
    <w:name w:val="Emphasis"/>
    <w:uiPriority w:val="20"/>
    <w:qFormat/>
    <w:rsid w:val="00CE44E6"/>
    <w:rPr>
      <w:i/>
      <w:iCs/>
    </w:rPr>
  </w:style>
  <w:style w:type="paragraph" w:styleId="ListParagraph">
    <w:name w:val="List Paragraph"/>
    <w:basedOn w:val="Normal"/>
    <w:uiPriority w:val="34"/>
    <w:qFormat/>
    <w:rsid w:val="00CE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1E298-DE06-4A73-B384-DC73FF8C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10142</Words>
  <Characters>57812</Characters>
  <Application>Microsoft Office Word</Application>
  <DocSecurity>0</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PMS</Company>
  <LinksUpToDate>false</LinksUpToDate>
  <CharactersWithSpaces>67819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Ingrida Mazaliauskienė</cp:lastModifiedBy>
  <cp:revision>2</cp:revision>
  <cp:lastPrinted>2015-02-17T14:03:00Z</cp:lastPrinted>
  <dcterms:created xsi:type="dcterms:W3CDTF">2015-03-06T11:36:00Z</dcterms:created>
  <dcterms:modified xsi:type="dcterms:W3CDTF">2015-03-06T11:36:00Z</dcterms:modified>
</cp:coreProperties>
</file>