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837" w:rsidRDefault="00F31837" w:rsidP="000A0D26">
      <w:pPr>
        <w:tabs>
          <w:tab w:val="left" w:pos="993"/>
        </w:tabs>
        <w:ind w:left="5184"/>
        <w:rPr>
          <w:color w:val="000000"/>
        </w:rPr>
      </w:pPr>
      <w:r>
        <w:rPr>
          <w:color w:val="000000"/>
        </w:rPr>
        <w:t>P</w:t>
      </w:r>
      <w:r w:rsidRPr="000A0D26">
        <w:rPr>
          <w:color w:val="000000"/>
        </w:rPr>
        <w:t xml:space="preserve">anevėžio miesto savivaldybės energinio efektyvumo didinimo daugiabučiuose namuose programos </w:t>
      </w:r>
    </w:p>
    <w:p w:rsidR="00F31837" w:rsidRPr="000A0D26" w:rsidRDefault="00F31837" w:rsidP="000A0D26">
      <w:pPr>
        <w:tabs>
          <w:tab w:val="left" w:pos="993"/>
        </w:tabs>
        <w:ind w:left="5184"/>
        <w:rPr>
          <w:color w:val="000000"/>
        </w:rPr>
      </w:pPr>
      <w:r>
        <w:rPr>
          <w:color w:val="000000"/>
        </w:rPr>
        <w:t>2 priedas</w:t>
      </w:r>
    </w:p>
    <w:p w:rsidR="00F31837" w:rsidRDefault="00F31837" w:rsidP="00B812D3">
      <w:pPr>
        <w:widowControl w:val="0"/>
        <w:autoSpaceDE w:val="0"/>
        <w:autoSpaceDN w:val="0"/>
        <w:adjustRightInd w:val="0"/>
        <w:ind w:firstLine="952"/>
        <w:jc w:val="right"/>
      </w:pPr>
    </w:p>
    <w:p w:rsidR="00F31837" w:rsidRDefault="00F31837" w:rsidP="00A9427B">
      <w:pPr>
        <w:widowControl w:val="0"/>
        <w:autoSpaceDE w:val="0"/>
        <w:autoSpaceDN w:val="0"/>
        <w:adjustRightInd w:val="0"/>
        <w:jc w:val="center"/>
      </w:pPr>
    </w:p>
    <w:p w:rsidR="00F31837" w:rsidRDefault="00F31837" w:rsidP="00A942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0D26">
        <w:rPr>
          <w:b/>
        </w:rPr>
        <w:t>PANEVĖŽIO MIESTO SAVIVALDYBĖS DAUGIABUČIŲ NAMŲ,</w:t>
      </w:r>
      <w:r>
        <w:rPr>
          <w:b/>
        </w:rPr>
        <w:t xml:space="preserve"> </w:t>
      </w:r>
    </w:p>
    <w:p w:rsidR="00F31837" w:rsidRDefault="00F31837" w:rsidP="00A9427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D</w:t>
      </w:r>
      <w:r w:rsidRPr="000A0D26">
        <w:rPr>
          <w:b/>
        </w:rPr>
        <w:t xml:space="preserve">ALYVAUJANČIŲ SAVIVALDYBĖS ENERGETINIO EFEKTYVUMO </w:t>
      </w:r>
    </w:p>
    <w:p w:rsidR="00F31837" w:rsidRDefault="00F31837" w:rsidP="00A942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0A0D26">
        <w:rPr>
          <w:b/>
        </w:rPr>
        <w:t>DIDINIMO PROGRAMOJE,</w:t>
      </w:r>
    </w:p>
    <w:p w:rsidR="00F31837" w:rsidRPr="000A0D26" w:rsidRDefault="00F31837" w:rsidP="00A9427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II </w:t>
      </w:r>
      <w:r w:rsidRPr="000A0D26">
        <w:rPr>
          <w:b/>
        </w:rPr>
        <w:t>SĄRAŠAS</w:t>
      </w:r>
    </w:p>
    <w:p w:rsidR="00F31837" w:rsidRDefault="00F31837" w:rsidP="00B812D3">
      <w:pPr>
        <w:widowControl w:val="0"/>
        <w:autoSpaceDE w:val="0"/>
        <w:autoSpaceDN w:val="0"/>
        <w:adjustRightInd w:val="0"/>
        <w:ind w:firstLine="952"/>
        <w:jc w:val="center"/>
        <w:rPr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63"/>
        <w:gridCol w:w="2853"/>
      </w:tblGrid>
      <w:tr w:rsidR="00F31837" w:rsidRPr="00FE435B" w:rsidTr="00F109E2">
        <w:trPr>
          <w:trHeight w:val="567"/>
          <w:jc w:val="center"/>
        </w:trPr>
        <w:tc>
          <w:tcPr>
            <w:tcW w:w="1363" w:type="dxa"/>
            <w:vAlign w:val="center"/>
          </w:tcPr>
          <w:p w:rsidR="00F31837" w:rsidRPr="00FE435B" w:rsidRDefault="00F31837" w:rsidP="00F109E2">
            <w:pPr>
              <w:jc w:val="center"/>
            </w:pPr>
            <w:r w:rsidRPr="00FE435B">
              <w:t>Eil</w:t>
            </w:r>
            <w:r>
              <w:t>.</w:t>
            </w:r>
            <w:r w:rsidRPr="00FE435B">
              <w:t xml:space="preserve"> Nr.</w:t>
            </w:r>
          </w:p>
        </w:tc>
        <w:tc>
          <w:tcPr>
            <w:tcW w:w="2853" w:type="dxa"/>
            <w:vAlign w:val="center"/>
          </w:tcPr>
          <w:p w:rsidR="00F31837" w:rsidRPr="00FE435B" w:rsidRDefault="00F31837" w:rsidP="00F109E2">
            <w:pPr>
              <w:jc w:val="center"/>
            </w:pPr>
            <w:r w:rsidRPr="00FE435B">
              <w:t>Adresas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1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Respublikos g. 17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2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Įmonių g. 19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3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Teatro g. 4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4</w:t>
            </w:r>
            <w:r>
              <w:t>.</w:t>
            </w:r>
          </w:p>
        </w:tc>
        <w:tc>
          <w:tcPr>
            <w:tcW w:w="2853" w:type="dxa"/>
            <w:vAlign w:val="center"/>
          </w:tcPr>
          <w:p w:rsidR="00F31837" w:rsidRPr="005E2B59" w:rsidRDefault="00F31837" w:rsidP="005E2B59">
            <w:r w:rsidRPr="005E2B59">
              <w:t>J. Janonio g. 8 ir 10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5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Vilniaus g. 6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6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Liepų al. 11A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7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Nepriklausomybės a. 9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8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Danutės g. 9A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9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Nemuno g. 11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10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Vilties g. 20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11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Vilties g. 14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12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Klaipėdos g. 85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13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Klaipėdos g. 83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14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Aukštaičių g. 84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15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Projektuotojų g. 12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16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Kniaudiškių g. 65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17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Kniaudiškių g. 12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18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Kniaudiškių g. 17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19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Marijonų g. 51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20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Algirdo g. 54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21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Liepų al. 24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22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Tulpių g. 5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23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Žemaičių g. 37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24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Ateities g. 28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25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Ateities g. 44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26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Ateities g. 34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27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F. Vaitkaus g. 4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28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Dariaus ir Girėno g. 20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29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F. Vaitkaus g. 2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30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Klaipėdos g. 104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31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Ateities g. 38</w:t>
            </w:r>
          </w:p>
        </w:tc>
      </w:tr>
      <w:tr w:rsidR="00F31837" w:rsidRPr="00FE435B" w:rsidTr="007A000A">
        <w:trPr>
          <w:jc w:val="center"/>
        </w:trPr>
        <w:tc>
          <w:tcPr>
            <w:tcW w:w="1363" w:type="dxa"/>
            <w:vAlign w:val="center"/>
          </w:tcPr>
          <w:p w:rsidR="00F31837" w:rsidRPr="005E2B59" w:rsidRDefault="00F31837" w:rsidP="005E2B59">
            <w:pPr>
              <w:jc w:val="center"/>
            </w:pPr>
            <w:r w:rsidRPr="005E2B59">
              <w:t>32</w:t>
            </w:r>
            <w:r>
              <w:t>.</w:t>
            </w:r>
          </w:p>
        </w:tc>
        <w:tc>
          <w:tcPr>
            <w:tcW w:w="2853" w:type="dxa"/>
          </w:tcPr>
          <w:p w:rsidR="00F31837" w:rsidRPr="005E2B59" w:rsidRDefault="00F31837" w:rsidP="005E2B59">
            <w:r w:rsidRPr="005E2B59">
              <w:t>Statybininkų g. 5</w:t>
            </w:r>
          </w:p>
        </w:tc>
      </w:tr>
    </w:tbl>
    <w:p w:rsidR="00F31837" w:rsidRDefault="00F31837" w:rsidP="00B812D3">
      <w:pPr>
        <w:tabs>
          <w:tab w:val="left" w:pos="993"/>
        </w:tabs>
        <w:jc w:val="center"/>
        <w:rPr>
          <w:b/>
          <w:bCs/>
        </w:rPr>
      </w:pPr>
    </w:p>
    <w:p w:rsidR="00F31837" w:rsidRDefault="00F31837" w:rsidP="00B812D3">
      <w:pPr>
        <w:tabs>
          <w:tab w:val="left" w:pos="993"/>
        </w:tabs>
        <w:jc w:val="center"/>
        <w:rPr>
          <w:b/>
          <w:bCs/>
        </w:rPr>
      </w:pPr>
    </w:p>
    <w:p w:rsidR="00F31837" w:rsidRDefault="00F31837" w:rsidP="00B812D3">
      <w:pPr>
        <w:tabs>
          <w:tab w:val="left" w:pos="993"/>
        </w:tabs>
        <w:jc w:val="center"/>
        <w:rPr>
          <w:b/>
          <w:bCs/>
        </w:rPr>
      </w:pPr>
    </w:p>
    <w:p w:rsidR="00F31837" w:rsidRDefault="00F31837" w:rsidP="00B812D3">
      <w:pPr>
        <w:tabs>
          <w:tab w:val="left" w:pos="993"/>
        </w:tabs>
        <w:jc w:val="center"/>
        <w:rPr>
          <w:b/>
          <w:bCs/>
        </w:rPr>
      </w:pPr>
    </w:p>
    <w:p w:rsidR="00F31837" w:rsidRPr="00F228EC" w:rsidRDefault="00F31837" w:rsidP="00B812D3">
      <w:pPr>
        <w:tabs>
          <w:tab w:val="left" w:pos="993"/>
        </w:tabs>
      </w:pPr>
    </w:p>
    <w:p w:rsidR="00F31837" w:rsidRDefault="00F31837" w:rsidP="00B812D3">
      <w:pPr>
        <w:jc w:val="center"/>
      </w:pPr>
      <w:r>
        <w:t>_____________</w:t>
      </w:r>
      <w:bookmarkStart w:id="0" w:name="_GoBack"/>
      <w:bookmarkEnd w:id="0"/>
    </w:p>
    <w:sectPr w:rsidR="00F31837" w:rsidSect="00E14DD8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837" w:rsidRDefault="00F31837">
      <w:r>
        <w:separator/>
      </w:r>
    </w:p>
  </w:endnote>
  <w:endnote w:type="continuationSeparator" w:id="0">
    <w:p w:rsidR="00F31837" w:rsidRDefault="00F31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837" w:rsidRDefault="00F31837">
      <w:r>
        <w:separator/>
      </w:r>
    </w:p>
  </w:footnote>
  <w:footnote w:type="continuationSeparator" w:id="0">
    <w:p w:rsidR="00F31837" w:rsidRDefault="00F31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37" w:rsidRDefault="00F31837">
    <w:pPr>
      <w:pStyle w:val="Header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837" w:rsidRDefault="00F31837">
    <w:pPr>
      <w:pStyle w:val="Footer"/>
      <w:jc w:val="right"/>
    </w:pPr>
    <w:bookmarkStart w:id="1" w:name="specialiojiZyma"/>
    <w:r>
      <w:t xml:space="preserve"> </w: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197"/>
    <w:rsid w:val="00070782"/>
    <w:rsid w:val="000A0D26"/>
    <w:rsid w:val="001E5AF5"/>
    <w:rsid w:val="00296F40"/>
    <w:rsid w:val="002C7848"/>
    <w:rsid w:val="002E0D6B"/>
    <w:rsid w:val="004075A9"/>
    <w:rsid w:val="005C25F9"/>
    <w:rsid w:val="005E2B59"/>
    <w:rsid w:val="00617B2D"/>
    <w:rsid w:val="00683507"/>
    <w:rsid w:val="007A000A"/>
    <w:rsid w:val="007D57F8"/>
    <w:rsid w:val="00937698"/>
    <w:rsid w:val="00A9427B"/>
    <w:rsid w:val="00B812D3"/>
    <w:rsid w:val="00D45197"/>
    <w:rsid w:val="00DB04A6"/>
    <w:rsid w:val="00DC5699"/>
    <w:rsid w:val="00E14DD8"/>
    <w:rsid w:val="00F109E2"/>
    <w:rsid w:val="00F228EC"/>
    <w:rsid w:val="00F30DF6"/>
    <w:rsid w:val="00F31837"/>
    <w:rsid w:val="00FE3350"/>
    <w:rsid w:val="00FE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2D3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2D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812D3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812D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812D3"/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C78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C7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600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Arvydas Satas</dc:creator>
  <cp:keywords/>
  <dc:description/>
  <cp:lastModifiedBy>Agne1</cp:lastModifiedBy>
  <cp:revision>8</cp:revision>
  <cp:lastPrinted>2014-02-03T13:54:00Z</cp:lastPrinted>
  <dcterms:created xsi:type="dcterms:W3CDTF">2014-01-28T09:45:00Z</dcterms:created>
  <dcterms:modified xsi:type="dcterms:W3CDTF">2014-02-05T13:10:00Z</dcterms:modified>
</cp:coreProperties>
</file>