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62FD1CA1" w:rsidR="00C642D0" w:rsidRPr="00AF69BA" w:rsidRDefault="00C642D0" w:rsidP="00E7725C">
      <w:pPr>
        <w:spacing w:line="240" w:lineRule="atLeast"/>
        <w:jc w:val="center"/>
        <w:rPr>
          <w:color w:val="000000" w:themeColor="text1"/>
          <w:lang w:val="pt-PT"/>
        </w:rPr>
      </w:pPr>
      <w:r w:rsidRPr="00A67905">
        <w:rPr>
          <w:color w:val="000000" w:themeColor="text1"/>
        </w:rPr>
        <w:t>202</w:t>
      </w:r>
      <w:r w:rsidR="00D60325" w:rsidRPr="00A67905">
        <w:rPr>
          <w:color w:val="000000" w:themeColor="text1"/>
        </w:rPr>
        <w:t>6</w:t>
      </w:r>
      <w:r w:rsidR="00587171" w:rsidRPr="00A67905">
        <w:rPr>
          <w:color w:val="000000" w:themeColor="text1"/>
        </w:rPr>
        <w:t xml:space="preserve"> </w:t>
      </w:r>
      <w:r w:rsidR="003953DD" w:rsidRPr="00A67905">
        <w:rPr>
          <w:color w:val="000000" w:themeColor="text1"/>
        </w:rPr>
        <w:t>m.</w:t>
      </w:r>
      <w:r w:rsidR="00241091" w:rsidRPr="00A67905">
        <w:rPr>
          <w:color w:val="000000" w:themeColor="text1"/>
        </w:rPr>
        <w:t xml:space="preserve"> </w:t>
      </w:r>
      <w:r w:rsidR="002411E0" w:rsidRPr="00A67905">
        <w:rPr>
          <w:color w:val="000000" w:themeColor="text1"/>
        </w:rPr>
        <w:t xml:space="preserve">kovo </w:t>
      </w:r>
      <w:r w:rsidR="00B028B7" w:rsidRPr="00A67905">
        <w:rPr>
          <w:color w:val="000000" w:themeColor="text1"/>
        </w:rPr>
        <w:t xml:space="preserve">16 </w:t>
      </w:r>
      <w:r w:rsidRPr="00A67905">
        <w:rPr>
          <w:color w:val="000000" w:themeColor="text1"/>
        </w:rPr>
        <w:t xml:space="preserve">d. Nr. </w:t>
      </w:r>
      <w:r w:rsidR="001300DB" w:rsidRPr="00A67905">
        <w:rPr>
          <w:color w:val="000000" w:themeColor="text1"/>
        </w:rPr>
        <w:t>3-</w:t>
      </w:r>
      <w:r w:rsidR="00B028B7" w:rsidRPr="00A67905">
        <w:rPr>
          <w:color w:val="000000" w:themeColor="text1"/>
          <w:lang w:val="pt-PT"/>
        </w:rPr>
        <w:t>4</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10C3D932" w:rsidR="00C642D0" w:rsidRPr="00F13F0E" w:rsidRDefault="00C642D0" w:rsidP="00BD46B1">
      <w:pPr>
        <w:spacing w:line="240" w:lineRule="atLeast"/>
        <w:ind w:firstLine="0"/>
        <w:jc w:val="both"/>
        <w:rPr>
          <w:color w:val="000000" w:themeColor="text1"/>
        </w:rPr>
      </w:pPr>
      <w:r w:rsidRPr="00F13F0E">
        <w:rPr>
          <w:b/>
          <w:bCs/>
          <w:color w:val="000000" w:themeColor="text1"/>
        </w:rPr>
        <w:t>Posėdis įvyko:</w:t>
      </w:r>
      <w:r w:rsidRPr="00F13F0E">
        <w:rPr>
          <w:color w:val="000000" w:themeColor="text1"/>
        </w:rPr>
        <w:t xml:space="preserve"> </w:t>
      </w:r>
      <w:r w:rsidR="00A67792" w:rsidRPr="00F13F0E">
        <w:rPr>
          <w:color w:val="000000" w:themeColor="text1"/>
        </w:rPr>
        <w:t>202</w:t>
      </w:r>
      <w:r w:rsidR="00D60325">
        <w:rPr>
          <w:color w:val="000000" w:themeColor="text1"/>
        </w:rPr>
        <w:t>6</w:t>
      </w:r>
      <w:r w:rsidR="00A67792" w:rsidRPr="00F13F0E">
        <w:rPr>
          <w:color w:val="000000" w:themeColor="text1"/>
        </w:rPr>
        <w:t xml:space="preserve"> m. </w:t>
      </w:r>
      <w:r w:rsidR="00B028B7">
        <w:rPr>
          <w:color w:val="000000" w:themeColor="text1"/>
        </w:rPr>
        <w:t xml:space="preserve">kovo 12 </w:t>
      </w:r>
      <w:r w:rsidRPr="00F13F0E">
        <w:rPr>
          <w:color w:val="000000" w:themeColor="text1"/>
        </w:rPr>
        <w:t xml:space="preserve">d. </w:t>
      </w:r>
      <w:r w:rsidR="00B028B7">
        <w:rPr>
          <w:color w:val="000000" w:themeColor="text1"/>
        </w:rPr>
        <w:t>Respublikos g. 68</w:t>
      </w:r>
      <w:r w:rsidR="004C4DC0" w:rsidRPr="00F13F0E">
        <w:rPr>
          <w:color w:val="000000" w:themeColor="text1"/>
        </w:rPr>
        <w:t>, Panevėžys</w:t>
      </w:r>
    </w:p>
    <w:p w14:paraId="2F89C903" w14:textId="648E6B6B"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Ignas Janeliūnas</w:t>
      </w:r>
    </w:p>
    <w:p w14:paraId="53F154C6" w14:textId="2A065DA6"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p>
    <w:p w14:paraId="1C85708C" w14:textId="72443111" w:rsidR="00D60325" w:rsidRDefault="00C642D0" w:rsidP="00B028B7">
      <w:pPr>
        <w:spacing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AF69BA">
        <w:rPr>
          <w:color w:val="000000" w:themeColor="text1"/>
        </w:rPr>
        <w:t xml:space="preserve">Kotryna Jackevičiūtė, </w:t>
      </w:r>
      <w:r w:rsidR="006853A1" w:rsidRPr="00F13F0E">
        <w:rPr>
          <w:color w:val="000000" w:themeColor="text1"/>
        </w:rPr>
        <w:t>Ignas Janeliūnas,</w:t>
      </w:r>
      <w:r w:rsidR="002B5CDA" w:rsidRPr="00F13F0E">
        <w:rPr>
          <w:color w:val="000000" w:themeColor="text1"/>
        </w:rPr>
        <w:t xml:space="preserve"> </w:t>
      </w:r>
      <w:r w:rsidR="006853A1" w:rsidRPr="00F13F0E">
        <w:rPr>
          <w:color w:val="000000" w:themeColor="text1"/>
        </w:rPr>
        <w:t>Paulius Klimovas</w:t>
      </w:r>
      <w:r w:rsidR="004C4DC0" w:rsidRPr="00F13F0E">
        <w:rPr>
          <w:color w:val="000000" w:themeColor="text1"/>
        </w:rPr>
        <w:t xml:space="preserve">, </w:t>
      </w:r>
      <w:r w:rsidR="00AF69BA">
        <w:rPr>
          <w:color w:val="000000" w:themeColor="text1"/>
        </w:rPr>
        <w:t>Arnoldas Simėnas,</w:t>
      </w:r>
      <w:r w:rsidR="00AF69BA" w:rsidRPr="00AF69BA">
        <w:rPr>
          <w:color w:val="000000" w:themeColor="text1"/>
        </w:rPr>
        <w:t xml:space="preserve"> </w:t>
      </w:r>
      <w:r w:rsidR="00ED5214" w:rsidRPr="00F13F0E">
        <w:rPr>
          <w:color w:val="000000" w:themeColor="text1"/>
        </w:rPr>
        <w:t>Simona Stiraitė</w:t>
      </w:r>
      <w:r w:rsidR="00AF69BA">
        <w:rPr>
          <w:color w:val="000000" w:themeColor="text1"/>
        </w:rPr>
        <w:t>, Goda Voveriūnaitė-Kaminskienė.</w:t>
      </w:r>
    </w:p>
    <w:p w14:paraId="13152FF0" w14:textId="681D43D2" w:rsidR="00B028B7" w:rsidRDefault="00B028B7" w:rsidP="004C1EB7">
      <w:pPr>
        <w:spacing w:after="240" w:line="240" w:lineRule="atLeast"/>
        <w:ind w:firstLine="0"/>
        <w:jc w:val="both"/>
        <w:rPr>
          <w:color w:val="000000" w:themeColor="text1"/>
        </w:rPr>
      </w:pPr>
      <w:r w:rsidRPr="00B028B7">
        <w:rPr>
          <w:b/>
          <w:bCs/>
          <w:color w:val="000000" w:themeColor="text1"/>
        </w:rPr>
        <w:t>Svečiai</w:t>
      </w:r>
      <w:r>
        <w:rPr>
          <w:color w:val="000000" w:themeColor="text1"/>
        </w:rPr>
        <w:t>: Sandra Lukoševičienė, Giedrė Kundrotienė, Virginija Vaičekonienė, Renata Ragauskaitė, Ala Kuzmienė, Ieva Konkovė.</w:t>
      </w:r>
    </w:p>
    <w:p w14:paraId="68D9AFBA" w14:textId="2BE35377" w:rsidR="00A3280D" w:rsidRPr="00A3280D" w:rsidRDefault="009D1EF8" w:rsidP="00DC36D7">
      <w:pPr>
        <w:spacing w:line="240" w:lineRule="atLeast"/>
        <w:ind w:firstLine="0"/>
        <w:rPr>
          <w:b/>
          <w:bCs/>
          <w:color w:val="000000" w:themeColor="text1"/>
        </w:rPr>
      </w:pPr>
      <w:r w:rsidRPr="00F13F0E">
        <w:rPr>
          <w:b/>
          <w:bCs/>
          <w:color w:val="000000" w:themeColor="text1"/>
        </w:rPr>
        <w:t>Darbotvarkė:</w:t>
      </w:r>
      <w:bookmarkStart w:id="0" w:name="_Hlk96420769"/>
    </w:p>
    <w:p w14:paraId="69C16FC1" w14:textId="77777777" w:rsidR="00B028B7" w:rsidRPr="00B028B7" w:rsidRDefault="00B028B7" w:rsidP="00270D7D">
      <w:pPr>
        <w:spacing w:line="240" w:lineRule="auto"/>
        <w:ind w:firstLine="562"/>
        <w:jc w:val="both"/>
        <w:rPr>
          <w:rFonts w:eastAsia="Calibri"/>
          <w14:ligatures w14:val="standardContextual"/>
        </w:rPr>
      </w:pPr>
      <w:r w:rsidRPr="00B028B7">
        <w:rPr>
          <w:rFonts w:eastAsia="Calibri"/>
          <w14:ligatures w14:val="standardContextual"/>
        </w:rPr>
        <w:t>1. Dėl Panevėžio miesto savivaldybės visuomenės sveikatos biuro veiklos pristatymo;</w:t>
      </w:r>
    </w:p>
    <w:p w14:paraId="3CE9331A" w14:textId="25E466FC" w:rsidR="00B028B7" w:rsidRPr="00B028B7" w:rsidRDefault="00B028B7" w:rsidP="00270D7D">
      <w:pPr>
        <w:spacing w:line="240" w:lineRule="auto"/>
        <w:ind w:firstLine="562"/>
        <w:jc w:val="both"/>
        <w:rPr>
          <w:rFonts w:eastAsia="Calibri"/>
          <w14:ligatures w14:val="standardContextual"/>
        </w:rPr>
      </w:pPr>
      <w:r w:rsidRPr="00B028B7">
        <w:rPr>
          <w:rFonts w:eastAsia="Calibri"/>
          <w14:ligatures w14:val="standardContextual"/>
        </w:rPr>
        <w:t>2. Dėl Panevėžio miesto savivaldybės Jaunimo reikalų tarybos 2025 metų veiklos ataskaitos tvirtinimo</w:t>
      </w:r>
      <w:r w:rsidR="00A67905">
        <w:rPr>
          <w:rFonts w:eastAsia="Calibri"/>
          <w14:ligatures w14:val="standardContextual"/>
        </w:rPr>
        <w:t xml:space="preserve"> (pridedama)</w:t>
      </w:r>
      <w:r w:rsidRPr="00B028B7">
        <w:rPr>
          <w:rFonts w:eastAsia="Calibri"/>
          <w14:ligatures w14:val="standardContextual"/>
        </w:rPr>
        <w:t>;</w:t>
      </w:r>
    </w:p>
    <w:p w14:paraId="595A4D2D" w14:textId="0BAD0B48" w:rsidR="00B028B7" w:rsidRPr="00B028B7" w:rsidRDefault="00B028B7" w:rsidP="00270D7D">
      <w:pPr>
        <w:spacing w:line="240" w:lineRule="auto"/>
        <w:ind w:firstLine="562"/>
        <w:jc w:val="both"/>
        <w:rPr>
          <w:rFonts w:eastAsia="Calibri"/>
          <w14:ligatures w14:val="standardContextual"/>
        </w:rPr>
      </w:pPr>
      <w:r w:rsidRPr="00B028B7">
        <w:rPr>
          <w:rFonts w:eastAsia="Calibri"/>
          <w14:ligatures w14:val="standardContextual"/>
        </w:rPr>
        <w:t>3. Dėl rekomendacijų dėl socialinės-pilietinės veiklos organizavimo Panevėžio miesto bendrojo ugdymo įstaigose pristatymo</w:t>
      </w:r>
      <w:r w:rsidR="00A67905">
        <w:rPr>
          <w:rFonts w:eastAsia="Calibri"/>
          <w14:ligatures w14:val="standardContextual"/>
        </w:rPr>
        <w:t xml:space="preserve"> </w:t>
      </w:r>
      <w:r w:rsidRPr="00B028B7">
        <w:rPr>
          <w:rFonts w:eastAsia="Calibri"/>
          <w14:ligatures w14:val="standardContextual"/>
        </w:rPr>
        <w:t>(prided</w:t>
      </w:r>
      <w:r w:rsidR="00A67905">
        <w:rPr>
          <w:rFonts w:eastAsia="Calibri"/>
          <w14:ligatures w14:val="standardContextual"/>
        </w:rPr>
        <w:t>ama</w:t>
      </w:r>
      <w:r w:rsidRPr="00B028B7">
        <w:rPr>
          <w:rFonts w:eastAsia="Calibri"/>
          <w14:ligatures w14:val="standardContextual"/>
        </w:rPr>
        <w:t xml:space="preserve">); </w:t>
      </w:r>
    </w:p>
    <w:p w14:paraId="784FA44A" w14:textId="77777777" w:rsidR="00B028B7" w:rsidRPr="00B028B7" w:rsidRDefault="00B028B7" w:rsidP="00270D7D">
      <w:pPr>
        <w:spacing w:line="240" w:lineRule="auto"/>
        <w:ind w:firstLine="562"/>
        <w:jc w:val="both"/>
        <w:rPr>
          <w:rFonts w:eastAsia="Calibri"/>
          <w14:ligatures w14:val="standardContextual"/>
        </w:rPr>
      </w:pPr>
      <w:r w:rsidRPr="00B028B7">
        <w:rPr>
          <w:rFonts w:eastAsia="Calibri"/>
          <w14:ligatures w14:val="standardContextual"/>
        </w:rPr>
        <w:t>4. Dėl pirmoko krepšelio iniciatyvos aptarimo;</w:t>
      </w:r>
    </w:p>
    <w:p w14:paraId="225EAF22" w14:textId="77777777" w:rsidR="00B028B7" w:rsidRPr="00B028B7" w:rsidRDefault="00B028B7" w:rsidP="00270D7D">
      <w:pPr>
        <w:spacing w:line="240" w:lineRule="auto"/>
        <w:ind w:firstLine="562"/>
        <w:jc w:val="both"/>
        <w:rPr>
          <w:rFonts w:eastAsia="Calibri"/>
          <w14:ligatures w14:val="standardContextual"/>
        </w:rPr>
      </w:pPr>
      <w:r w:rsidRPr="00B028B7">
        <w:rPr>
          <w:rFonts w:eastAsia="Calibri"/>
          <w14:ligatures w14:val="standardContextual"/>
        </w:rPr>
        <w:t>5. Dėl JRT veiklos, jaunimo politikos, savanoriavimo, užimtumo ir kitų galimybių viešinimo bendrojo ugdymo įstaigų mokiniams;</w:t>
      </w:r>
    </w:p>
    <w:p w14:paraId="5FCB74B0" w14:textId="464F9129" w:rsidR="00B028B7" w:rsidRPr="00A67905" w:rsidRDefault="00B028B7" w:rsidP="00270D7D">
      <w:pPr>
        <w:spacing w:after="240" w:line="240" w:lineRule="auto"/>
        <w:ind w:firstLine="562"/>
        <w:jc w:val="both"/>
        <w:rPr>
          <w:rFonts w:eastAsia="Calibri"/>
          <w14:ligatures w14:val="standardContextual"/>
        </w:rPr>
      </w:pPr>
      <w:r w:rsidRPr="00B028B7">
        <w:rPr>
          <w:rFonts w:eastAsia="Calibri"/>
          <w14:ligatures w14:val="standardContextual"/>
        </w:rPr>
        <w:t>6. Kiti klausimai.</w:t>
      </w:r>
    </w:p>
    <w:p w14:paraId="171239F2" w14:textId="284D4137" w:rsidR="00833B04" w:rsidRPr="00AF69BA" w:rsidRDefault="00344DF8" w:rsidP="00FF2EA4">
      <w:pPr>
        <w:spacing w:after="240" w:line="240" w:lineRule="atLeast"/>
        <w:ind w:firstLine="0"/>
        <w:jc w:val="both"/>
        <w:rPr>
          <w:b/>
          <w:bCs/>
          <w:color w:val="000000" w:themeColor="text1"/>
        </w:rPr>
      </w:pPr>
      <w:r w:rsidRPr="00344DF8">
        <w:rPr>
          <w:b/>
          <w:bCs/>
          <w:color w:val="000000" w:themeColor="text1"/>
        </w:rPr>
        <w:t>1</w:t>
      </w:r>
      <w:r w:rsidR="00E80C84">
        <w:rPr>
          <w:b/>
          <w:bCs/>
          <w:color w:val="000000" w:themeColor="text1"/>
        </w:rPr>
        <w:t>)</w:t>
      </w:r>
      <w:r>
        <w:rPr>
          <w:b/>
          <w:bCs/>
          <w:color w:val="000000" w:themeColor="text1"/>
        </w:rPr>
        <w:t xml:space="preserve"> S</w:t>
      </w:r>
      <w:r w:rsidR="009D1EF8" w:rsidRPr="00344DF8">
        <w:rPr>
          <w:b/>
          <w:bCs/>
          <w:color w:val="000000" w:themeColor="text1"/>
        </w:rPr>
        <w:t xml:space="preserve">VARSTYTA. </w:t>
      </w:r>
      <w:bookmarkEnd w:id="0"/>
      <w:r w:rsidR="00B028B7" w:rsidRPr="00B028B7">
        <w:rPr>
          <w:b/>
          <w:bCs/>
          <w:color w:val="000000" w:themeColor="text1"/>
        </w:rPr>
        <w:t>Dėl Panevėžio miesto savivaldybės visuomenės sveikatos biuro veiklos pristatymo;</w:t>
      </w:r>
    </w:p>
    <w:p w14:paraId="7800412F" w14:textId="583BB4BF" w:rsidR="00B028B7" w:rsidRDefault="00A67905" w:rsidP="00B028B7">
      <w:pPr>
        <w:spacing w:line="240" w:lineRule="atLeast"/>
        <w:ind w:firstLine="562"/>
        <w:jc w:val="both"/>
      </w:pPr>
      <w:r>
        <w:t>Panevėžio miesto savivaldybės Jaunimo reikalų tarybos (toliau – SJRT)</w:t>
      </w:r>
      <w:r w:rsidR="00B028B7">
        <w:t xml:space="preserve"> pirmininkas Ignas Janeliūnas </w:t>
      </w:r>
      <w:r>
        <w:t>pristatė SJRT</w:t>
      </w:r>
      <w:r w:rsidR="00B028B7">
        <w:t xml:space="preserve"> veiklą ir SJRT narius. Pažymėta, kad SJRT posėdžiai organizuojami įvairiose miesto įstaigose, siekiant geriau susipažinti su jų veikla ir priimant sprendimus remtis ne tik SJRT narių nuomone, bet </w:t>
      </w:r>
      <w:r>
        <w:t>ir</w:t>
      </w:r>
      <w:r w:rsidR="00B028B7">
        <w:t xml:space="preserve"> </w:t>
      </w:r>
      <w:r>
        <w:t xml:space="preserve">ekspertine medžiaga, surinkta </w:t>
      </w:r>
      <w:r w:rsidR="00B028B7">
        <w:t>informacija apie miesto įstaigų vykdomas veiklas bei jų indėlį jaunimo politikos srityje</w:t>
      </w:r>
      <w:r>
        <w:t>.</w:t>
      </w:r>
    </w:p>
    <w:p w14:paraId="1714CA77" w14:textId="39DDE532" w:rsidR="00B028B7" w:rsidRDefault="00B028B7" w:rsidP="00B028B7">
      <w:pPr>
        <w:spacing w:line="240" w:lineRule="atLeast"/>
        <w:ind w:firstLine="562"/>
        <w:jc w:val="both"/>
      </w:pPr>
      <w:r>
        <w:t xml:space="preserve">Panevėžio miesto visuomenės sveikatos biuro </w:t>
      </w:r>
      <w:r w:rsidR="00A67905">
        <w:t xml:space="preserve">(toliau – VSB) </w:t>
      </w:r>
      <w:r>
        <w:t xml:space="preserve">direktorė Ieva Konkovė pristatė įstaigos veiklą. Ji pažymėjo, kad dažniausiai jaunimas su </w:t>
      </w:r>
      <w:r w:rsidR="00A67905">
        <w:t>VSB</w:t>
      </w:r>
      <w:r>
        <w:t xml:space="preserve"> specialistais susiduria mokyklose, kadangi kiekvienoje ugdymo įstaigoje dirba visuomenės sveikatos specialistas. Įstaiga vykdo valstybės deleguotas funkcijas, susijusias su visuomenės sveikatos stiprinimu ir prevencine veikla, taip pat </w:t>
      </w:r>
      <w:r w:rsidR="00A67905">
        <w:t>s</w:t>
      </w:r>
      <w:r>
        <w:t>avivaldybės</w:t>
      </w:r>
      <w:r w:rsidR="00A67905">
        <w:t xml:space="preserve"> administracijos</w:t>
      </w:r>
      <w:r>
        <w:t xml:space="preserve"> p</w:t>
      </w:r>
      <w:r w:rsidR="00A67905">
        <w:t>ri</w:t>
      </w:r>
      <w:r>
        <w:t>skirtas užduotis.</w:t>
      </w:r>
    </w:p>
    <w:p w14:paraId="02AA6736" w14:textId="7102E4EA" w:rsidR="00B028B7" w:rsidRDefault="00B028B7" w:rsidP="00B028B7">
      <w:pPr>
        <w:spacing w:line="240" w:lineRule="atLeast"/>
        <w:ind w:firstLine="562"/>
        <w:jc w:val="both"/>
      </w:pPr>
      <w:r>
        <w:t>Vaikų ir jaunimo sveikatos stiprinimo skyriaus vedėja pristatė, kad Panevėžio mieste veikia 55 ugdymo įstaigos, kuriose mokosi apie 15 tūkst. vaikų, o jose dirba 22 visuomenės sveikatos specialistai. Pagrindinė šio skyriaus veikla – sveikatos stiprinimo ir prevencinės veiklos organizavimas mokyklose. Taip pat bendradarbiaujama su Higienos institutu ir kitomis institucijomis, rūpinamasi vaikais, sergančiais lėtinėmis ligomis, bei stebima ugdymo įstaigų maitinimo organizavimo atitiktis nustatytiems reikalavimams.</w:t>
      </w:r>
    </w:p>
    <w:p w14:paraId="09362E63" w14:textId="24FD00CF" w:rsidR="00B028B7" w:rsidRDefault="00B028B7" w:rsidP="00B028B7">
      <w:pPr>
        <w:spacing w:line="240" w:lineRule="atLeast"/>
        <w:ind w:firstLine="562"/>
        <w:jc w:val="both"/>
      </w:pPr>
      <w:r>
        <w:t xml:space="preserve">Posėdžio metu taip pat pristatytos įvairios </w:t>
      </w:r>
      <w:r w:rsidR="00A67905">
        <w:t>VSB</w:t>
      </w:r>
      <w:r>
        <w:t xml:space="preserve"> iniciatyvos: pirmosios pagalbos konkursai mokykloms, sveikos gyvensenos konkursai bei veiklos, skatinančios sveikatą stiprinančių mokyklų tinklo plėtrą. Taip pat organizuojami sveikos gyvensenos užsiėmimai šeimoms, įvairūs edukaciniai užsiėmimai bei paskaitos mokiniams. Pažymėta, kad 7 ir 9 klasių mokiniams lytiškumo ugdymo paskaitas veda Krizinio nėštumo centro lektoriai.</w:t>
      </w:r>
    </w:p>
    <w:p w14:paraId="24B619D1" w14:textId="6ED54CAF" w:rsidR="00B028B7" w:rsidRDefault="00B028B7" w:rsidP="00B028B7">
      <w:pPr>
        <w:spacing w:line="240" w:lineRule="atLeast"/>
        <w:ind w:firstLine="562"/>
        <w:jc w:val="both"/>
      </w:pPr>
      <w:r>
        <w:lastRenderedPageBreak/>
        <w:t xml:space="preserve">Pristatymo metu taip pat aptarti visuomenės sveikatos iššūkiai. Pažymėta, kad viena iš aktualių problemų – jaunimo fizinio aktyvumo stoka ir didėjantis paauglių nutukimas, taip pat stebimi vaikų mitybos ir kūno masės indekso pokyčiai. Tuo pačiu metu pastebima, kad dalis darželinukų yra per mažo svorio. </w:t>
      </w:r>
      <w:r w:rsidR="00A67905">
        <w:t>VSB</w:t>
      </w:r>
      <w:r>
        <w:t xml:space="preserve"> vykdo tyrimus ir analizuoja šias tendencijas, siekdamas rasti tinkamus sprendimus.</w:t>
      </w:r>
    </w:p>
    <w:p w14:paraId="1914127B" w14:textId="2019100C" w:rsidR="00B028B7" w:rsidRDefault="00B028B7" w:rsidP="00B028B7">
      <w:pPr>
        <w:spacing w:line="240" w:lineRule="atLeast"/>
        <w:ind w:firstLine="562"/>
        <w:jc w:val="both"/>
      </w:pPr>
      <w:r>
        <w:t xml:space="preserve">Taip pat pristatytos </w:t>
      </w:r>
      <w:r w:rsidR="00A67905">
        <w:t>VSB</w:t>
      </w:r>
      <w:r>
        <w:t xml:space="preserve"> vykdomos psichikos sveikatos stiprinimo veiklos. Psichikos sveikatos skyriuje dirba emocinės gerovės konsultantai, kurie asmenims nuo 18 metų teikia iki 8 nemokamų konsultacijų.</w:t>
      </w:r>
      <w:r w:rsidR="00A67905">
        <w:t xml:space="preserve"> </w:t>
      </w:r>
      <w:r>
        <w:t>Skyriuje taip pat dirba priklausomybių konsultantas ir savižudybių prevencijos koordinatorius. Organizuojami baziniai savižudybių prevencijos mokymai asmenims nuo 16 metų bei vykdoma ankstyvosios intervencijos programa 12–18 metų jaunuoliams, eksperimentuojantiems su psichoaktyviosiomis medžiagomis.</w:t>
      </w:r>
    </w:p>
    <w:p w14:paraId="36CEC600" w14:textId="0CDD18FB" w:rsidR="00B028B7" w:rsidRDefault="00B028B7" w:rsidP="00B028B7">
      <w:pPr>
        <w:spacing w:line="240" w:lineRule="atLeast"/>
        <w:ind w:firstLine="562"/>
        <w:jc w:val="both"/>
      </w:pPr>
      <w:r>
        <w:t>Visuomenės sveikatos stiprinimo skyriaus veiklose taip pat daug dėmesio skiriama fizinio aktyvumo skatinimui skirtingoms amžiaus grupėms bei širdies ir kraujagyslių ligų ir cukrinio diabeto prevencijos programoms. Diskusijos metu pažymėta, kad vienas didžiausių rizikos veiksnių visuomenės sveikatai yra oro tarša, todėl svarbu imtis priemonių jai mažinti.</w:t>
      </w:r>
    </w:p>
    <w:p w14:paraId="3DC400C0" w14:textId="57B140F6" w:rsidR="00B028B7" w:rsidRDefault="00B028B7" w:rsidP="00B028B7">
      <w:pPr>
        <w:spacing w:line="240" w:lineRule="atLeast"/>
        <w:ind w:firstLine="562"/>
        <w:jc w:val="both"/>
      </w:pPr>
      <w:r>
        <w:t>Posėdžio metu taip pat aptarta</w:t>
      </w:r>
      <w:r w:rsidR="00A67905">
        <w:t>s SJRT pirmininko iškeltas</w:t>
      </w:r>
      <w:r>
        <w:t xml:space="preserve"> defibriliatorių įsigijimo iniciatyv</w:t>
      </w:r>
      <w:r w:rsidR="00A67905">
        <w:t>os</w:t>
      </w:r>
      <w:r>
        <w:t xml:space="preserve"> miesto įstaigose</w:t>
      </w:r>
      <w:r w:rsidR="00A67905">
        <w:t xml:space="preserve"> klausimas</w:t>
      </w:r>
      <w:r>
        <w:t>. Nors rekomendacijos įsigyti šiuos įrenginius buvo pateiktos, dalis įstaigų jų dar neturi dėl finansinių galimybių stokos. Pažymėta, kad vieno defibriliatoriaus kaina siekia apie 2000 eurų.</w:t>
      </w:r>
    </w:p>
    <w:p w14:paraId="7BF87D55" w14:textId="10AE7CB8" w:rsidR="00804E68" w:rsidRDefault="00B028B7" w:rsidP="00804E68">
      <w:pPr>
        <w:spacing w:line="240" w:lineRule="atLeast"/>
        <w:ind w:firstLine="562"/>
        <w:jc w:val="both"/>
      </w:pPr>
      <w:r>
        <w:t xml:space="preserve">SJRT nariai taip pat išgirdo siūlymą prisidėti prie </w:t>
      </w:r>
      <w:r w:rsidR="00A67905">
        <w:t xml:space="preserve">VSB </w:t>
      </w:r>
      <w:r>
        <w:t>skleidžiamos žinutės ir informuoti savivaldybės tarybos narius apie visuomenės sveikatos stebėsenos rezultatus bei jų svarbą priimant sprendimus.</w:t>
      </w:r>
    </w:p>
    <w:p w14:paraId="70DDE312" w14:textId="35D1DF74" w:rsidR="00804E68" w:rsidRPr="00804E68" w:rsidRDefault="00804E68" w:rsidP="00804E68">
      <w:pPr>
        <w:spacing w:line="240" w:lineRule="atLeast"/>
        <w:ind w:firstLine="562"/>
        <w:jc w:val="both"/>
      </w:pPr>
      <w:r w:rsidRPr="00804E68">
        <w:t xml:space="preserve">Diskusijos metu SJRT nariai </w:t>
      </w:r>
      <w:r w:rsidR="00A91133">
        <w:t>pozityviai atsiliepė apie</w:t>
      </w:r>
      <w:r w:rsidRPr="00804E68">
        <w:t xml:space="preserve"> </w:t>
      </w:r>
      <w:r w:rsidR="00A91133">
        <w:t>VSB</w:t>
      </w:r>
      <w:r w:rsidRPr="00804E68">
        <w:t xml:space="preserve"> vykdo</w:t>
      </w:r>
      <w:r w:rsidR="00A91133">
        <w:t>mas</w:t>
      </w:r>
      <w:r w:rsidRPr="00804E68">
        <w:t xml:space="preserve"> veikl</w:t>
      </w:r>
      <w:r w:rsidR="00A91133">
        <w:t>as</w:t>
      </w:r>
      <w:r w:rsidRPr="00804E68">
        <w:t xml:space="preserve"> ir iniciatyv</w:t>
      </w:r>
      <w:r w:rsidR="00A91133">
        <w:t>as</w:t>
      </w:r>
      <w:r w:rsidRPr="00804E68">
        <w:t>, skirt</w:t>
      </w:r>
      <w:r w:rsidR="00A91133">
        <w:t>as</w:t>
      </w:r>
      <w:r w:rsidRPr="00804E68">
        <w:t xml:space="preserve"> vaikų ir jaunimo sveikatos stiprinimui. Pažymėta, kad </w:t>
      </w:r>
      <w:r w:rsidR="00A91133">
        <w:t>VSB</w:t>
      </w:r>
      <w:r w:rsidRPr="00804E68">
        <w:t xml:space="preserve"> veiklos apima svarbias prevencines, švietėjiškas bei sveikos gyvensenos skatinimo priemones, kurios reikšmingai prisideda prie jaunimo gerovės mieste.</w:t>
      </w:r>
    </w:p>
    <w:p w14:paraId="68B17D3E" w14:textId="02A41A79" w:rsidR="00AF69BA" w:rsidRPr="00AF69BA" w:rsidRDefault="00804E68" w:rsidP="004C1EB7">
      <w:pPr>
        <w:spacing w:after="240" w:line="240" w:lineRule="atLeast"/>
        <w:ind w:firstLine="562"/>
        <w:jc w:val="both"/>
      </w:pPr>
      <w:r w:rsidRPr="00804E68">
        <w:t xml:space="preserve">SJRT nariai taip pat išreiškė pasirengimą bendradarbiauti su </w:t>
      </w:r>
      <w:r w:rsidR="00A91133">
        <w:t xml:space="preserve">VSB </w:t>
      </w:r>
      <w:r w:rsidRPr="00804E68">
        <w:t>įgyvendinant įvairias iniciatyvas bei sutarta palaikyti glaudesnį tarpusavio ryšį,</w:t>
      </w:r>
      <w:r w:rsidR="00A91133">
        <w:t xml:space="preserve"> bendradarbiaujant ir dalijantis informacija </w:t>
      </w:r>
      <w:r w:rsidRPr="00804E68">
        <w:t>sprendžiant jaunimui aktualius sveikatos, prevencijos ir gerovės klausimus.</w:t>
      </w:r>
    </w:p>
    <w:p w14:paraId="259DEAA4" w14:textId="10F3523F" w:rsidR="00E7725C" w:rsidRPr="00344DF8" w:rsidRDefault="00344DF8" w:rsidP="00FF2EA4">
      <w:pPr>
        <w:spacing w:after="480" w:line="240" w:lineRule="atLeast"/>
        <w:ind w:firstLine="0"/>
        <w:jc w:val="both"/>
        <w:rPr>
          <w:b/>
          <w:bCs/>
          <w:color w:val="000000" w:themeColor="text1"/>
        </w:rPr>
      </w:pPr>
      <w:r>
        <w:rPr>
          <w:b/>
          <w:bCs/>
          <w:color w:val="000000" w:themeColor="text1"/>
        </w:rPr>
        <w:t>1)</w:t>
      </w:r>
      <w:r w:rsidR="00AA5758">
        <w:rPr>
          <w:b/>
          <w:bCs/>
          <w:color w:val="000000" w:themeColor="text1"/>
        </w:rPr>
        <w:t xml:space="preserve"> N</w:t>
      </w:r>
      <w:r w:rsidR="002D3D03" w:rsidRPr="00344DF8">
        <w:rPr>
          <w:b/>
          <w:bCs/>
          <w:color w:val="000000" w:themeColor="text1"/>
        </w:rPr>
        <w:t xml:space="preserve">UTARTA. </w:t>
      </w:r>
      <w:r w:rsidR="00804E68">
        <w:rPr>
          <w:b/>
          <w:bCs/>
          <w:color w:val="000000" w:themeColor="text1"/>
        </w:rPr>
        <w:t>Informacinio pobūdžio klausimas.</w:t>
      </w:r>
    </w:p>
    <w:p w14:paraId="248F443E" w14:textId="61A70597" w:rsidR="00833B04" w:rsidRPr="00344DF8" w:rsidRDefault="00344DF8" w:rsidP="00FF2EA4">
      <w:pPr>
        <w:spacing w:after="240" w:line="240" w:lineRule="atLeast"/>
        <w:ind w:firstLine="0"/>
        <w:jc w:val="both"/>
        <w:rPr>
          <w:b/>
          <w:bCs/>
          <w:color w:val="000000" w:themeColor="text1"/>
        </w:rPr>
      </w:pPr>
      <w:r w:rsidRPr="00344DF8">
        <w:rPr>
          <w:b/>
          <w:bCs/>
          <w:color w:val="000000" w:themeColor="text1"/>
        </w:rPr>
        <w:t>2</w:t>
      </w:r>
      <w:r w:rsidR="00E80C84">
        <w:rPr>
          <w:b/>
          <w:bCs/>
          <w:color w:val="000000" w:themeColor="text1"/>
        </w:rPr>
        <w:t>)</w:t>
      </w:r>
      <w:r w:rsidR="00AA5758">
        <w:rPr>
          <w:b/>
          <w:bCs/>
          <w:color w:val="000000" w:themeColor="text1"/>
        </w:rPr>
        <w:t xml:space="preserve"> S</w:t>
      </w:r>
      <w:r w:rsidR="007C23A0" w:rsidRPr="00344DF8">
        <w:rPr>
          <w:b/>
          <w:bCs/>
          <w:color w:val="000000" w:themeColor="text1"/>
        </w:rPr>
        <w:t xml:space="preserve">VARSTYTA. </w:t>
      </w:r>
      <w:r w:rsidR="0069160F" w:rsidRPr="0069160F">
        <w:rPr>
          <w:b/>
          <w:bCs/>
          <w:color w:val="000000" w:themeColor="text1"/>
        </w:rPr>
        <w:t>Dėl Panevėžio miesto savivaldybės Jaunimo reikalų tarybos 2025 metų veiklos ataskaitos tvirtinimo;</w:t>
      </w:r>
    </w:p>
    <w:p w14:paraId="239B1C9E" w14:textId="0A7DCF2F" w:rsidR="0069160F" w:rsidRDefault="0069160F" w:rsidP="0069160F">
      <w:pPr>
        <w:spacing w:line="240" w:lineRule="atLeast"/>
        <w:ind w:firstLine="562"/>
        <w:jc w:val="both"/>
      </w:pPr>
      <w:r>
        <w:t>SJRT pirmininkas Ignas Janeliūnas pristatė parengtą Panevėžio miesto savivaldybės Jaunimo reikalų tarybos 2025 metų veiklos ataskaitą (1 priedas). Pristatydamas dokumentą jis pažymėjo, kad rengiant ataskaitą buvo siekta atspindėti ne tik įgyvendintas veiklas, bet ir SJRT teiktus siūlymus bei inicijuotus pokyčius jaunimo politikos srityje.</w:t>
      </w:r>
    </w:p>
    <w:p w14:paraId="3E2DB01A" w14:textId="6273A336" w:rsidR="0069160F" w:rsidRDefault="0069160F" w:rsidP="0069160F">
      <w:pPr>
        <w:spacing w:line="240" w:lineRule="atLeast"/>
        <w:ind w:firstLine="562"/>
        <w:jc w:val="both"/>
      </w:pPr>
      <w:r>
        <w:t xml:space="preserve">Taip pat akcentuota, kad SJRT veikla orientuota ne į renginių </w:t>
      </w:r>
      <w:r w:rsidR="00DA6A2C">
        <w:t xml:space="preserve">ar vienkartinių iniciatyvų </w:t>
      </w:r>
      <w:r>
        <w:t>organizavimą, bet į sisteminį jaunimo politikos stiprinimą savivaldybėje, siekiant ilgalaikių pokyčių ir sprendimų, prisidedančių prie jaunimui palankesnės aplinkos kūrimo.</w:t>
      </w:r>
    </w:p>
    <w:p w14:paraId="2DE73387" w14:textId="7D1F37AF" w:rsidR="00DA6A2C" w:rsidRDefault="0069160F" w:rsidP="0069160F">
      <w:pPr>
        <w:spacing w:line="240" w:lineRule="atLeast"/>
        <w:ind w:firstLine="562"/>
        <w:jc w:val="both"/>
      </w:pPr>
      <w:r>
        <w:t xml:space="preserve">Pažymėta, kad SJRT nariams veiklos ataskaita buvo pateikta susipažinti iki posėdžio. Diskusijos metu SJRT nariai teigiamai įvertino pateiktą ataskaitą ir pažymėjo, kad per praėjusius metus SJRT </w:t>
      </w:r>
      <w:r w:rsidR="00DA6A2C">
        <w:t>aktyvumas startavus naujos sudėties SJRT kadencijai ženkliai padidėjo, atsira</w:t>
      </w:r>
      <w:r w:rsidR="005C4957">
        <w:t xml:space="preserve">do </w:t>
      </w:r>
      <w:r w:rsidR="00DA6A2C">
        <w:t>didesnis jaunimo atstovų įsitraukimas, efektyvesnis procesų valdymas bei lyderystė koordinuojant bendrą SJRT darbą.</w:t>
      </w:r>
    </w:p>
    <w:p w14:paraId="7AA4F6E3" w14:textId="77777777" w:rsidR="00DA6A2C" w:rsidRDefault="00DA6A2C" w:rsidP="0069160F">
      <w:pPr>
        <w:spacing w:line="240" w:lineRule="atLeast"/>
        <w:ind w:firstLine="562"/>
        <w:jc w:val="both"/>
      </w:pPr>
      <w:r>
        <w:t xml:space="preserve">SJRT pirmininkas, atsižvelgdamas į tai, jog klausimų ar pastebėjimų dėl teikiamo ataskaitos projekto pateikta nebuvo, pasiūlė pritarti SJRT </w:t>
      </w:r>
      <w:r>
        <w:rPr>
          <w:lang w:val="en-US"/>
        </w:rPr>
        <w:t xml:space="preserve">2025 </w:t>
      </w:r>
      <w:r>
        <w:t>metų veiklos ataskaitai bendru sutarimu.</w:t>
      </w:r>
    </w:p>
    <w:p w14:paraId="10845F13" w14:textId="2F7F7BB8" w:rsidR="0069160F" w:rsidRPr="001A3D5B" w:rsidRDefault="00DA6A2C" w:rsidP="004C1EB7">
      <w:pPr>
        <w:spacing w:after="240" w:line="240" w:lineRule="atLeast"/>
        <w:ind w:firstLine="562"/>
        <w:jc w:val="both"/>
      </w:pPr>
      <w:r>
        <w:t>SJRT nariai pateiktai ataskaitai</w:t>
      </w:r>
      <w:r w:rsidR="0069160F">
        <w:t xml:space="preserve"> prita</w:t>
      </w:r>
      <w:r>
        <w:t>rė</w:t>
      </w:r>
      <w:r w:rsidR="0069160F">
        <w:t xml:space="preserve"> bendru sutarimu.</w:t>
      </w:r>
    </w:p>
    <w:p w14:paraId="41307DA4" w14:textId="0023645A" w:rsidR="00D91D6C" w:rsidRPr="00344DF8" w:rsidRDefault="00344DF8" w:rsidP="00FF2EA4">
      <w:pPr>
        <w:spacing w:after="480" w:line="240" w:lineRule="atLeast"/>
        <w:ind w:firstLine="0"/>
        <w:jc w:val="both"/>
        <w:rPr>
          <w:b/>
          <w:bCs/>
          <w:color w:val="000000" w:themeColor="text1"/>
        </w:rPr>
      </w:pPr>
      <w:r w:rsidRPr="00344DF8">
        <w:rPr>
          <w:b/>
          <w:bCs/>
          <w:color w:val="000000" w:themeColor="text1"/>
        </w:rPr>
        <w:t>2)</w:t>
      </w:r>
      <w:r w:rsidR="00AA5758">
        <w:rPr>
          <w:b/>
          <w:bCs/>
          <w:color w:val="000000" w:themeColor="text1"/>
        </w:rPr>
        <w:t xml:space="preserve"> N</w:t>
      </w:r>
      <w:r w:rsidR="007C23A0" w:rsidRPr="00344DF8">
        <w:rPr>
          <w:b/>
          <w:bCs/>
          <w:color w:val="000000" w:themeColor="text1"/>
        </w:rPr>
        <w:t xml:space="preserve">UTARTA. </w:t>
      </w:r>
      <w:r w:rsidR="0069160F" w:rsidRPr="0069160F">
        <w:rPr>
          <w:b/>
          <w:bCs/>
          <w:color w:val="000000" w:themeColor="text1"/>
        </w:rPr>
        <w:t>Patvirtinti Panevėžio miesto savivaldybės Jaunimo reikalų tarybos 2025 metų veiklos ataskaitą.</w:t>
      </w:r>
    </w:p>
    <w:p w14:paraId="11922C49" w14:textId="5F8E4F5D" w:rsidR="00707207" w:rsidRPr="00344DF8" w:rsidRDefault="00344DF8" w:rsidP="00FF2EA4">
      <w:pPr>
        <w:spacing w:after="240" w:line="240" w:lineRule="atLeast"/>
        <w:ind w:firstLine="0"/>
        <w:jc w:val="both"/>
        <w:rPr>
          <w:b/>
          <w:bCs/>
          <w:color w:val="000000" w:themeColor="text1"/>
        </w:rPr>
      </w:pPr>
      <w:r w:rsidRPr="00344DF8">
        <w:rPr>
          <w:b/>
          <w:bCs/>
          <w:color w:val="000000" w:themeColor="text1"/>
        </w:rPr>
        <w:t>3</w:t>
      </w:r>
      <w:r w:rsidR="00E80C84">
        <w:rPr>
          <w:b/>
          <w:bCs/>
          <w:color w:val="000000" w:themeColor="text1"/>
        </w:rPr>
        <w:t>)</w:t>
      </w:r>
      <w:r w:rsidR="000B6975">
        <w:rPr>
          <w:b/>
          <w:bCs/>
          <w:color w:val="000000" w:themeColor="text1"/>
        </w:rPr>
        <w:t xml:space="preserve"> S</w:t>
      </w:r>
      <w:r w:rsidR="007C23A0" w:rsidRPr="00344DF8">
        <w:rPr>
          <w:b/>
          <w:bCs/>
          <w:color w:val="000000" w:themeColor="text1"/>
        </w:rPr>
        <w:t>VARTYSTA.</w:t>
      </w:r>
      <w:r w:rsidR="00B6543F" w:rsidRPr="00344DF8">
        <w:rPr>
          <w:b/>
          <w:bCs/>
          <w:color w:val="000000" w:themeColor="text1"/>
        </w:rPr>
        <w:t xml:space="preserve"> </w:t>
      </w:r>
      <w:r w:rsidR="0069160F" w:rsidRPr="0069160F">
        <w:rPr>
          <w:b/>
          <w:bCs/>
          <w:color w:val="000000" w:themeColor="text1"/>
        </w:rPr>
        <w:t>Dėl rekomendacijų dėl socialinės-pilietinės veiklos organizavimo Panevėžio miesto bendrojo ugdymo įstaigose pristatymo</w:t>
      </w:r>
      <w:r w:rsidR="0069160F">
        <w:rPr>
          <w:b/>
          <w:bCs/>
          <w:color w:val="000000" w:themeColor="text1"/>
        </w:rPr>
        <w:t>;</w:t>
      </w:r>
    </w:p>
    <w:p w14:paraId="1DEFCA73" w14:textId="483C5BE5" w:rsidR="0069160F" w:rsidRDefault="008E662B" w:rsidP="00FE593F">
      <w:pPr>
        <w:spacing w:line="240" w:lineRule="atLeast"/>
        <w:ind w:firstLine="562"/>
        <w:jc w:val="both"/>
      </w:pPr>
      <w:r>
        <w:lastRenderedPageBreak/>
        <w:t>Panevėžio miesto savivaldybės J</w:t>
      </w:r>
      <w:r w:rsidR="0069160F">
        <w:t>aunimo reikalų koordinatorė (</w:t>
      </w:r>
      <w:r>
        <w:t xml:space="preserve">toliau – </w:t>
      </w:r>
      <w:r w:rsidR="0069160F">
        <w:t>JRK) Toma Karosienė SJRT narius informavo, kad 2026 m. sausio 21 d. vyko pasitarimas su Panevėžio miesto mokyklų specialistais socialinės-pilietinės veiklos organizavimo tematika. Susitikimo metu buvo pristatyti mokinių ir mokyklų apklausų rezultatai, aptarta esama situacija bei galimybės, kaip savivaldybė galėtų prisidėti prie šios veiklos organizavimo gerinimo.</w:t>
      </w:r>
      <w:r w:rsidR="00FE593F">
        <w:t xml:space="preserve"> </w:t>
      </w:r>
      <w:r w:rsidR="0069160F">
        <w:t>Diskusijų metu buvo išgrynintas poreikis parengti rekomendacijas dėl socialinės-pilietinės veiklos organizavimo Panevėžio miesto bendrojo ugdymo įstaigose. Pažymėta, kad rekomendacijomis siekiama suvienodinti šios veiklos organizavimo principus visose miesto mokyklose, užtikrinti aiškesnį ir sąžiningesnį veiklos vertinimą bei skatinti pripažinti jaunimo įsitraukimą į savanorystę, įskaitant Jaunimo savanorišką tarnybą ar dalyvavimą jaunimo organizacijų veiklose.</w:t>
      </w:r>
    </w:p>
    <w:p w14:paraId="4E35C602" w14:textId="51C660D0" w:rsidR="00FE593F" w:rsidRDefault="0069160F" w:rsidP="0069160F">
      <w:pPr>
        <w:spacing w:line="240" w:lineRule="atLeast"/>
        <w:ind w:firstLine="562"/>
        <w:jc w:val="both"/>
      </w:pPr>
      <w:r>
        <w:t xml:space="preserve">Pažymėta, kad rekomendacijų projektas </w:t>
      </w:r>
      <w:r w:rsidR="00FE593F">
        <w:t xml:space="preserve">(2 priedas) </w:t>
      </w:r>
      <w:r>
        <w:t>SJRT nariams buvo pateiktas susipažinti iki posėdžio. SJRT nariai su dokumentu susipažino</w:t>
      </w:r>
      <w:r w:rsidR="00FE593F">
        <w:t xml:space="preserve">, </w:t>
      </w:r>
      <w:r w:rsidR="008E662B">
        <w:t xml:space="preserve">papildomų </w:t>
      </w:r>
      <w:r>
        <w:t xml:space="preserve">pastabų </w:t>
      </w:r>
      <w:r w:rsidR="008E662B">
        <w:t xml:space="preserve">iki posėdžio </w:t>
      </w:r>
      <w:r>
        <w:t>nepateikė</w:t>
      </w:r>
      <w:r w:rsidR="008E662B">
        <w:t>.</w:t>
      </w:r>
    </w:p>
    <w:p w14:paraId="4DE0C1EC" w14:textId="343E8794" w:rsidR="008E662B" w:rsidRDefault="008E662B" w:rsidP="0069160F">
      <w:pPr>
        <w:spacing w:line="240" w:lineRule="atLeast"/>
        <w:ind w:firstLine="562"/>
        <w:jc w:val="both"/>
      </w:pPr>
      <w:r>
        <w:t>SJRT pirmininkas Ignas Janeliūnas, atsižvelgdamas į tai pasiūlė teikiamoms rekomendacijoms pritarti bendru sutarimu.</w:t>
      </w:r>
    </w:p>
    <w:p w14:paraId="3121348F" w14:textId="069A4212" w:rsidR="00C6295C" w:rsidRPr="002411E0" w:rsidRDefault="008E662B" w:rsidP="00E23BF5">
      <w:pPr>
        <w:spacing w:after="240" w:line="240" w:lineRule="atLeast"/>
        <w:ind w:firstLine="562"/>
        <w:jc w:val="both"/>
      </w:pPr>
      <w:r>
        <w:t>SJRT nariai pritarė rekomendacijoms dėl socialinės-pilietinės veiklos organizavimo Panevėžio bendrojo miesto bendrojo ugdymo įstaigose bendru sutarimu.</w:t>
      </w:r>
    </w:p>
    <w:p w14:paraId="3F2E97A9" w14:textId="16F045CE" w:rsidR="00FE593F" w:rsidRDefault="00344DF8" w:rsidP="00E23BF5">
      <w:pPr>
        <w:spacing w:after="480" w:line="240" w:lineRule="atLeast"/>
        <w:ind w:firstLine="0"/>
        <w:jc w:val="both"/>
        <w:rPr>
          <w:rFonts w:eastAsia="Calibri"/>
          <w:b/>
          <w:bCs/>
        </w:rPr>
      </w:pPr>
      <w:r w:rsidRPr="00C6295C">
        <w:rPr>
          <w:rFonts w:eastAsia="Calibri"/>
          <w:b/>
          <w:bCs/>
        </w:rPr>
        <w:t>3</w:t>
      </w:r>
      <w:r w:rsidR="00E80C84" w:rsidRPr="00C6295C">
        <w:rPr>
          <w:rFonts w:eastAsia="Calibri"/>
          <w:b/>
          <w:bCs/>
        </w:rPr>
        <w:t>)</w:t>
      </w:r>
      <w:r w:rsidR="000B6975" w:rsidRPr="00C6295C">
        <w:rPr>
          <w:rFonts w:eastAsia="Calibri"/>
          <w:b/>
          <w:bCs/>
        </w:rPr>
        <w:t xml:space="preserve"> N</w:t>
      </w:r>
      <w:r w:rsidR="00746003" w:rsidRPr="00C6295C">
        <w:rPr>
          <w:rFonts w:eastAsia="Calibri"/>
          <w:b/>
          <w:bCs/>
        </w:rPr>
        <w:t>UTARTA</w:t>
      </w:r>
      <w:r w:rsidR="00FE593F">
        <w:rPr>
          <w:rFonts w:eastAsia="Calibri"/>
          <w:b/>
          <w:bCs/>
        </w:rPr>
        <w:t xml:space="preserve">. </w:t>
      </w:r>
      <w:r w:rsidR="00FE593F" w:rsidRPr="00FE593F">
        <w:rPr>
          <w:rFonts w:eastAsia="Calibri"/>
          <w:b/>
          <w:bCs/>
        </w:rPr>
        <w:t>Pritarti rekomendacijoms dėl socialinės-pilietinės veiklos organizavimo Panevėžio miesto bendrojo ugdymo įstaigose</w:t>
      </w:r>
      <w:r w:rsidR="00FE593F">
        <w:rPr>
          <w:rFonts w:eastAsia="Calibri"/>
          <w:b/>
          <w:bCs/>
        </w:rPr>
        <w:t>.</w:t>
      </w:r>
    </w:p>
    <w:p w14:paraId="72B5F88D" w14:textId="0912AE0F" w:rsidR="00FE593F" w:rsidRPr="00E23BF5" w:rsidRDefault="00C31938" w:rsidP="00E23BF5">
      <w:pPr>
        <w:spacing w:after="240" w:line="240" w:lineRule="atLeast"/>
        <w:ind w:firstLine="0"/>
        <w:jc w:val="both"/>
        <w:rPr>
          <w:b/>
          <w:bCs/>
        </w:rPr>
      </w:pPr>
      <w:r w:rsidRPr="00344DF8">
        <w:rPr>
          <w:b/>
          <w:bCs/>
          <w:color w:val="000000" w:themeColor="text1"/>
        </w:rPr>
        <w:t>4</w:t>
      </w:r>
      <w:r w:rsidR="00E80C84">
        <w:rPr>
          <w:b/>
          <w:bCs/>
          <w:color w:val="000000" w:themeColor="text1"/>
        </w:rPr>
        <w:t>)</w:t>
      </w:r>
      <w:r w:rsidR="000B6975">
        <w:rPr>
          <w:b/>
          <w:bCs/>
          <w:color w:val="000000" w:themeColor="text1"/>
        </w:rPr>
        <w:t xml:space="preserve"> S</w:t>
      </w:r>
      <w:r w:rsidR="007C23A0" w:rsidRPr="00344DF8">
        <w:rPr>
          <w:b/>
          <w:bCs/>
          <w:color w:val="000000" w:themeColor="text1"/>
        </w:rPr>
        <w:t>VARSTYTA.</w:t>
      </w:r>
      <w:r w:rsidR="00832290" w:rsidRPr="00344DF8">
        <w:rPr>
          <w:b/>
          <w:bCs/>
        </w:rPr>
        <w:t xml:space="preserve"> </w:t>
      </w:r>
      <w:r w:rsidR="00FE593F" w:rsidRPr="00FE593F">
        <w:rPr>
          <w:b/>
          <w:bCs/>
        </w:rPr>
        <w:t>Dėl pirmoko krepšelio iniciatyvos aptarimo</w:t>
      </w:r>
      <w:r w:rsidR="00FE593F">
        <w:rPr>
          <w:b/>
          <w:bCs/>
        </w:rPr>
        <w:t>;</w:t>
      </w:r>
    </w:p>
    <w:p w14:paraId="4FF70956" w14:textId="036B64B3" w:rsidR="00FE593F" w:rsidRDefault="004F3E6D" w:rsidP="00FE593F">
      <w:pPr>
        <w:spacing w:line="240" w:lineRule="atLeast"/>
        <w:ind w:firstLine="562"/>
        <w:jc w:val="both"/>
      </w:pPr>
      <w:r>
        <w:t xml:space="preserve">SJRT pirmininkas Ignas Janeliūnas pristatė klausimą SJRT nariams bei priminė, jog </w:t>
      </w:r>
      <w:r w:rsidR="00FE593F">
        <w:t xml:space="preserve">Panevėžio miesto savivaldybėje nuo 2021 metų įgyvendinama pirmoko krepšelio iniciatyva. Pažymėta, kad šiuo metu vienam pirmokui skiriama </w:t>
      </w:r>
      <w:r>
        <w:t xml:space="preserve">viso labo tik </w:t>
      </w:r>
      <w:r w:rsidR="00FE593F">
        <w:t>10 eurų suma, o bendra iniciatyvos įgyvendinimo vertė per metus siekia apie 10 tūkst. eurų.</w:t>
      </w:r>
      <w:r>
        <w:t xml:space="preserve"> Atsižvelgiant į tai, SJRT pirmininkas pasiūlė diskutuoti SJRT nariams dėl galimybių tobulinti pirmoko krepšelio iniciatyvą bei siūlyti didinti tiek vienam pirmokui skiriamą sumą, tiek bendrą sumą pačiai iniciatyvai finansuoti.</w:t>
      </w:r>
    </w:p>
    <w:p w14:paraId="7B3DF9A1" w14:textId="77777777" w:rsidR="00FE593F" w:rsidRDefault="00FE593F" w:rsidP="00FE593F">
      <w:pPr>
        <w:spacing w:line="240" w:lineRule="atLeast"/>
        <w:ind w:firstLine="562"/>
        <w:jc w:val="both"/>
      </w:pPr>
      <w:r>
        <w:t>Diskusijos metu SJRT nariai atkreipė dėmesį, kad dėl išaugusių kainų už šią sumą įsigyjamos priemonės tampa mažiau reikšmingos, todėl kyla klausimas, ar esamas iniciatyvos modelis pakankamai atliepia pirmokų tėvų poreikius. Taip pat svarstyta galimybė atlikti pirmokų tėvų apklausą, siekiant išsiaiškinti, kokios priemonės ar parama jiems būtų naudingiausia.</w:t>
      </w:r>
    </w:p>
    <w:p w14:paraId="186284CA" w14:textId="77777777" w:rsidR="001B289A" w:rsidRDefault="00FE593F" w:rsidP="00FE593F">
      <w:pPr>
        <w:spacing w:line="240" w:lineRule="atLeast"/>
        <w:ind w:firstLine="562"/>
        <w:jc w:val="both"/>
      </w:pPr>
      <w:r>
        <w:t>SJRT nariai diskutavo, kad galbūt būtų tikslingiau vietoje kelių smulkių priemonių įsigyti vieną kokybiškesnį daiktą arba svarstyti kitus paramos teikimo būdus.</w:t>
      </w:r>
    </w:p>
    <w:p w14:paraId="4904CE5C" w14:textId="164962DD" w:rsidR="00A838DF" w:rsidRDefault="00FE593F" w:rsidP="00FE593F">
      <w:pPr>
        <w:spacing w:line="240" w:lineRule="atLeast"/>
        <w:ind w:firstLine="562"/>
        <w:jc w:val="both"/>
      </w:pPr>
      <w:r>
        <w:t>SJRT narys Arnoldas Simėnas pasiūlė svarstyti galimybę padidinti pirmoko krepšelio sumą iki 20 eurų ir numatyti lankstesnį jos panaudojimo modelį – pavyzdžiui, šeimai įteikiant dovanų kortelę ar čekį, kurį tėvai galėtų panaudoti patys įsigydami reikalingas mokymosi priemones.</w:t>
      </w:r>
    </w:p>
    <w:p w14:paraId="186AD54B" w14:textId="73A9E49B" w:rsidR="001B289A" w:rsidRDefault="001B289A" w:rsidP="00FE593F">
      <w:pPr>
        <w:spacing w:line="240" w:lineRule="atLeast"/>
        <w:ind w:firstLine="562"/>
        <w:jc w:val="both"/>
      </w:pPr>
      <w:r>
        <w:t xml:space="preserve">SJRT pirmininkas pritarė išsakytai minčiai dėl galimybės įteikti šeimoms dovanų korteles, tačiau tuo pačiu atsižvelgė, jog padidinti pirmoko krepšelio sumą, skiriamą vienam pirmokui, būtų reikalinga net iki </w:t>
      </w:r>
      <w:r>
        <w:rPr>
          <w:lang w:val="en-US"/>
        </w:rPr>
        <w:t xml:space="preserve">25 ar </w:t>
      </w:r>
      <w:r>
        <w:t>30 eurų, siekiant ne tik simboliškai, bet kiek reikšmingiau prisidėti prie būsimų mokinių gerovės bei sėkmingo starto pirmaisiais mėnesiais ugdymosi procese.</w:t>
      </w:r>
    </w:p>
    <w:p w14:paraId="78252DA8" w14:textId="788E0ADD" w:rsidR="004C33BE" w:rsidRDefault="004C33BE" w:rsidP="00FE593F">
      <w:pPr>
        <w:spacing w:line="240" w:lineRule="atLeast"/>
        <w:ind w:firstLine="562"/>
        <w:jc w:val="both"/>
      </w:pPr>
      <w:r>
        <w:t>SJRT pirmininkas pažymėjo, jog šiai dienai kokybiško ir išdiskutuoto sprendimo priimti nepavyks, todėl pasiūlė tęsti pirmoko krepšelio iniciatyvos tobulinimo galimybių svarstymą kiekvienam SJRT nariui individualiai ir iki kito SJRT posėdžio išplėtoti jau bendrą idėją parengiant siūlymą Panevėžio miesto savivaldybės administracijai.</w:t>
      </w:r>
    </w:p>
    <w:p w14:paraId="4C4B039B" w14:textId="638971C1" w:rsidR="004C33BE" w:rsidRPr="001B289A" w:rsidRDefault="004C33BE" w:rsidP="00FE593F">
      <w:pPr>
        <w:spacing w:line="240" w:lineRule="atLeast"/>
        <w:ind w:firstLine="562"/>
        <w:jc w:val="both"/>
        <w:rPr>
          <w:lang w:val="en-US"/>
        </w:rPr>
      </w:pPr>
      <w:r>
        <w:t>SJRT nariai pritarė išsakytam siūlymui dėl tolimesnių veiksmų nagrinėjant šį klausimą bendru sutarimu</w:t>
      </w:r>
      <w:r w:rsidR="002D15BF">
        <w:t>.</w:t>
      </w:r>
    </w:p>
    <w:p w14:paraId="57551476" w14:textId="68DECB8B" w:rsidR="004002F4" w:rsidRPr="00C31938" w:rsidRDefault="00C31938" w:rsidP="00C15403">
      <w:pPr>
        <w:spacing w:before="240" w:after="480" w:line="240" w:lineRule="atLeast"/>
        <w:ind w:firstLine="0"/>
        <w:jc w:val="both"/>
        <w:rPr>
          <w:color w:val="000000" w:themeColor="text1"/>
        </w:rPr>
      </w:pPr>
      <w:r>
        <w:rPr>
          <w:b/>
          <w:bCs/>
          <w:color w:val="000000" w:themeColor="text1"/>
        </w:rPr>
        <w:t>4</w:t>
      </w:r>
      <w:r w:rsidR="001257B3">
        <w:rPr>
          <w:b/>
          <w:bCs/>
          <w:color w:val="000000" w:themeColor="text1"/>
        </w:rPr>
        <w:t>)</w:t>
      </w:r>
      <w:r w:rsidR="000B6975">
        <w:rPr>
          <w:b/>
          <w:bCs/>
          <w:color w:val="000000" w:themeColor="text1"/>
        </w:rPr>
        <w:t xml:space="preserve"> N</w:t>
      </w:r>
      <w:r w:rsidR="007C23A0" w:rsidRPr="001D488E">
        <w:rPr>
          <w:b/>
          <w:bCs/>
          <w:color w:val="000000" w:themeColor="text1"/>
        </w:rPr>
        <w:t xml:space="preserve">UTARTA. </w:t>
      </w:r>
      <w:r w:rsidR="00FE593F" w:rsidRPr="00FE593F">
        <w:rPr>
          <w:b/>
          <w:bCs/>
          <w:color w:val="000000" w:themeColor="text1"/>
        </w:rPr>
        <w:t>Tęsti pirmoko krepšelio iniciatyvos tobulinimo galimybių svarstymą ir iki kito SJRT posėdžio išp</w:t>
      </w:r>
      <w:r w:rsidR="00FE593F">
        <w:rPr>
          <w:b/>
          <w:bCs/>
          <w:color w:val="000000" w:themeColor="text1"/>
        </w:rPr>
        <w:t xml:space="preserve">lėtoti </w:t>
      </w:r>
      <w:r w:rsidR="00FE593F" w:rsidRPr="00FE593F">
        <w:rPr>
          <w:b/>
          <w:bCs/>
          <w:color w:val="000000" w:themeColor="text1"/>
        </w:rPr>
        <w:t>aptartą idėją bei parengti siūlymą Panevėžio miesto savivaldybės administracijai</w:t>
      </w:r>
      <w:r w:rsidR="00FE593F">
        <w:rPr>
          <w:b/>
          <w:bCs/>
          <w:color w:val="000000" w:themeColor="text1"/>
        </w:rPr>
        <w:t>.</w:t>
      </w:r>
    </w:p>
    <w:p w14:paraId="62E9C13A" w14:textId="718796FF" w:rsidR="004002F4" w:rsidRPr="005F3C6E" w:rsidRDefault="00BD46B1" w:rsidP="00FF2EA4">
      <w:pPr>
        <w:spacing w:after="240" w:line="240" w:lineRule="atLeast"/>
        <w:ind w:firstLine="0"/>
        <w:jc w:val="both"/>
        <w:rPr>
          <w:b/>
          <w:bCs/>
          <w:color w:val="000000" w:themeColor="text1"/>
        </w:rPr>
      </w:pPr>
      <w:r w:rsidRPr="00F13F0E">
        <w:rPr>
          <w:b/>
          <w:bCs/>
          <w:color w:val="000000" w:themeColor="text1"/>
        </w:rPr>
        <w:t>5</w:t>
      </w:r>
      <w:r w:rsidR="001257B3">
        <w:rPr>
          <w:b/>
          <w:bCs/>
          <w:color w:val="000000" w:themeColor="text1"/>
        </w:rPr>
        <w:t>)</w:t>
      </w:r>
      <w:r w:rsidRPr="00F13F0E">
        <w:rPr>
          <w:b/>
          <w:bCs/>
          <w:color w:val="000000" w:themeColor="text1"/>
        </w:rPr>
        <w:t xml:space="preserve"> </w:t>
      </w:r>
      <w:r w:rsidR="009753B7" w:rsidRPr="00F13F0E">
        <w:rPr>
          <w:b/>
          <w:bCs/>
          <w:color w:val="000000" w:themeColor="text1"/>
        </w:rPr>
        <w:t>SVARSTYT</w:t>
      </w:r>
      <w:r w:rsidR="009753B7" w:rsidRPr="00F630F2">
        <w:rPr>
          <w:b/>
          <w:bCs/>
          <w:color w:val="000000" w:themeColor="text1"/>
        </w:rPr>
        <w:t>A.</w:t>
      </w:r>
      <w:r w:rsidR="00FE593F" w:rsidRPr="00FE593F">
        <w:rPr>
          <w:b/>
          <w:bCs/>
          <w:color w:val="000000" w:themeColor="text1"/>
        </w:rPr>
        <w:t xml:space="preserve"> Dėl JRT veiklos, jaunimo politikos, savanoriavimo, užimtumo ir kitų galimybių viešinimo bendrojo ugdymo įstaigų mokiniams;</w:t>
      </w:r>
    </w:p>
    <w:p w14:paraId="5F551708" w14:textId="6981494B" w:rsidR="00D65B3E" w:rsidRPr="00D65B3E" w:rsidRDefault="00D65B3E" w:rsidP="00D65B3E">
      <w:pPr>
        <w:spacing w:line="240" w:lineRule="atLeast"/>
        <w:ind w:firstLine="562"/>
        <w:jc w:val="both"/>
        <w:rPr>
          <w:color w:val="000000" w:themeColor="text1"/>
        </w:rPr>
      </w:pPr>
      <w:r w:rsidRPr="00D65B3E">
        <w:rPr>
          <w:color w:val="000000" w:themeColor="text1"/>
        </w:rPr>
        <w:lastRenderedPageBreak/>
        <w:t>JRK</w:t>
      </w:r>
      <w:r w:rsidR="00AA7363">
        <w:rPr>
          <w:color w:val="000000" w:themeColor="text1"/>
        </w:rPr>
        <w:t xml:space="preserve"> </w:t>
      </w:r>
      <w:r w:rsidRPr="00D65B3E">
        <w:rPr>
          <w:color w:val="000000" w:themeColor="text1"/>
        </w:rPr>
        <w:t>Toma Karosienė informavo SJRT narius, kad dar šiais mokslo metais</w:t>
      </w:r>
      <w:r w:rsidR="00E1655B">
        <w:rPr>
          <w:color w:val="000000" w:themeColor="text1"/>
        </w:rPr>
        <w:t xml:space="preserve">, atsižvelgiant į SJRT </w:t>
      </w:r>
      <w:r w:rsidR="00E1655B">
        <w:rPr>
          <w:color w:val="000000" w:themeColor="text1"/>
          <w:lang w:val="en-US"/>
        </w:rPr>
        <w:t xml:space="preserve">2025-2026 </w:t>
      </w:r>
      <w:r w:rsidR="00E1655B">
        <w:rPr>
          <w:color w:val="000000" w:themeColor="text1"/>
        </w:rPr>
        <w:t>metų veiklos plan</w:t>
      </w:r>
      <w:r w:rsidR="002F66FC">
        <w:rPr>
          <w:color w:val="000000" w:themeColor="text1"/>
        </w:rPr>
        <w:t>e esantį</w:t>
      </w:r>
      <w:r w:rsidR="00E1655B">
        <w:rPr>
          <w:color w:val="000000" w:themeColor="text1"/>
        </w:rPr>
        <w:t xml:space="preserve"> 5.1.1. punktą „</w:t>
      </w:r>
      <w:r w:rsidR="00E1655B" w:rsidRPr="00E1655B">
        <w:rPr>
          <w:color w:val="000000" w:themeColor="text1"/>
        </w:rPr>
        <w:t>Viešinti SJRT veiklą, jaunimo politikos, savanoriavimo, užimtumo ir kitas galimybes bendrojo ugdymo įstaigų mokiniams.</w:t>
      </w:r>
      <w:r w:rsidR="00E1655B">
        <w:rPr>
          <w:color w:val="000000" w:themeColor="text1"/>
        </w:rPr>
        <w:t>“, yra</w:t>
      </w:r>
      <w:r w:rsidRPr="00D65B3E">
        <w:rPr>
          <w:color w:val="000000" w:themeColor="text1"/>
        </w:rPr>
        <w:t xml:space="preserve"> planuojama organizuoti vizitus į Panevėžio miesto bendrojo ugdymo įstaigas. Pažymėta, kad artėjant jaunimo vasaros užimtumo ir integracijos į darbo rinką programos įgyvendinimui bei paskelbus jaunimo iniciatyvų konkursą, būtų tikslinga apsilankyti mokyklose ir pristatyti mokiniams jaunimui skirtas galimybes</w:t>
      </w:r>
      <w:r w:rsidR="00E1655B">
        <w:rPr>
          <w:color w:val="000000" w:themeColor="text1"/>
        </w:rPr>
        <w:t xml:space="preserve"> jau artimiausiu metu.</w:t>
      </w:r>
    </w:p>
    <w:p w14:paraId="017B8A6A" w14:textId="748D12D6" w:rsidR="00D65B3E" w:rsidRDefault="00D65B3E" w:rsidP="00CB4C4C">
      <w:pPr>
        <w:spacing w:after="240" w:line="240" w:lineRule="atLeast"/>
        <w:ind w:firstLine="562"/>
        <w:jc w:val="both"/>
        <w:rPr>
          <w:color w:val="000000" w:themeColor="text1"/>
        </w:rPr>
      </w:pPr>
      <w:r w:rsidRPr="00D65B3E">
        <w:rPr>
          <w:color w:val="000000" w:themeColor="text1"/>
        </w:rPr>
        <w:t>Diskusijos metu aptarta, kad JRK kartu su SJRT nariais parengs bendrą pristatymą gimnazijų mokiniams apie jaunimo politiką, jaunimo galimybes mieste, savanorystę, užimtumo galimybes bei SJRT veiklą.</w:t>
      </w:r>
      <w:r>
        <w:rPr>
          <w:color w:val="000000" w:themeColor="text1"/>
        </w:rPr>
        <w:t xml:space="preserve"> </w:t>
      </w:r>
      <w:r w:rsidRPr="00D65B3E">
        <w:rPr>
          <w:color w:val="000000" w:themeColor="text1"/>
        </w:rPr>
        <w:t xml:space="preserve">Taip pat sutarta, kad organizuojant pristatymus mokyklose prie </w:t>
      </w:r>
      <w:r w:rsidR="002F66FC">
        <w:rPr>
          <w:color w:val="000000" w:themeColor="text1"/>
        </w:rPr>
        <w:t xml:space="preserve">JRK koordinuojamų </w:t>
      </w:r>
      <w:r w:rsidRPr="00D65B3E">
        <w:rPr>
          <w:color w:val="000000" w:themeColor="text1"/>
        </w:rPr>
        <w:t>vizitų, pagal galimybes, prisijungs tie SJRT nariai, kurie tuo metu galės dalyvauti.</w:t>
      </w:r>
    </w:p>
    <w:p w14:paraId="33D91832" w14:textId="6F91A491" w:rsidR="00F630F2" w:rsidRPr="005F3C6E" w:rsidRDefault="00427921" w:rsidP="00FF2EA4">
      <w:pPr>
        <w:spacing w:after="480" w:line="240" w:lineRule="atLeast"/>
        <w:ind w:firstLine="0"/>
        <w:jc w:val="both"/>
        <w:rPr>
          <w:b/>
          <w:bCs/>
          <w:color w:val="000000" w:themeColor="text1"/>
        </w:rPr>
      </w:pPr>
      <w:r>
        <w:rPr>
          <w:b/>
          <w:bCs/>
          <w:color w:val="000000" w:themeColor="text1"/>
        </w:rPr>
        <w:t>5</w:t>
      </w:r>
      <w:r w:rsidR="0057522F">
        <w:rPr>
          <w:b/>
          <w:bCs/>
          <w:color w:val="000000" w:themeColor="text1"/>
        </w:rPr>
        <w:t>)</w:t>
      </w:r>
      <w:r>
        <w:rPr>
          <w:b/>
          <w:bCs/>
          <w:color w:val="000000" w:themeColor="text1"/>
        </w:rPr>
        <w:t xml:space="preserve"> N</w:t>
      </w:r>
      <w:r w:rsidR="004002F4" w:rsidRPr="000F1FCD">
        <w:rPr>
          <w:b/>
          <w:bCs/>
          <w:color w:val="000000" w:themeColor="text1"/>
        </w:rPr>
        <w:t xml:space="preserve">UTARTA. </w:t>
      </w:r>
      <w:r w:rsidR="00D65B3E" w:rsidRPr="00D65B3E">
        <w:rPr>
          <w:b/>
          <w:bCs/>
          <w:color w:val="000000" w:themeColor="text1"/>
        </w:rPr>
        <w:t>Parengti bendrą pristatymą apie jaunimo politiką ir jaunimo galimybes mieste bei organizuoti vizitus Panevėžio miesto bendrojo ugdymo įstaigose.</w:t>
      </w:r>
    </w:p>
    <w:p w14:paraId="431EE9D4" w14:textId="79B8AA45" w:rsidR="00A61E61" w:rsidRPr="005F3C6E" w:rsidRDefault="00BD46B1" w:rsidP="00FF2EA4">
      <w:pPr>
        <w:spacing w:after="240" w:line="240" w:lineRule="atLeast"/>
        <w:ind w:firstLine="0"/>
        <w:jc w:val="both"/>
        <w:rPr>
          <w:b/>
          <w:bCs/>
          <w:color w:val="000000" w:themeColor="text1"/>
        </w:rPr>
      </w:pPr>
      <w:r w:rsidRPr="00F13F0E">
        <w:rPr>
          <w:b/>
          <w:bCs/>
          <w:color w:val="000000" w:themeColor="text1"/>
        </w:rPr>
        <w:t>6</w:t>
      </w:r>
      <w:r w:rsidR="0057470F">
        <w:rPr>
          <w:b/>
          <w:bCs/>
          <w:color w:val="000000" w:themeColor="text1"/>
        </w:rPr>
        <w:t>)</w:t>
      </w:r>
      <w:r w:rsidRPr="00F13F0E">
        <w:rPr>
          <w:b/>
          <w:bCs/>
          <w:color w:val="000000" w:themeColor="text1"/>
        </w:rPr>
        <w:t xml:space="preserve"> </w:t>
      </w:r>
      <w:r w:rsidR="009753B7" w:rsidRPr="00F13F0E">
        <w:rPr>
          <w:b/>
          <w:bCs/>
          <w:color w:val="000000" w:themeColor="text1"/>
        </w:rPr>
        <w:t>SVARSTYTA</w:t>
      </w:r>
      <w:r w:rsidR="009753B7" w:rsidRPr="00213268">
        <w:rPr>
          <w:b/>
          <w:bCs/>
          <w:color w:val="000000" w:themeColor="text1"/>
        </w:rPr>
        <w:t xml:space="preserve">. </w:t>
      </w:r>
      <w:r w:rsidR="00D65B3E" w:rsidRPr="00D65B3E">
        <w:rPr>
          <w:b/>
          <w:bCs/>
          <w:color w:val="000000" w:themeColor="text1"/>
        </w:rPr>
        <w:t>Kiti klausimai</w:t>
      </w:r>
      <w:r w:rsidR="00D65B3E">
        <w:rPr>
          <w:b/>
          <w:bCs/>
          <w:color w:val="000000" w:themeColor="text1"/>
        </w:rPr>
        <w:t>;</w:t>
      </w:r>
    </w:p>
    <w:p w14:paraId="62139BCF" w14:textId="131FB2E5" w:rsidR="00D65B3E" w:rsidRDefault="00D65B3E" w:rsidP="00230CC1">
      <w:pPr>
        <w:spacing w:line="240" w:lineRule="atLeast"/>
        <w:ind w:firstLine="567"/>
        <w:jc w:val="both"/>
      </w:pPr>
      <w:r w:rsidRPr="00D65B3E">
        <w:t xml:space="preserve">6.1. </w:t>
      </w:r>
      <w:r w:rsidR="00CB7179">
        <w:t xml:space="preserve">SJRT narė, Panevėžio jaunimo organizacijų sąjungos „Apskritasis stalas“ prezidentė </w:t>
      </w:r>
      <w:r w:rsidRPr="00D65B3E">
        <w:t xml:space="preserve">Kotryna Jackevičiūtė informavo, kad organizacija tęsia apklausą apie transporto galimybes Panevėžio mieste. Šiuo metu apklausoje jau dalyvavo </w:t>
      </w:r>
      <w:r w:rsidR="00CB7179">
        <w:t>virš</w:t>
      </w:r>
      <w:r w:rsidRPr="00D65B3E">
        <w:t xml:space="preserve"> 400 respondentų. Pažymėta, kad siekiant gauti reprezentatyvesnius rezultatus planuojama apklausą tęsti ir surinkti </w:t>
      </w:r>
      <w:r w:rsidR="00CB7179">
        <w:t xml:space="preserve">kuo </w:t>
      </w:r>
      <w:r w:rsidRPr="00D65B3E">
        <w:t xml:space="preserve">didesnį </w:t>
      </w:r>
      <w:r>
        <w:t>apklausoje dalyvavus</w:t>
      </w:r>
      <w:r w:rsidR="00CB7179">
        <w:t>ių jaunų žmonių</w:t>
      </w:r>
      <w:r>
        <w:t xml:space="preserve"> </w:t>
      </w:r>
      <w:r w:rsidRPr="00D65B3E">
        <w:t>skaičių.</w:t>
      </w:r>
    </w:p>
    <w:p w14:paraId="1223970C" w14:textId="3161D0DF" w:rsidR="00230CC1" w:rsidRDefault="00D65B3E" w:rsidP="00D65B3E">
      <w:pPr>
        <w:spacing w:line="240" w:lineRule="atLeast"/>
        <w:ind w:firstLine="567"/>
        <w:jc w:val="both"/>
      </w:pPr>
      <w:r w:rsidRPr="00D65B3E">
        <w:t xml:space="preserve">6.2. Kotryna Jackevičiūtė taip pat pristatė, kad </w:t>
      </w:r>
      <w:r w:rsidR="00CB7179">
        <w:t>Panevėžio jaunimo organizacijų sąjungos „Apskritasis stalas“ Valdybos posėdžio metu</w:t>
      </w:r>
      <w:r w:rsidRPr="00D65B3E">
        <w:t xml:space="preserve"> buvo aptartos praėjusio SJRT posėdžio metu išsakytos iniciatyvos, skirtos jaunimo ir savivaldos santykių stiprinimui. Diskusijų metu </w:t>
      </w:r>
      <w:r w:rsidR="00CB7179">
        <w:t>Valdybos nariams</w:t>
      </w:r>
      <w:r w:rsidRPr="00D65B3E">
        <w:t xml:space="preserve"> patraukliausia pasirodė idėja organizuoti neformalų susitikimą – pusryčius</w:t>
      </w:r>
      <w:r w:rsidR="00CB7179">
        <w:t>, kurie galėtų būti</w:t>
      </w:r>
      <w:r w:rsidRPr="00D65B3E">
        <w:t xml:space="preserve"> „brunch</w:t>
      </w:r>
      <w:r w:rsidR="00CB7179">
        <w:t>‘o</w:t>
      </w:r>
      <w:r w:rsidRPr="00D65B3E">
        <w:t>“ format</w:t>
      </w:r>
      <w:r w:rsidR="00CB7179">
        <w:t>o</w:t>
      </w:r>
      <w:r w:rsidRPr="00D65B3E">
        <w:t xml:space="preserve"> – su miesto mer</w:t>
      </w:r>
      <w:r w:rsidR="00CB7179">
        <w:t>e</w:t>
      </w:r>
      <w:r w:rsidRPr="00D65B3E">
        <w:t xml:space="preserve">, savivaldybės administracijos atstovais ir jaunimu. </w:t>
      </w:r>
      <w:r w:rsidR="00CB7179">
        <w:t>Buvo s</w:t>
      </w:r>
      <w:r w:rsidRPr="00D65B3E">
        <w:t xml:space="preserve">iūloma tokį </w:t>
      </w:r>
      <w:r w:rsidR="00CB7179">
        <w:t>renginį</w:t>
      </w:r>
      <w:r w:rsidRPr="00D65B3E">
        <w:t xml:space="preserve"> organizuoti 2026 m. gegužės 18–22 dienomis.</w:t>
      </w:r>
    </w:p>
    <w:p w14:paraId="72340696" w14:textId="54FF5718" w:rsidR="00D65B3E" w:rsidRPr="00446C28" w:rsidRDefault="00D65B3E" w:rsidP="00BF719C">
      <w:pPr>
        <w:spacing w:after="240" w:line="240" w:lineRule="atLeast"/>
        <w:ind w:firstLine="562"/>
        <w:jc w:val="both"/>
      </w:pPr>
      <w:r>
        <w:t xml:space="preserve">6.3. </w:t>
      </w:r>
      <w:r w:rsidR="009F5822">
        <w:t>SJRT pirmininkas Ignas Janeliūnas taip pat informavo SJRT narius, jog kitą SJRT posėdį</w:t>
      </w:r>
      <w:r w:rsidR="00BF719C">
        <w:t xml:space="preserve"> </w:t>
      </w:r>
      <w:r w:rsidR="009F5822">
        <w:t xml:space="preserve">kviestų organizuoti 2026 m. </w:t>
      </w:r>
      <w:r w:rsidR="00BF719C">
        <w:t>balan</w:t>
      </w:r>
      <w:r w:rsidR="00BF719C">
        <w:rPr>
          <w:lang w:val="en-US"/>
        </w:rPr>
        <w:t>d</w:t>
      </w:r>
      <w:r w:rsidR="00BF719C">
        <w:t xml:space="preserve">žio </w:t>
      </w:r>
      <w:r w:rsidR="00BF719C">
        <w:rPr>
          <w:lang w:val="en-US"/>
        </w:rPr>
        <w:t>14</w:t>
      </w:r>
      <w:r w:rsidR="009F5822">
        <w:t xml:space="preserve"> d. </w:t>
      </w:r>
      <w:r w:rsidR="00BF719C">
        <w:t xml:space="preserve">15:00 val. </w:t>
      </w:r>
      <w:r w:rsidR="009F5822">
        <w:t>SJRT nariams siūloma kito SJRT posėdžio data tiko.</w:t>
      </w:r>
      <w:r w:rsidR="00BF719C">
        <w:t xml:space="preserve"> SJRT nariai nusprendė, jog kitas SJRT posėdis taip pat bus išvažiuojamojo pobūdžio, o apie konkrečią vietą, kurioje jis vyks, SJRT nariai bus informuoti prieš posėdį atskiru pranešimu el. paštu.</w:t>
      </w:r>
    </w:p>
    <w:p w14:paraId="28F65B8A" w14:textId="65465970" w:rsidR="00E7725C" w:rsidRPr="004C65B0" w:rsidRDefault="00BD46B1" w:rsidP="00FF2EA4">
      <w:pPr>
        <w:spacing w:after="480" w:line="240" w:lineRule="atLeast"/>
        <w:ind w:firstLine="0"/>
        <w:jc w:val="both"/>
        <w:rPr>
          <w:b/>
          <w:bCs/>
          <w:color w:val="000000" w:themeColor="text1"/>
        </w:rPr>
      </w:pPr>
      <w:r w:rsidRPr="004C65B0">
        <w:rPr>
          <w:b/>
          <w:bCs/>
          <w:color w:val="000000" w:themeColor="text1"/>
        </w:rPr>
        <w:t>6</w:t>
      </w:r>
      <w:r w:rsidRPr="007308A8">
        <w:rPr>
          <w:b/>
          <w:bCs/>
          <w:color w:val="000000" w:themeColor="text1"/>
        </w:rPr>
        <w:t xml:space="preserve">) </w:t>
      </w:r>
      <w:r w:rsidR="001E1866" w:rsidRPr="007308A8">
        <w:rPr>
          <w:b/>
          <w:bCs/>
          <w:color w:val="000000" w:themeColor="text1"/>
        </w:rPr>
        <w:t xml:space="preserve">NUTARTA. </w:t>
      </w:r>
      <w:r w:rsidR="00D65B3E" w:rsidRPr="00D65B3E">
        <w:rPr>
          <w:b/>
          <w:bCs/>
          <w:color w:val="000000" w:themeColor="text1"/>
        </w:rPr>
        <w:t>Kitas SJRT posėdis planuojamas 2026 m. balandžio 14 d. 15:00 val.</w:t>
      </w:r>
    </w:p>
    <w:p w14:paraId="5F719A3B" w14:textId="671FD4FA" w:rsidR="00BA5A42" w:rsidRDefault="00BA5A42" w:rsidP="00D74D9C">
      <w:pPr>
        <w:spacing w:line="276" w:lineRule="auto"/>
        <w:ind w:firstLine="0"/>
        <w:jc w:val="both"/>
        <w:rPr>
          <w:b/>
          <w:bCs/>
          <w:color w:val="000000" w:themeColor="text1"/>
        </w:rPr>
      </w:pPr>
    </w:p>
    <w:p w14:paraId="140E764A" w14:textId="77777777" w:rsidR="00AC6750" w:rsidRPr="00F13F0E" w:rsidRDefault="00AC6750" w:rsidP="00D74D9C">
      <w:pPr>
        <w:spacing w:line="276" w:lineRule="auto"/>
        <w:ind w:firstLine="0"/>
        <w:jc w:val="both"/>
        <w:rPr>
          <w:b/>
          <w:bCs/>
          <w:color w:val="000000" w:themeColor="text1"/>
        </w:rPr>
      </w:pPr>
    </w:p>
    <w:p w14:paraId="288B3692" w14:textId="76512AE5" w:rsidR="009A7AF1" w:rsidRPr="00F13F0E" w:rsidRDefault="008B23D2" w:rsidP="002025C9">
      <w:pPr>
        <w:spacing w:line="276" w:lineRule="auto"/>
        <w:ind w:firstLine="562"/>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Ignas Janeliūnas</w:t>
      </w:r>
      <w:r w:rsidRPr="00F13F0E">
        <w:rPr>
          <w:color w:val="000000" w:themeColor="text1"/>
        </w:rPr>
        <w:tab/>
        <w:t xml:space="preserve">        </w:t>
      </w:r>
    </w:p>
    <w:p w14:paraId="571A007F" w14:textId="77777777" w:rsidR="00B908B5" w:rsidRDefault="00B908B5" w:rsidP="007E651B">
      <w:pPr>
        <w:spacing w:line="276" w:lineRule="auto"/>
        <w:ind w:firstLine="567"/>
        <w:rPr>
          <w:color w:val="000000" w:themeColor="text1"/>
        </w:rPr>
      </w:pPr>
    </w:p>
    <w:p w14:paraId="247C0899" w14:textId="77777777" w:rsidR="00AA7363" w:rsidRPr="00F13F0E" w:rsidRDefault="00AA7363" w:rsidP="007E651B">
      <w:pPr>
        <w:spacing w:line="276" w:lineRule="auto"/>
        <w:ind w:firstLine="567"/>
        <w:rPr>
          <w:color w:val="000000" w:themeColor="text1"/>
        </w:rPr>
      </w:pPr>
    </w:p>
    <w:p w14:paraId="18CBF642" w14:textId="4B2BD457" w:rsidR="002F74BB" w:rsidRPr="00991C49" w:rsidRDefault="008B23D2" w:rsidP="00991C49">
      <w:pPr>
        <w:spacing w:line="276" w:lineRule="auto"/>
        <w:ind w:firstLine="567"/>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Toma Karosienė</w:t>
      </w:r>
    </w:p>
    <w:sectPr w:rsidR="002F74BB" w:rsidRPr="00991C49"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BE5469C"/>
    <w:multiLevelType w:val="multilevel"/>
    <w:tmpl w:val="1536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5347B"/>
    <w:multiLevelType w:val="multilevel"/>
    <w:tmpl w:val="185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FB6"/>
    <w:multiLevelType w:val="hybridMultilevel"/>
    <w:tmpl w:val="A9580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E67119"/>
    <w:multiLevelType w:val="multilevel"/>
    <w:tmpl w:val="393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D6CC0"/>
    <w:multiLevelType w:val="hybridMultilevel"/>
    <w:tmpl w:val="41828C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0C3456"/>
    <w:multiLevelType w:val="hybridMultilevel"/>
    <w:tmpl w:val="1E6694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535719"/>
    <w:multiLevelType w:val="multilevel"/>
    <w:tmpl w:val="5B20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0901E5"/>
    <w:multiLevelType w:val="hybridMultilevel"/>
    <w:tmpl w:val="A14087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53E94A10"/>
    <w:multiLevelType w:val="hybridMultilevel"/>
    <w:tmpl w:val="FC12F836"/>
    <w:lvl w:ilvl="0" w:tplc="6F66188C">
      <w:start w:val="1"/>
      <w:numFmt w:val="decimal"/>
      <w:lvlText w:val="%1)"/>
      <w:lvlJc w:val="left"/>
      <w:pPr>
        <w:ind w:left="720" w:hanging="360"/>
      </w:pPr>
      <w:rPr>
        <w:rFonts w:ascii="Liberation Serif" w:hAnsi="Liberation Serif" w:cs="Liberation Serif" w:hint="default"/>
        <w:b w:val="0"/>
        <w:color w:val="000000"/>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60DA5B0D"/>
    <w:multiLevelType w:val="hybridMultilevel"/>
    <w:tmpl w:val="5C023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4E340D"/>
    <w:multiLevelType w:val="hybridMultilevel"/>
    <w:tmpl w:val="09E4E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0D236A"/>
    <w:multiLevelType w:val="hybridMultilevel"/>
    <w:tmpl w:val="BD920C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6DEA79EB"/>
    <w:multiLevelType w:val="hybridMultilevel"/>
    <w:tmpl w:val="F88E04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74D26B75"/>
    <w:multiLevelType w:val="hybridMultilevel"/>
    <w:tmpl w:val="64B87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A00BBC"/>
    <w:multiLevelType w:val="hybridMultilevel"/>
    <w:tmpl w:val="99862138"/>
    <w:lvl w:ilvl="0" w:tplc="009A74B4">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790005549">
    <w:abstractNumId w:val="1"/>
  </w:num>
  <w:num w:numId="2" w16cid:durableId="1020085326">
    <w:abstractNumId w:val="13"/>
  </w:num>
  <w:num w:numId="3" w16cid:durableId="1649673395">
    <w:abstractNumId w:val="15"/>
  </w:num>
  <w:num w:numId="4" w16cid:durableId="1470518538">
    <w:abstractNumId w:val="7"/>
  </w:num>
  <w:num w:numId="5" w16cid:durableId="606235907">
    <w:abstractNumId w:val="18"/>
  </w:num>
  <w:num w:numId="6" w16cid:durableId="1111433863">
    <w:abstractNumId w:val="11"/>
  </w:num>
  <w:num w:numId="7" w16cid:durableId="532038499">
    <w:abstractNumId w:val="19"/>
  </w:num>
  <w:num w:numId="8" w16cid:durableId="112675948">
    <w:abstractNumId w:val="9"/>
  </w:num>
  <w:num w:numId="9" w16cid:durableId="903177339">
    <w:abstractNumId w:val="0"/>
  </w:num>
  <w:num w:numId="10" w16cid:durableId="1211381271">
    <w:abstractNumId w:val="4"/>
  </w:num>
  <w:num w:numId="11" w16cid:durableId="1919245279">
    <w:abstractNumId w:val="2"/>
  </w:num>
  <w:num w:numId="12" w16cid:durableId="51345465">
    <w:abstractNumId w:val="21"/>
  </w:num>
  <w:num w:numId="13" w16cid:durableId="140075390">
    <w:abstractNumId w:val="12"/>
  </w:num>
  <w:num w:numId="14" w16cid:durableId="695735871">
    <w:abstractNumId w:val="6"/>
  </w:num>
  <w:num w:numId="15" w16cid:durableId="1104692499">
    <w:abstractNumId w:val="14"/>
  </w:num>
  <w:num w:numId="16" w16cid:durableId="124274720">
    <w:abstractNumId w:val="16"/>
  </w:num>
  <w:num w:numId="17" w16cid:durableId="1246643804">
    <w:abstractNumId w:val="3"/>
  </w:num>
  <w:num w:numId="18" w16cid:durableId="37315883">
    <w:abstractNumId w:val="17"/>
  </w:num>
  <w:num w:numId="19" w16cid:durableId="500050519">
    <w:abstractNumId w:val="5"/>
  </w:num>
  <w:num w:numId="20" w16cid:durableId="455106842">
    <w:abstractNumId w:val="20"/>
  </w:num>
  <w:num w:numId="21" w16cid:durableId="397359031">
    <w:abstractNumId w:val="8"/>
  </w:num>
  <w:num w:numId="22" w16cid:durableId="146318558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3E69"/>
    <w:rsid w:val="000046A6"/>
    <w:rsid w:val="000058A1"/>
    <w:rsid w:val="0000791F"/>
    <w:rsid w:val="000132CB"/>
    <w:rsid w:val="000143CE"/>
    <w:rsid w:val="000218C7"/>
    <w:rsid w:val="0002722A"/>
    <w:rsid w:val="0003140E"/>
    <w:rsid w:val="00032208"/>
    <w:rsid w:val="00033988"/>
    <w:rsid w:val="00035E84"/>
    <w:rsid w:val="00045C46"/>
    <w:rsid w:val="00045E0E"/>
    <w:rsid w:val="00063DA2"/>
    <w:rsid w:val="000646E7"/>
    <w:rsid w:val="000669EE"/>
    <w:rsid w:val="0006707D"/>
    <w:rsid w:val="00072819"/>
    <w:rsid w:val="0007483A"/>
    <w:rsid w:val="00074C4D"/>
    <w:rsid w:val="000758FD"/>
    <w:rsid w:val="00076C75"/>
    <w:rsid w:val="00083D66"/>
    <w:rsid w:val="00084394"/>
    <w:rsid w:val="00084F91"/>
    <w:rsid w:val="00087DA6"/>
    <w:rsid w:val="0009120F"/>
    <w:rsid w:val="000947FF"/>
    <w:rsid w:val="000A0CBC"/>
    <w:rsid w:val="000A1FE5"/>
    <w:rsid w:val="000A3B91"/>
    <w:rsid w:val="000A46C8"/>
    <w:rsid w:val="000B29E0"/>
    <w:rsid w:val="000B6975"/>
    <w:rsid w:val="000C06DE"/>
    <w:rsid w:val="000C3201"/>
    <w:rsid w:val="000C6485"/>
    <w:rsid w:val="000C77E3"/>
    <w:rsid w:val="000C7A9A"/>
    <w:rsid w:val="000D4DBD"/>
    <w:rsid w:val="000D53E7"/>
    <w:rsid w:val="000D5E9D"/>
    <w:rsid w:val="000E493F"/>
    <w:rsid w:val="000E73D8"/>
    <w:rsid w:val="000E7505"/>
    <w:rsid w:val="000F1FCD"/>
    <w:rsid w:val="000F25BF"/>
    <w:rsid w:val="0010005E"/>
    <w:rsid w:val="00105F75"/>
    <w:rsid w:val="001070B4"/>
    <w:rsid w:val="00110982"/>
    <w:rsid w:val="001117CF"/>
    <w:rsid w:val="00116EC9"/>
    <w:rsid w:val="00120D2C"/>
    <w:rsid w:val="001212D1"/>
    <w:rsid w:val="00124261"/>
    <w:rsid w:val="001257B3"/>
    <w:rsid w:val="0013006D"/>
    <w:rsid w:val="001300DB"/>
    <w:rsid w:val="00141297"/>
    <w:rsid w:val="00142FA2"/>
    <w:rsid w:val="00143000"/>
    <w:rsid w:val="00146E85"/>
    <w:rsid w:val="001506CF"/>
    <w:rsid w:val="00153B48"/>
    <w:rsid w:val="001567D2"/>
    <w:rsid w:val="001655D3"/>
    <w:rsid w:val="00165AED"/>
    <w:rsid w:val="0016615B"/>
    <w:rsid w:val="00176059"/>
    <w:rsid w:val="0018235B"/>
    <w:rsid w:val="00184AB5"/>
    <w:rsid w:val="00185D0A"/>
    <w:rsid w:val="00186362"/>
    <w:rsid w:val="00190EAC"/>
    <w:rsid w:val="001951BF"/>
    <w:rsid w:val="001952A5"/>
    <w:rsid w:val="00196078"/>
    <w:rsid w:val="001A06CF"/>
    <w:rsid w:val="001A1B16"/>
    <w:rsid w:val="001A1E9B"/>
    <w:rsid w:val="001A3D5B"/>
    <w:rsid w:val="001A4727"/>
    <w:rsid w:val="001B03C3"/>
    <w:rsid w:val="001B128C"/>
    <w:rsid w:val="001B209D"/>
    <w:rsid w:val="001B289A"/>
    <w:rsid w:val="001B5CAB"/>
    <w:rsid w:val="001C27B7"/>
    <w:rsid w:val="001C2B70"/>
    <w:rsid w:val="001C54AD"/>
    <w:rsid w:val="001C664B"/>
    <w:rsid w:val="001C67A4"/>
    <w:rsid w:val="001C7880"/>
    <w:rsid w:val="001C7CB5"/>
    <w:rsid w:val="001D0FEC"/>
    <w:rsid w:val="001D1920"/>
    <w:rsid w:val="001D39A0"/>
    <w:rsid w:val="001D488E"/>
    <w:rsid w:val="001D6C81"/>
    <w:rsid w:val="001E1866"/>
    <w:rsid w:val="001E2609"/>
    <w:rsid w:val="001E7A55"/>
    <w:rsid w:val="001F3D67"/>
    <w:rsid w:val="001F4E48"/>
    <w:rsid w:val="001F4F0A"/>
    <w:rsid w:val="001F742B"/>
    <w:rsid w:val="002014F1"/>
    <w:rsid w:val="00202240"/>
    <w:rsid w:val="002025C9"/>
    <w:rsid w:val="00202B38"/>
    <w:rsid w:val="00204F2F"/>
    <w:rsid w:val="00207D0E"/>
    <w:rsid w:val="00210567"/>
    <w:rsid w:val="0021093F"/>
    <w:rsid w:val="00210D87"/>
    <w:rsid w:val="00211872"/>
    <w:rsid w:val="0021323F"/>
    <w:rsid w:val="00213268"/>
    <w:rsid w:val="002146D5"/>
    <w:rsid w:val="00215D54"/>
    <w:rsid w:val="00221C99"/>
    <w:rsid w:val="00225675"/>
    <w:rsid w:val="0022596D"/>
    <w:rsid w:val="00225DFF"/>
    <w:rsid w:val="00230CC1"/>
    <w:rsid w:val="00232BE6"/>
    <w:rsid w:val="00241091"/>
    <w:rsid w:val="002411E0"/>
    <w:rsid w:val="00242C0C"/>
    <w:rsid w:val="0025499E"/>
    <w:rsid w:val="002613BB"/>
    <w:rsid w:val="00262183"/>
    <w:rsid w:val="00264927"/>
    <w:rsid w:val="00270D7D"/>
    <w:rsid w:val="0027109F"/>
    <w:rsid w:val="00271F3D"/>
    <w:rsid w:val="002721A3"/>
    <w:rsid w:val="00275C45"/>
    <w:rsid w:val="00275E7A"/>
    <w:rsid w:val="00284EA3"/>
    <w:rsid w:val="00284EE2"/>
    <w:rsid w:val="00285B65"/>
    <w:rsid w:val="00290A9F"/>
    <w:rsid w:val="002929FD"/>
    <w:rsid w:val="00294446"/>
    <w:rsid w:val="002969F5"/>
    <w:rsid w:val="002A0F80"/>
    <w:rsid w:val="002A14AC"/>
    <w:rsid w:val="002A2ACD"/>
    <w:rsid w:val="002A6DDB"/>
    <w:rsid w:val="002A7AA6"/>
    <w:rsid w:val="002B076F"/>
    <w:rsid w:val="002B2958"/>
    <w:rsid w:val="002B295D"/>
    <w:rsid w:val="002B3B27"/>
    <w:rsid w:val="002B55C9"/>
    <w:rsid w:val="002B5CDA"/>
    <w:rsid w:val="002C501C"/>
    <w:rsid w:val="002C6D3B"/>
    <w:rsid w:val="002D15BF"/>
    <w:rsid w:val="002D2947"/>
    <w:rsid w:val="002D2956"/>
    <w:rsid w:val="002D32EB"/>
    <w:rsid w:val="002D3D03"/>
    <w:rsid w:val="002D42C5"/>
    <w:rsid w:val="002D43D4"/>
    <w:rsid w:val="002D67D8"/>
    <w:rsid w:val="002D71F5"/>
    <w:rsid w:val="002E01DD"/>
    <w:rsid w:val="002E3C7A"/>
    <w:rsid w:val="002E4E21"/>
    <w:rsid w:val="002F1127"/>
    <w:rsid w:val="002F2308"/>
    <w:rsid w:val="002F2BBE"/>
    <w:rsid w:val="002F44C7"/>
    <w:rsid w:val="002F5950"/>
    <w:rsid w:val="002F66FC"/>
    <w:rsid w:val="002F71DC"/>
    <w:rsid w:val="002F74BB"/>
    <w:rsid w:val="003016E7"/>
    <w:rsid w:val="0030391A"/>
    <w:rsid w:val="0030472D"/>
    <w:rsid w:val="0030635C"/>
    <w:rsid w:val="003078E3"/>
    <w:rsid w:val="00310CC5"/>
    <w:rsid w:val="0031133B"/>
    <w:rsid w:val="003117F7"/>
    <w:rsid w:val="0031266B"/>
    <w:rsid w:val="00314B0A"/>
    <w:rsid w:val="0031702D"/>
    <w:rsid w:val="003206AC"/>
    <w:rsid w:val="00320EC0"/>
    <w:rsid w:val="003223B9"/>
    <w:rsid w:val="003234D3"/>
    <w:rsid w:val="00324D53"/>
    <w:rsid w:val="003265E1"/>
    <w:rsid w:val="0032763D"/>
    <w:rsid w:val="00327B2F"/>
    <w:rsid w:val="003366B5"/>
    <w:rsid w:val="003412FB"/>
    <w:rsid w:val="00344DF8"/>
    <w:rsid w:val="003575C1"/>
    <w:rsid w:val="00362477"/>
    <w:rsid w:val="0037226A"/>
    <w:rsid w:val="00383002"/>
    <w:rsid w:val="003860A9"/>
    <w:rsid w:val="003868CA"/>
    <w:rsid w:val="003953DD"/>
    <w:rsid w:val="003A13B0"/>
    <w:rsid w:val="003A3340"/>
    <w:rsid w:val="003A7681"/>
    <w:rsid w:val="003B0228"/>
    <w:rsid w:val="003B0C41"/>
    <w:rsid w:val="003B6CF6"/>
    <w:rsid w:val="003C2C97"/>
    <w:rsid w:val="003C5B2D"/>
    <w:rsid w:val="003D4EC6"/>
    <w:rsid w:val="003D6CA8"/>
    <w:rsid w:val="003E34DD"/>
    <w:rsid w:val="003E4946"/>
    <w:rsid w:val="003E73AE"/>
    <w:rsid w:val="003E7BFD"/>
    <w:rsid w:val="003F3344"/>
    <w:rsid w:val="004002F4"/>
    <w:rsid w:val="00402F92"/>
    <w:rsid w:val="004045AE"/>
    <w:rsid w:val="00411D12"/>
    <w:rsid w:val="00415555"/>
    <w:rsid w:val="004177E0"/>
    <w:rsid w:val="00420E24"/>
    <w:rsid w:val="00426995"/>
    <w:rsid w:val="00427921"/>
    <w:rsid w:val="00434250"/>
    <w:rsid w:val="004402A9"/>
    <w:rsid w:val="00440632"/>
    <w:rsid w:val="00444B6F"/>
    <w:rsid w:val="004467FB"/>
    <w:rsid w:val="00446C28"/>
    <w:rsid w:val="0045078D"/>
    <w:rsid w:val="00451730"/>
    <w:rsid w:val="00451FB7"/>
    <w:rsid w:val="00456FD2"/>
    <w:rsid w:val="00457805"/>
    <w:rsid w:val="00457CE8"/>
    <w:rsid w:val="00466AF0"/>
    <w:rsid w:val="00472DE7"/>
    <w:rsid w:val="00485B15"/>
    <w:rsid w:val="004865A7"/>
    <w:rsid w:val="00486D9C"/>
    <w:rsid w:val="004923F4"/>
    <w:rsid w:val="0049698E"/>
    <w:rsid w:val="004A389C"/>
    <w:rsid w:val="004B5C00"/>
    <w:rsid w:val="004B6C1C"/>
    <w:rsid w:val="004C0204"/>
    <w:rsid w:val="004C1807"/>
    <w:rsid w:val="004C1EB7"/>
    <w:rsid w:val="004C253A"/>
    <w:rsid w:val="004C33BE"/>
    <w:rsid w:val="004C4DC0"/>
    <w:rsid w:val="004C54D7"/>
    <w:rsid w:val="004C55BF"/>
    <w:rsid w:val="004C65B0"/>
    <w:rsid w:val="004C6D66"/>
    <w:rsid w:val="004D21A8"/>
    <w:rsid w:val="004E71A3"/>
    <w:rsid w:val="004F3E6D"/>
    <w:rsid w:val="004F46A9"/>
    <w:rsid w:val="00501B11"/>
    <w:rsid w:val="00501DCF"/>
    <w:rsid w:val="00502C4B"/>
    <w:rsid w:val="0050327B"/>
    <w:rsid w:val="00503B5E"/>
    <w:rsid w:val="00506B3C"/>
    <w:rsid w:val="005146C2"/>
    <w:rsid w:val="00516602"/>
    <w:rsid w:val="00522E9B"/>
    <w:rsid w:val="00525496"/>
    <w:rsid w:val="00534D0B"/>
    <w:rsid w:val="005367AC"/>
    <w:rsid w:val="00541AF5"/>
    <w:rsid w:val="00545D37"/>
    <w:rsid w:val="00562269"/>
    <w:rsid w:val="00562781"/>
    <w:rsid w:val="00563FB6"/>
    <w:rsid w:val="00573F8E"/>
    <w:rsid w:val="0057470F"/>
    <w:rsid w:val="0057522F"/>
    <w:rsid w:val="00583557"/>
    <w:rsid w:val="00587171"/>
    <w:rsid w:val="00591E20"/>
    <w:rsid w:val="005A00E2"/>
    <w:rsid w:val="005A25BE"/>
    <w:rsid w:val="005A2CD6"/>
    <w:rsid w:val="005A36CE"/>
    <w:rsid w:val="005A649E"/>
    <w:rsid w:val="005A7C0F"/>
    <w:rsid w:val="005B3B04"/>
    <w:rsid w:val="005B546B"/>
    <w:rsid w:val="005C4957"/>
    <w:rsid w:val="005D1B82"/>
    <w:rsid w:val="005D36D7"/>
    <w:rsid w:val="005D4C88"/>
    <w:rsid w:val="005D6002"/>
    <w:rsid w:val="005E05F7"/>
    <w:rsid w:val="005F2CCC"/>
    <w:rsid w:val="005F3C6E"/>
    <w:rsid w:val="005F7014"/>
    <w:rsid w:val="005F7F56"/>
    <w:rsid w:val="0060249B"/>
    <w:rsid w:val="00605469"/>
    <w:rsid w:val="00611A46"/>
    <w:rsid w:val="00623232"/>
    <w:rsid w:val="006266BC"/>
    <w:rsid w:val="00627904"/>
    <w:rsid w:val="00627FFE"/>
    <w:rsid w:val="0063013A"/>
    <w:rsid w:val="0063643B"/>
    <w:rsid w:val="006369D8"/>
    <w:rsid w:val="00640878"/>
    <w:rsid w:val="00641B8E"/>
    <w:rsid w:val="00644FFE"/>
    <w:rsid w:val="006451CA"/>
    <w:rsid w:val="006451F0"/>
    <w:rsid w:val="0064681E"/>
    <w:rsid w:val="00656DF8"/>
    <w:rsid w:val="0066388A"/>
    <w:rsid w:val="00663C36"/>
    <w:rsid w:val="006672F5"/>
    <w:rsid w:val="00673EEA"/>
    <w:rsid w:val="006853A1"/>
    <w:rsid w:val="0069160F"/>
    <w:rsid w:val="006974A2"/>
    <w:rsid w:val="006A0014"/>
    <w:rsid w:val="006A0B30"/>
    <w:rsid w:val="006A3D44"/>
    <w:rsid w:val="006A44A5"/>
    <w:rsid w:val="006A5878"/>
    <w:rsid w:val="006B1932"/>
    <w:rsid w:val="006B572F"/>
    <w:rsid w:val="006C072B"/>
    <w:rsid w:val="006C4657"/>
    <w:rsid w:val="006C4E7F"/>
    <w:rsid w:val="006D0EB3"/>
    <w:rsid w:val="006D3A61"/>
    <w:rsid w:val="006D422F"/>
    <w:rsid w:val="006D625D"/>
    <w:rsid w:val="006D674E"/>
    <w:rsid w:val="006E52DF"/>
    <w:rsid w:val="006E6CC1"/>
    <w:rsid w:val="006F09D7"/>
    <w:rsid w:val="006F09E1"/>
    <w:rsid w:val="006F0AC4"/>
    <w:rsid w:val="006F0C93"/>
    <w:rsid w:val="006F411C"/>
    <w:rsid w:val="00700F62"/>
    <w:rsid w:val="007016B9"/>
    <w:rsid w:val="0070388F"/>
    <w:rsid w:val="0070528E"/>
    <w:rsid w:val="007059F8"/>
    <w:rsid w:val="00707207"/>
    <w:rsid w:val="00707595"/>
    <w:rsid w:val="00712283"/>
    <w:rsid w:val="007168B0"/>
    <w:rsid w:val="0072053E"/>
    <w:rsid w:val="00721D75"/>
    <w:rsid w:val="0072232C"/>
    <w:rsid w:val="007258EE"/>
    <w:rsid w:val="007308A8"/>
    <w:rsid w:val="00730A4B"/>
    <w:rsid w:val="00732EA3"/>
    <w:rsid w:val="00743E2F"/>
    <w:rsid w:val="0074433F"/>
    <w:rsid w:val="00745FDB"/>
    <w:rsid w:val="00746003"/>
    <w:rsid w:val="00751349"/>
    <w:rsid w:val="00751732"/>
    <w:rsid w:val="0075410A"/>
    <w:rsid w:val="00754D2D"/>
    <w:rsid w:val="00756D50"/>
    <w:rsid w:val="00764242"/>
    <w:rsid w:val="007679B6"/>
    <w:rsid w:val="0077313F"/>
    <w:rsid w:val="00773996"/>
    <w:rsid w:val="00775A98"/>
    <w:rsid w:val="00776C12"/>
    <w:rsid w:val="00780AFA"/>
    <w:rsid w:val="0078257F"/>
    <w:rsid w:val="00782E32"/>
    <w:rsid w:val="00792580"/>
    <w:rsid w:val="007946E6"/>
    <w:rsid w:val="007963C6"/>
    <w:rsid w:val="00796CA2"/>
    <w:rsid w:val="007A4028"/>
    <w:rsid w:val="007A7097"/>
    <w:rsid w:val="007B03D8"/>
    <w:rsid w:val="007B6E06"/>
    <w:rsid w:val="007B7822"/>
    <w:rsid w:val="007C23A0"/>
    <w:rsid w:val="007C3915"/>
    <w:rsid w:val="007C6286"/>
    <w:rsid w:val="007D26FD"/>
    <w:rsid w:val="007D3D7E"/>
    <w:rsid w:val="007D5168"/>
    <w:rsid w:val="007E3952"/>
    <w:rsid w:val="007E651B"/>
    <w:rsid w:val="007F0D5B"/>
    <w:rsid w:val="007F6EA0"/>
    <w:rsid w:val="00801F57"/>
    <w:rsid w:val="00802266"/>
    <w:rsid w:val="00802929"/>
    <w:rsid w:val="00804E68"/>
    <w:rsid w:val="0080590C"/>
    <w:rsid w:val="00810C9F"/>
    <w:rsid w:val="0081137F"/>
    <w:rsid w:val="0081433A"/>
    <w:rsid w:val="00816099"/>
    <w:rsid w:val="00817D51"/>
    <w:rsid w:val="008239B2"/>
    <w:rsid w:val="0082745C"/>
    <w:rsid w:val="00832290"/>
    <w:rsid w:val="00833B04"/>
    <w:rsid w:val="00834094"/>
    <w:rsid w:val="0083468B"/>
    <w:rsid w:val="00836386"/>
    <w:rsid w:val="008418E8"/>
    <w:rsid w:val="00843275"/>
    <w:rsid w:val="0084507A"/>
    <w:rsid w:val="0085074D"/>
    <w:rsid w:val="00857876"/>
    <w:rsid w:val="00857F9E"/>
    <w:rsid w:val="00860DDD"/>
    <w:rsid w:val="00861B7F"/>
    <w:rsid w:val="0086364D"/>
    <w:rsid w:val="0087607A"/>
    <w:rsid w:val="0088183D"/>
    <w:rsid w:val="00883215"/>
    <w:rsid w:val="00883D9D"/>
    <w:rsid w:val="00887C96"/>
    <w:rsid w:val="00892516"/>
    <w:rsid w:val="0089795E"/>
    <w:rsid w:val="008A2205"/>
    <w:rsid w:val="008A4FD0"/>
    <w:rsid w:val="008A6F05"/>
    <w:rsid w:val="008A72FE"/>
    <w:rsid w:val="008B1DD1"/>
    <w:rsid w:val="008B23D2"/>
    <w:rsid w:val="008C0E4E"/>
    <w:rsid w:val="008C1961"/>
    <w:rsid w:val="008C1FA4"/>
    <w:rsid w:val="008C48A2"/>
    <w:rsid w:val="008D30CE"/>
    <w:rsid w:val="008D74D7"/>
    <w:rsid w:val="008E2340"/>
    <w:rsid w:val="008E662B"/>
    <w:rsid w:val="008E78B7"/>
    <w:rsid w:val="008E7C06"/>
    <w:rsid w:val="008E7F3E"/>
    <w:rsid w:val="008F1EF1"/>
    <w:rsid w:val="00901992"/>
    <w:rsid w:val="00902703"/>
    <w:rsid w:val="0090625A"/>
    <w:rsid w:val="00907205"/>
    <w:rsid w:val="00922527"/>
    <w:rsid w:val="009261A8"/>
    <w:rsid w:val="009262A0"/>
    <w:rsid w:val="009317D2"/>
    <w:rsid w:val="0093182D"/>
    <w:rsid w:val="00932084"/>
    <w:rsid w:val="00934EFC"/>
    <w:rsid w:val="00935CAC"/>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8702C"/>
    <w:rsid w:val="00991C49"/>
    <w:rsid w:val="009A10E2"/>
    <w:rsid w:val="009A2DA1"/>
    <w:rsid w:val="009A5BF6"/>
    <w:rsid w:val="009A76D0"/>
    <w:rsid w:val="009A7AF1"/>
    <w:rsid w:val="009B0DAD"/>
    <w:rsid w:val="009B272D"/>
    <w:rsid w:val="009B5F64"/>
    <w:rsid w:val="009B7F16"/>
    <w:rsid w:val="009C46AE"/>
    <w:rsid w:val="009D0094"/>
    <w:rsid w:val="009D0E14"/>
    <w:rsid w:val="009D1EF8"/>
    <w:rsid w:val="009E0D45"/>
    <w:rsid w:val="009E1145"/>
    <w:rsid w:val="009E2953"/>
    <w:rsid w:val="009E6C09"/>
    <w:rsid w:val="009E7556"/>
    <w:rsid w:val="009F2D85"/>
    <w:rsid w:val="009F4C4A"/>
    <w:rsid w:val="009F5822"/>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348"/>
    <w:rsid w:val="00A35D95"/>
    <w:rsid w:val="00A42FFD"/>
    <w:rsid w:val="00A541B4"/>
    <w:rsid w:val="00A61C57"/>
    <w:rsid w:val="00A61E61"/>
    <w:rsid w:val="00A620D8"/>
    <w:rsid w:val="00A631E2"/>
    <w:rsid w:val="00A66C59"/>
    <w:rsid w:val="00A67792"/>
    <w:rsid w:val="00A67905"/>
    <w:rsid w:val="00A70A5F"/>
    <w:rsid w:val="00A73443"/>
    <w:rsid w:val="00A739D9"/>
    <w:rsid w:val="00A73A75"/>
    <w:rsid w:val="00A754A0"/>
    <w:rsid w:val="00A75C18"/>
    <w:rsid w:val="00A82CE8"/>
    <w:rsid w:val="00A838DF"/>
    <w:rsid w:val="00A91133"/>
    <w:rsid w:val="00A9175D"/>
    <w:rsid w:val="00A94A7A"/>
    <w:rsid w:val="00A962D4"/>
    <w:rsid w:val="00A97669"/>
    <w:rsid w:val="00AA37DA"/>
    <w:rsid w:val="00AA5758"/>
    <w:rsid w:val="00AA636F"/>
    <w:rsid w:val="00AA6ED0"/>
    <w:rsid w:val="00AA7363"/>
    <w:rsid w:val="00AA7758"/>
    <w:rsid w:val="00AA7E57"/>
    <w:rsid w:val="00AB07C7"/>
    <w:rsid w:val="00AB0907"/>
    <w:rsid w:val="00AB102A"/>
    <w:rsid w:val="00AB56A4"/>
    <w:rsid w:val="00AB5A60"/>
    <w:rsid w:val="00AC22DC"/>
    <w:rsid w:val="00AC43AE"/>
    <w:rsid w:val="00AC6750"/>
    <w:rsid w:val="00AD2349"/>
    <w:rsid w:val="00AD4CCF"/>
    <w:rsid w:val="00AE2713"/>
    <w:rsid w:val="00AE2BB6"/>
    <w:rsid w:val="00AE7A24"/>
    <w:rsid w:val="00AF1EBD"/>
    <w:rsid w:val="00AF69BA"/>
    <w:rsid w:val="00AF6B69"/>
    <w:rsid w:val="00B00A94"/>
    <w:rsid w:val="00B0124B"/>
    <w:rsid w:val="00B018BF"/>
    <w:rsid w:val="00B028B7"/>
    <w:rsid w:val="00B1510A"/>
    <w:rsid w:val="00B20193"/>
    <w:rsid w:val="00B218EC"/>
    <w:rsid w:val="00B238B2"/>
    <w:rsid w:val="00B278DD"/>
    <w:rsid w:val="00B308B4"/>
    <w:rsid w:val="00B32E53"/>
    <w:rsid w:val="00B345A6"/>
    <w:rsid w:val="00B40300"/>
    <w:rsid w:val="00B41EB6"/>
    <w:rsid w:val="00B44312"/>
    <w:rsid w:val="00B46D09"/>
    <w:rsid w:val="00B52FE1"/>
    <w:rsid w:val="00B577EB"/>
    <w:rsid w:val="00B60AAD"/>
    <w:rsid w:val="00B6543F"/>
    <w:rsid w:val="00B6649E"/>
    <w:rsid w:val="00B70FDF"/>
    <w:rsid w:val="00B71552"/>
    <w:rsid w:val="00B72A8E"/>
    <w:rsid w:val="00B7487D"/>
    <w:rsid w:val="00B75CBE"/>
    <w:rsid w:val="00B76589"/>
    <w:rsid w:val="00B76F90"/>
    <w:rsid w:val="00B85010"/>
    <w:rsid w:val="00B86B45"/>
    <w:rsid w:val="00B908B5"/>
    <w:rsid w:val="00B94E3B"/>
    <w:rsid w:val="00B95C55"/>
    <w:rsid w:val="00B96E86"/>
    <w:rsid w:val="00B970B2"/>
    <w:rsid w:val="00B97783"/>
    <w:rsid w:val="00BA2694"/>
    <w:rsid w:val="00BA37A7"/>
    <w:rsid w:val="00BA5A42"/>
    <w:rsid w:val="00BA5AC2"/>
    <w:rsid w:val="00BB72D8"/>
    <w:rsid w:val="00BC43B7"/>
    <w:rsid w:val="00BC69AA"/>
    <w:rsid w:val="00BD3651"/>
    <w:rsid w:val="00BD46B1"/>
    <w:rsid w:val="00BE6732"/>
    <w:rsid w:val="00BF1EAF"/>
    <w:rsid w:val="00BF23CB"/>
    <w:rsid w:val="00BF719C"/>
    <w:rsid w:val="00C0150C"/>
    <w:rsid w:val="00C0477C"/>
    <w:rsid w:val="00C047EF"/>
    <w:rsid w:val="00C11F20"/>
    <w:rsid w:val="00C1526F"/>
    <w:rsid w:val="00C15403"/>
    <w:rsid w:val="00C157A1"/>
    <w:rsid w:val="00C30128"/>
    <w:rsid w:val="00C31938"/>
    <w:rsid w:val="00C420E3"/>
    <w:rsid w:val="00C4732B"/>
    <w:rsid w:val="00C5136E"/>
    <w:rsid w:val="00C51BCD"/>
    <w:rsid w:val="00C56069"/>
    <w:rsid w:val="00C56FF8"/>
    <w:rsid w:val="00C6295C"/>
    <w:rsid w:val="00C62F20"/>
    <w:rsid w:val="00C642D0"/>
    <w:rsid w:val="00C670FB"/>
    <w:rsid w:val="00C679B0"/>
    <w:rsid w:val="00C67A45"/>
    <w:rsid w:val="00C71C45"/>
    <w:rsid w:val="00C74AF8"/>
    <w:rsid w:val="00C83789"/>
    <w:rsid w:val="00C94126"/>
    <w:rsid w:val="00C95EB7"/>
    <w:rsid w:val="00CA06A3"/>
    <w:rsid w:val="00CA2259"/>
    <w:rsid w:val="00CA3E55"/>
    <w:rsid w:val="00CA4684"/>
    <w:rsid w:val="00CA507A"/>
    <w:rsid w:val="00CB1A06"/>
    <w:rsid w:val="00CB4C4C"/>
    <w:rsid w:val="00CB7179"/>
    <w:rsid w:val="00CC09CB"/>
    <w:rsid w:val="00CC369A"/>
    <w:rsid w:val="00CC430F"/>
    <w:rsid w:val="00CC6837"/>
    <w:rsid w:val="00CD59CA"/>
    <w:rsid w:val="00CD68D8"/>
    <w:rsid w:val="00CE1C0B"/>
    <w:rsid w:val="00CE2125"/>
    <w:rsid w:val="00CE31DE"/>
    <w:rsid w:val="00CE7F74"/>
    <w:rsid w:val="00CF0189"/>
    <w:rsid w:val="00CF11E8"/>
    <w:rsid w:val="00CF144A"/>
    <w:rsid w:val="00CF1572"/>
    <w:rsid w:val="00D11CBA"/>
    <w:rsid w:val="00D21A7F"/>
    <w:rsid w:val="00D30E78"/>
    <w:rsid w:val="00D33D1F"/>
    <w:rsid w:val="00D36142"/>
    <w:rsid w:val="00D36790"/>
    <w:rsid w:val="00D37704"/>
    <w:rsid w:val="00D41D8C"/>
    <w:rsid w:val="00D46306"/>
    <w:rsid w:val="00D46574"/>
    <w:rsid w:val="00D5547E"/>
    <w:rsid w:val="00D559E3"/>
    <w:rsid w:val="00D60325"/>
    <w:rsid w:val="00D604AC"/>
    <w:rsid w:val="00D60675"/>
    <w:rsid w:val="00D624AD"/>
    <w:rsid w:val="00D65B3E"/>
    <w:rsid w:val="00D67836"/>
    <w:rsid w:val="00D7088A"/>
    <w:rsid w:val="00D74D9C"/>
    <w:rsid w:val="00D76E18"/>
    <w:rsid w:val="00D811A0"/>
    <w:rsid w:val="00D876BF"/>
    <w:rsid w:val="00D87BD4"/>
    <w:rsid w:val="00D90A30"/>
    <w:rsid w:val="00D919DF"/>
    <w:rsid w:val="00D91D6C"/>
    <w:rsid w:val="00D91FA9"/>
    <w:rsid w:val="00D956FB"/>
    <w:rsid w:val="00D9657C"/>
    <w:rsid w:val="00D977E8"/>
    <w:rsid w:val="00DA62BE"/>
    <w:rsid w:val="00DA6A2C"/>
    <w:rsid w:val="00DA7A4A"/>
    <w:rsid w:val="00DB5C0F"/>
    <w:rsid w:val="00DC2310"/>
    <w:rsid w:val="00DC2990"/>
    <w:rsid w:val="00DC36D7"/>
    <w:rsid w:val="00DD3535"/>
    <w:rsid w:val="00DD598C"/>
    <w:rsid w:val="00DE2F20"/>
    <w:rsid w:val="00DE4896"/>
    <w:rsid w:val="00DE578A"/>
    <w:rsid w:val="00DF06E1"/>
    <w:rsid w:val="00DF0C46"/>
    <w:rsid w:val="00DF14AA"/>
    <w:rsid w:val="00DF4D2C"/>
    <w:rsid w:val="00DF6FBC"/>
    <w:rsid w:val="00E01646"/>
    <w:rsid w:val="00E016A1"/>
    <w:rsid w:val="00E0200C"/>
    <w:rsid w:val="00E05E94"/>
    <w:rsid w:val="00E06F0D"/>
    <w:rsid w:val="00E101C4"/>
    <w:rsid w:val="00E11177"/>
    <w:rsid w:val="00E111A2"/>
    <w:rsid w:val="00E1443F"/>
    <w:rsid w:val="00E1655B"/>
    <w:rsid w:val="00E23BF5"/>
    <w:rsid w:val="00E24445"/>
    <w:rsid w:val="00E24EB4"/>
    <w:rsid w:val="00E33E20"/>
    <w:rsid w:val="00E35EBF"/>
    <w:rsid w:val="00E37867"/>
    <w:rsid w:val="00E43240"/>
    <w:rsid w:val="00E45781"/>
    <w:rsid w:val="00E47FE2"/>
    <w:rsid w:val="00E527C1"/>
    <w:rsid w:val="00E53E4A"/>
    <w:rsid w:val="00E60170"/>
    <w:rsid w:val="00E630DA"/>
    <w:rsid w:val="00E67873"/>
    <w:rsid w:val="00E724E1"/>
    <w:rsid w:val="00E7349B"/>
    <w:rsid w:val="00E73765"/>
    <w:rsid w:val="00E74832"/>
    <w:rsid w:val="00E76F41"/>
    <w:rsid w:val="00E7725C"/>
    <w:rsid w:val="00E80C84"/>
    <w:rsid w:val="00E84818"/>
    <w:rsid w:val="00E84FA1"/>
    <w:rsid w:val="00E907C6"/>
    <w:rsid w:val="00E90EF3"/>
    <w:rsid w:val="00E91819"/>
    <w:rsid w:val="00EA109D"/>
    <w:rsid w:val="00EA24A0"/>
    <w:rsid w:val="00EA42FA"/>
    <w:rsid w:val="00EA6DBF"/>
    <w:rsid w:val="00EB2F6A"/>
    <w:rsid w:val="00EB3251"/>
    <w:rsid w:val="00EC173F"/>
    <w:rsid w:val="00EC1B90"/>
    <w:rsid w:val="00EC5B23"/>
    <w:rsid w:val="00EC72F1"/>
    <w:rsid w:val="00ED5214"/>
    <w:rsid w:val="00EE2BA6"/>
    <w:rsid w:val="00EE2D0F"/>
    <w:rsid w:val="00EE5892"/>
    <w:rsid w:val="00EE773B"/>
    <w:rsid w:val="00EF1486"/>
    <w:rsid w:val="00F01DA7"/>
    <w:rsid w:val="00F07339"/>
    <w:rsid w:val="00F13221"/>
    <w:rsid w:val="00F13F0E"/>
    <w:rsid w:val="00F176E0"/>
    <w:rsid w:val="00F225B4"/>
    <w:rsid w:val="00F235FF"/>
    <w:rsid w:val="00F24E4F"/>
    <w:rsid w:val="00F3116F"/>
    <w:rsid w:val="00F3224B"/>
    <w:rsid w:val="00F32FEC"/>
    <w:rsid w:val="00F34FEE"/>
    <w:rsid w:val="00F43B47"/>
    <w:rsid w:val="00F45180"/>
    <w:rsid w:val="00F50ED2"/>
    <w:rsid w:val="00F61516"/>
    <w:rsid w:val="00F630F2"/>
    <w:rsid w:val="00F66A69"/>
    <w:rsid w:val="00F81A97"/>
    <w:rsid w:val="00F837E2"/>
    <w:rsid w:val="00F92F73"/>
    <w:rsid w:val="00F9604C"/>
    <w:rsid w:val="00FA5D3E"/>
    <w:rsid w:val="00FA69F2"/>
    <w:rsid w:val="00FB07F8"/>
    <w:rsid w:val="00FB22EB"/>
    <w:rsid w:val="00FB2985"/>
    <w:rsid w:val="00FB4C1E"/>
    <w:rsid w:val="00FC1CB9"/>
    <w:rsid w:val="00FC26BA"/>
    <w:rsid w:val="00FD224A"/>
    <w:rsid w:val="00FD42E4"/>
    <w:rsid w:val="00FE21CF"/>
    <w:rsid w:val="00FE24CE"/>
    <w:rsid w:val="00FE3E95"/>
    <w:rsid w:val="00FE593F"/>
    <w:rsid w:val="00FF1009"/>
    <w:rsid w:val="00FF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208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1675</Words>
  <Characters>11943</Characters>
  <Application>Microsoft Office Word</Application>
  <DocSecurity>0</DocSecurity>
  <Lines>199</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Ignas Janeliūnas</cp:lastModifiedBy>
  <cp:revision>40</cp:revision>
  <dcterms:created xsi:type="dcterms:W3CDTF">2026-03-13T07:36:00Z</dcterms:created>
  <dcterms:modified xsi:type="dcterms:W3CDTF">2026-03-13T19:59:00Z</dcterms:modified>
</cp:coreProperties>
</file>